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Pr="00E4219D" w:rsidRDefault="00714027" w:rsidP="00714027">
      <w:pPr>
        <w:keepNext/>
        <w:spacing w:before="0"/>
        <w:jc w:val="center"/>
        <w:outlineLvl w:val="7"/>
        <w:rPr>
          <w:b/>
        </w:rPr>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 xml:space="preserve">на право заключения договора </w:t>
      </w:r>
      <w:r w:rsidR="0072740C">
        <w:t xml:space="preserve">на </w:t>
      </w:r>
      <w:r w:rsidR="00E4219D" w:rsidRPr="00E4219D">
        <w:rPr>
          <w:b/>
          <w:bCs/>
          <w:iCs/>
        </w:rPr>
        <w:t xml:space="preserve">выполнение работ по устройству площадок для сбора мусора в детских садах АН ДОО «Алмазик» </w:t>
      </w:r>
      <w:r w:rsidR="00E4219D" w:rsidRPr="00E4219D">
        <w:rPr>
          <w:b/>
        </w:rPr>
        <w:t>в 2020 году.</w:t>
      </w:r>
    </w:p>
    <w:p w:rsidR="00E864FA" w:rsidRDefault="00E864FA" w:rsidP="00714027">
      <w:pPr>
        <w:keepNext/>
        <w:spacing w:before="0"/>
        <w:jc w:val="center"/>
        <w:outlineLvl w:val="7"/>
      </w:pPr>
    </w:p>
    <w:p w:rsidR="00215BCD" w:rsidRDefault="00215BCD" w:rsidP="00714027">
      <w:pPr>
        <w:keepNext/>
        <w:spacing w:before="0"/>
        <w:jc w:val="center"/>
        <w:outlineLvl w:val="7"/>
      </w:pPr>
    </w:p>
    <w:p w:rsidR="00215BCD" w:rsidRDefault="00215BCD"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5F5833" w:rsidRDefault="005F5833" w:rsidP="00DC7BBE">
      <w:pPr>
        <w:spacing w:before="0"/>
        <w:jc w:val="center"/>
      </w:pPr>
    </w:p>
    <w:p w:rsidR="00E864FA" w:rsidRDefault="00E864FA" w:rsidP="00DC7BBE">
      <w:pPr>
        <w:spacing w:before="0"/>
        <w:jc w:val="center"/>
      </w:pPr>
    </w:p>
    <w:p w:rsidR="00996EA2" w:rsidRDefault="00996EA2" w:rsidP="00DC7BBE">
      <w:pPr>
        <w:spacing w:before="0"/>
        <w:jc w:val="center"/>
      </w:pPr>
    </w:p>
    <w:p w:rsidR="00996EA2" w:rsidRDefault="00996EA2" w:rsidP="00DC7BBE">
      <w:pPr>
        <w:spacing w:before="0"/>
        <w:jc w:val="center"/>
      </w:pPr>
    </w:p>
    <w:p w:rsidR="00022A3F" w:rsidRDefault="00714027" w:rsidP="00DC7BBE">
      <w:pPr>
        <w:spacing w:before="0"/>
        <w:jc w:val="center"/>
        <w:rPr>
          <w:b/>
          <w:caps/>
        </w:rPr>
      </w:pPr>
      <w:r w:rsidRPr="00532AC9">
        <w:t>г. </w:t>
      </w:r>
      <w:r w:rsidR="00E43C4D">
        <w:t>Мирный</w:t>
      </w:r>
      <w:r w:rsidRPr="00532AC9">
        <w:t xml:space="preserve"> </w:t>
      </w:r>
      <w:r>
        <w:t>20</w:t>
      </w:r>
      <w:r w:rsidR="00AA1CE4">
        <w:t>20</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0D43AA">
          <w:rPr>
            <w:b w:val="0"/>
            <w:noProof/>
            <w:webHidden/>
          </w:rPr>
          <w:t>5</w:t>
        </w:r>
        <w:r w:rsidR="00366191" w:rsidRPr="00D1401F">
          <w:rPr>
            <w:b w:val="0"/>
            <w:noProof/>
            <w:webHidden/>
          </w:rPr>
          <w:fldChar w:fldCharType="end"/>
        </w:r>
      </w:hyperlink>
    </w:p>
    <w:p w:rsidR="00366191" w:rsidRPr="00D1401F" w:rsidRDefault="00357884">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0D43AA">
          <w:rPr>
            <w:b w:val="0"/>
            <w:noProof/>
            <w:webHidden/>
          </w:rPr>
          <w:t>7</w:t>
        </w:r>
        <w:r w:rsidR="00366191" w:rsidRPr="00D1401F">
          <w:rPr>
            <w:b w:val="0"/>
            <w:noProof/>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0D43AA">
          <w:rPr>
            <w:noProof/>
            <w:webHidden/>
          </w:rPr>
          <w:t>8</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0D43AA">
          <w:rPr>
            <w:webHidden/>
          </w:rPr>
          <w:t>8</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0D43AA">
          <w:rPr>
            <w:webHidden/>
          </w:rPr>
          <w:t>8</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0D43AA">
          <w:rPr>
            <w:noProof/>
            <w:webHidden/>
          </w:rPr>
          <w:t>24</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0D43AA">
          <w:rPr>
            <w:webHidden/>
          </w:rPr>
          <w:t>24</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0D43AA">
          <w:rPr>
            <w:webHidden/>
          </w:rPr>
          <w:t>25</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0D43AA">
          <w:rPr>
            <w:webHidden/>
          </w:rPr>
          <w:t>25</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0D43AA">
          <w:rPr>
            <w:noProof/>
            <w:webHidden/>
          </w:rPr>
          <w:t>25</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0D43AA">
          <w:rPr>
            <w:webHidden/>
          </w:rPr>
          <w:t>25</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0D43AA">
          <w:rPr>
            <w:webHidden/>
          </w:rPr>
          <w:t>26</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0D43AA">
          <w:rPr>
            <w:webHidden/>
          </w:rPr>
          <w:t>26</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0D43AA">
          <w:rPr>
            <w:webHidden/>
          </w:rPr>
          <w:t>27</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0D43AA">
          <w:rPr>
            <w:webHidden/>
          </w:rPr>
          <w:t>28</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0D43AA">
          <w:rPr>
            <w:webHidden/>
          </w:rPr>
          <w:t>29</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0D43AA">
          <w:rPr>
            <w:webHidden/>
          </w:rPr>
          <w:t>30</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0D43AA">
          <w:rPr>
            <w:webHidden/>
          </w:rPr>
          <w:t>32</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0D43AA">
          <w:rPr>
            <w:webHidden/>
          </w:rPr>
          <w:t>32</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0D43AA">
          <w:rPr>
            <w:webHidden/>
          </w:rPr>
          <w:t>33</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0D43AA">
          <w:rPr>
            <w:webHidden/>
          </w:rPr>
          <w:t>33</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0D43AA">
          <w:rPr>
            <w:webHidden/>
          </w:rPr>
          <w:t>34</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0D43AA">
          <w:rPr>
            <w:webHidden/>
          </w:rPr>
          <w:t>36</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0D43AA">
          <w:rPr>
            <w:webHidden/>
          </w:rPr>
          <w:t>37</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0D43AA">
          <w:rPr>
            <w:webHidden/>
          </w:rPr>
          <w:t>38</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0D43AA">
          <w:rPr>
            <w:webHidden/>
          </w:rPr>
          <w:t>41</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0D43AA">
          <w:rPr>
            <w:webHidden/>
          </w:rPr>
          <w:t>41</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0D43AA">
          <w:rPr>
            <w:webHidden/>
          </w:rPr>
          <w:t>42</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0D43AA">
          <w:rPr>
            <w:noProof/>
            <w:webHidden/>
          </w:rPr>
          <w:t>43</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0D43AA">
          <w:rPr>
            <w:webHidden/>
          </w:rPr>
          <w:t>43</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0D43AA">
          <w:rPr>
            <w:webHidden/>
          </w:rPr>
          <w:t>43</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0D43AA">
          <w:rPr>
            <w:webHidden/>
          </w:rPr>
          <w:t>44</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0D43AA">
          <w:rPr>
            <w:webHidden/>
          </w:rPr>
          <w:t>46</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0D43AA">
          <w:rPr>
            <w:noProof/>
            <w:webHidden/>
          </w:rPr>
          <w:t>46</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0D43AA">
          <w:rPr>
            <w:webHidden/>
          </w:rPr>
          <w:t>46</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0D43AA">
          <w:rPr>
            <w:webHidden/>
          </w:rPr>
          <w:t>47</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0D43AA">
          <w:rPr>
            <w:webHidden/>
          </w:rPr>
          <w:t>47</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0D43AA">
          <w:rPr>
            <w:noProof/>
            <w:webHidden/>
          </w:rPr>
          <w:t>48</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0D43AA">
          <w:rPr>
            <w:webHidden/>
          </w:rPr>
          <w:t>48</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0D43AA">
          <w:rPr>
            <w:webHidden/>
          </w:rPr>
          <w:t>50</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0D43AA">
          <w:rPr>
            <w:webHidden/>
          </w:rPr>
          <w:t>51</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0D43AA">
          <w:rPr>
            <w:webHidden/>
          </w:rPr>
          <w:t>52</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0D43AA">
          <w:rPr>
            <w:noProof/>
            <w:webHidden/>
          </w:rPr>
          <w:t>52</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0D43AA">
          <w:rPr>
            <w:webHidden/>
          </w:rPr>
          <w:t>52</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0D43AA">
          <w:rPr>
            <w:webHidden/>
          </w:rPr>
          <w:t>53</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0D43AA">
          <w:rPr>
            <w:noProof/>
            <w:webHidden/>
          </w:rPr>
          <w:t>55</w:t>
        </w:r>
        <w:r w:rsidR="00366191" w:rsidRPr="00D1401F">
          <w:rPr>
            <w:noProof/>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0D43AA">
          <w:rPr>
            <w:webHidden/>
          </w:rPr>
          <w:t>55</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0D43AA">
          <w:rPr>
            <w:webHidden/>
          </w:rPr>
          <w:t>56</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0D43AA">
          <w:rPr>
            <w:webHidden/>
          </w:rPr>
          <w:t>60</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0D43AA">
          <w:rPr>
            <w:webHidden/>
          </w:rPr>
          <w:t>61</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0D43AA">
          <w:rPr>
            <w:webHidden/>
          </w:rPr>
          <w:t>63</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0D43AA">
          <w:rPr>
            <w:webHidden/>
          </w:rPr>
          <w:t>69</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0D43AA">
          <w:rPr>
            <w:webHidden/>
          </w:rPr>
          <w:t>74</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0D43AA">
          <w:rPr>
            <w:webHidden/>
          </w:rPr>
          <w:t>75</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0D43AA">
          <w:rPr>
            <w:webHidden/>
          </w:rPr>
          <w:t>75</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0D43AA">
          <w:rPr>
            <w:webHidden/>
          </w:rPr>
          <w:t>76</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0D43AA">
          <w:rPr>
            <w:webHidden/>
          </w:rPr>
          <w:t>78</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0D43AA">
          <w:rPr>
            <w:webHidden/>
          </w:rPr>
          <w:t>79</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0D43AA">
          <w:rPr>
            <w:webHidden/>
          </w:rPr>
          <w:t>80</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0D43AA">
          <w:rPr>
            <w:webHidden/>
          </w:rPr>
          <w:t>82</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0D43AA">
          <w:rPr>
            <w:webHidden/>
          </w:rPr>
          <w:t>84</w:t>
        </w:r>
        <w:r w:rsidR="00366191" w:rsidRPr="00D1401F">
          <w:rPr>
            <w:webHidden/>
          </w:rPr>
          <w:fldChar w:fldCharType="end"/>
        </w:r>
      </w:hyperlink>
    </w:p>
    <w:p w:rsidR="00366191" w:rsidRPr="00D1401F" w:rsidRDefault="00357884"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0D43AA">
          <w:rPr>
            <w:webHidden/>
          </w:rPr>
          <w:t>90</w:t>
        </w:r>
        <w:r w:rsidR="00366191" w:rsidRPr="00D1401F">
          <w:rPr>
            <w:webHidden/>
          </w:rPr>
          <w:fldChar w:fldCharType="end"/>
        </w:r>
      </w:hyperlink>
    </w:p>
    <w:p w:rsidR="00366191" w:rsidRPr="00D1401F" w:rsidRDefault="0035788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0D43AA">
          <w:rPr>
            <w:noProof/>
            <w:webHidden/>
          </w:rPr>
          <w:t>91</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0D43AA">
          <w:rPr>
            <w:webHidden/>
          </w:rPr>
          <w:t>91</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0D43AA">
          <w:rPr>
            <w:webHidden/>
          </w:rPr>
          <w:t>91</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0D43AA">
          <w:rPr>
            <w:webHidden/>
          </w:rPr>
          <w:t>110</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0D43A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E4219D" w:rsidRPr="00E4219D" w:rsidRDefault="00E4219D" w:rsidP="00E4219D">
            <w:pPr>
              <w:keepNext/>
              <w:spacing w:before="0"/>
              <w:outlineLvl w:val="7"/>
            </w:pPr>
            <w:r w:rsidRPr="00E4219D">
              <w:rPr>
                <w:bCs/>
                <w:iCs/>
              </w:rPr>
              <w:t xml:space="preserve">Выполнение работ по устройству площадок для сбора мусора в детских садах АН ДОО «Алмазик» </w:t>
            </w:r>
            <w:r w:rsidRPr="00E4219D">
              <w:t>в 2020 году.</w:t>
            </w:r>
          </w:p>
          <w:p w:rsidR="00500C38" w:rsidRPr="0072740C" w:rsidRDefault="00500C38" w:rsidP="0072740C">
            <w:pPr>
              <w:spacing w:before="60" w:after="60"/>
            </w:pP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377875">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F82164" w:rsidP="00F46DF0">
            <w:pPr>
              <w:spacing w:before="60" w:after="60"/>
              <w:rPr>
                <w:i/>
                <w:highlight w:val="yellow"/>
              </w:rPr>
            </w:pPr>
            <w:r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r>
              <w:t>Однолотовая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t>Адрес электронной почты</w:t>
            </w:r>
            <w:r w:rsidR="00F82164">
              <w:t xml:space="preserve">: </w:t>
            </w:r>
            <w:r w:rsidR="00F82164" w:rsidRPr="00F82164">
              <w:t>Zakupki@anodo.ru</w:t>
            </w:r>
          </w:p>
          <w:p w:rsidR="00393EDB" w:rsidRPr="00EC09CB" w:rsidRDefault="00393EDB" w:rsidP="00393EDB">
            <w:pPr>
              <w:tabs>
                <w:tab w:val="right" w:pos="5845"/>
              </w:tabs>
              <w:spacing w:before="60" w:after="60"/>
            </w:pPr>
            <w:r>
              <w:lastRenderedPageBreak/>
              <w:t>Номер контактного телефона:</w:t>
            </w:r>
            <w:r w:rsidR="00F82164" w:rsidRPr="00891F4A">
              <w:rPr>
                <w:i/>
              </w:rPr>
              <w:t xml:space="preserve"> </w:t>
            </w:r>
            <w:r w:rsidR="00F82164" w:rsidRPr="00EC09CB">
              <w:t>8-</w:t>
            </w:r>
            <w:r w:rsidR="00EC09CB" w:rsidRPr="00EC09CB">
              <w:t>(</w:t>
            </w:r>
            <w:r w:rsidR="00E064E9">
              <w:t>41136)</w:t>
            </w:r>
            <w:r w:rsidR="00C24011" w:rsidRPr="00EC09CB">
              <w:t>-</w:t>
            </w:r>
            <w:r w:rsidR="00F82164" w:rsidRPr="00EC09CB">
              <w:t>4-38-95</w:t>
            </w:r>
          </w:p>
          <w:p w:rsidR="00F7089F" w:rsidRDefault="00393EDB" w:rsidP="00287F08">
            <w:pPr>
              <w:tabs>
                <w:tab w:val="right" w:pos="5845"/>
              </w:tabs>
              <w:spacing w:before="60" w:after="60"/>
              <w:rPr>
                <w:i/>
              </w:rPr>
            </w:pPr>
            <w:r w:rsidRPr="00EC09CB">
              <w:t xml:space="preserve">Контактное лицо (Ф.И.О.): </w:t>
            </w:r>
            <w:r w:rsidR="00287F08">
              <w:rPr>
                <w:i/>
              </w:rPr>
              <w:t>Черней Сергей Ильич</w:t>
            </w:r>
          </w:p>
          <w:p w:rsidR="00E064E9" w:rsidRPr="00EC09CB" w:rsidRDefault="00E064E9" w:rsidP="00E064E9">
            <w:pPr>
              <w:tabs>
                <w:tab w:val="right" w:pos="5845"/>
              </w:tabs>
              <w:spacing w:before="60" w:after="60"/>
            </w:pPr>
            <w:r>
              <w:t>Номер контактного телефона:</w:t>
            </w:r>
            <w:r w:rsidRPr="00891F4A">
              <w:rPr>
                <w:i/>
              </w:rPr>
              <w:t xml:space="preserve"> </w:t>
            </w:r>
            <w:r w:rsidRPr="00EC09CB">
              <w:t>8-(</w:t>
            </w:r>
            <w:r>
              <w:t>41136)</w:t>
            </w:r>
            <w:r w:rsidRPr="00EC09CB">
              <w:t>-4-</w:t>
            </w:r>
            <w:r>
              <w:t>22</w:t>
            </w:r>
            <w:r w:rsidRPr="00EC09CB">
              <w:t>-</w:t>
            </w:r>
            <w:r>
              <w:t>23</w:t>
            </w:r>
          </w:p>
          <w:p w:rsidR="00E064E9" w:rsidRPr="00E064E9" w:rsidRDefault="00E064E9" w:rsidP="0072740C">
            <w:pPr>
              <w:tabs>
                <w:tab w:val="right" w:pos="5845"/>
              </w:tabs>
              <w:spacing w:before="60" w:after="60"/>
              <w:rPr>
                <w:i/>
              </w:rPr>
            </w:pPr>
            <w:r w:rsidRPr="00EC09CB">
              <w:t xml:space="preserve">Контактное лицо (Ф.И.О.): </w:t>
            </w:r>
            <w:r w:rsidR="0072740C">
              <w:rPr>
                <w:i/>
              </w:rPr>
              <w:t>Надирадзе Екатерина Валиковна</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FB2178" w:rsidP="00B62623">
            <w:pPr>
              <w:tabs>
                <w:tab w:val="right" w:pos="5845"/>
              </w:tabs>
              <w:spacing w:before="60" w:after="60"/>
            </w:pPr>
            <w:r>
              <w:t>АН ДОО «Алмазик»</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B574E6" w:rsidRDefault="007C351D">
            <w:pPr>
              <w:spacing w:before="60" w:after="60"/>
              <w:rPr>
                <w:highlight w:val="yellow"/>
              </w:rPr>
            </w:pPr>
            <w:r w:rsidRPr="00B574E6">
              <w:t>В закупке могут принять участие любые поставщики</w:t>
            </w:r>
            <w:r w:rsidR="00CE7AF3" w:rsidRPr="00B574E6">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E4219D" w:rsidRPr="00131AB4" w:rsidRDefault="00EC0E89" w:rsidP="00E4219D">
            <w:pPr>
              <w:pStyle w:val="10"/>
              <w:spacing w:before="0"/>
              <w:textAlignment w:val="baseline"/>
            </w:pPr>
            <w:r w:rsidRPr="00E4219D">
              <w:rPr>
                <w:rFonts w:eastAsia="Calibri"/>
              </w:rPr>
              <w:t>Детский сад №</w:t>
            </w:r>
            <w:r w:rsidR="00131AB4">
              <w:rPr>
                <w:rFonts w:eastAsia="Calibri"/>
              </w:rPr>
              <w:t>29</w:t>
            </w:r>
            <w:r w:rsidRPr="00E4219D">
              <w:rPr>
                <w:rFonts w:eastAsia="Calibri"/>
              </w:rPr>
              <w:t xml:space="preserve"> «Теремок»</w:t>
            </w:r>
            <w:r w:rsidRPr="00E4219D">
              <w:t xml:space="preserve"> филиал АН ДОО «Алмазик», находящийся по адресу: РС(Я), </w:t>
            </w:r>
            <w:r w:rsidR="00131AB4" w:rsidRPr="00131AB4">
              <w:rPr>
                <w:rFonts w:ascii="OpenSans" w:hAnsi="OpenSans"/>
              </w:rPr>
              <w:t>Мирнинский район, п. Светлый, ул. Молодежная д. 27</w:t>
            </w:r>
          </w:p>
          <w:p w:rsidR="00E4219D" w:rsidRPr="00131AB4" w:rsidRDefault="00E4219D" w:rsidP="00E4219D">
            <w:pPr>
              <w:pStyle w:val="10"/>
              <w:spacing w:before="0"/>
              <w:textAlignment w:val="baseline"/>
            </w:pPr>
            <w:r w:rsidRPr="00E4219D">
              <w:rPr>
                <w:rFonts w:eastAsia="Calibri"/>
              </w:rPr>
              <w:t>Детский сад №</w:t>
            </w:r>
            <w:r w:rsidR="007169FB">
              <w:rPr>
                <w:rFonts w:eastAsia="Calibri"/>
              </w:rPr>
              <w:t>36</w:t>
            </w:r>
            <w:r w:rsidRPr="00E4219D">
              <w:rPr>
                <w:rFonts w:eastAsia="Calibri"/>
              </w:rPr>
              <w:t xml:space="preserve"> «</w:t>
            </w:r>
            <w:r w:rsidR="007169FB">
              <w:rPr>
                <w:rFonts w:eastAsia="Calibri"/>
              </w:rPr>
              <w:t>Алмазик</w:t>
            </w:r>
            <w:r w:rsidRPr="00E4219D">
              <w:rPr>
                <w:rFonts w:eastAsia="Calibri"/>
              </w:rPr>
              <w:t>»</w:t>
            </w:r>
            <w:r w:rsidRPr="00E4219D">
              <w:t xml:space="preserve"> филиал АН ДОО «Алмазик», находящийся по адресу: РС(Я), Мирнинский район, </w:t>
            </w:r>
            <w:r w:rsidR="00131AB4" w:rsidRPr="00131AB4">
              <w:rPr>
                <w:rFonts w:ascii="OpenSans" w:hAnsi="OpenSans"/>
              </w:rPr>
              <w:t>г. Удачный, ул. Новый город, д. 13 "А"</w:t>
            </w:r>
            <w:r w:rsidRPr="00131AB4">
              <w:t>.</w:t>
            </w:r>
          </w:p>
          <w:p w:rsidR="007169FB" w:rsidRPr="00131AB4" w:rsidRDefault="00E4219D" w:rsidP="007169FB">
            <w:pPr>
              <w:pStyle w:val="10"/>
              <w:spacing w:before="0"/>
              <w:textAlignment w:val="baseline"/>
            </w:pPr>
            <w:r w:rsidRPr="00E4219D">
              <w:rPr>
                <w:rFonts w:eastAsia="Calibri"/>
              </w:rPr>
              <w:t>Детский сад №</w:t>
            </w:r>
            <w:r w:rsidR="007169FB">
              <w:rPr>
                <w:rFonts w:eastAsia="Calibri"/>
              </w:rPr>
              <w:t>37</w:t>
            </w:r>
            <w:r w:rsidRPr="00E4219D">
              <w:rPr>
                <w:rFonts w:eastAsia="Calibri"/>
              </w:rPr>
              <w:t xml:space="preserve"> «</w:t>
            </w:r>
            <w:r w:rsidR="007169FB">
              <w:rPr>
                <w:rFonts w:eastAsia="Calibri"/>
              </w:rPr>
              <w:t>Звездочка</w:t>
            </w:r>
            <w:r w:rsidRPr="00E4219D">
              <w:rPr>
                <w:rFonts w:eastAsia="Calibri"/>
              </w:rPr>
              <w:t>»</w:t>
            </w:r>
            <w:r w:rsidRPr="00E4219D">
              <w:t xml:space="preserve"> филиал АН ДОО «Алмазик», находящийся по адресу: РС(Я), Мирнинский район, </w:t>
            </w:r>
            <w:r w:rsidR="007169FB" w:rsidRPr="00131AB4">
              <w:rPr>
                <w:rFonts w:ascii="OpenSans" w:hAnsi="OpenSans"/>
              </w:rPr>
              <w:t xml:space="preserve">г. Удачный, ул. Новый город, д. </w:t>
            </w:r>
            <w:r w:rsidR="007169FB">
              <w:rPr>
                <w:rFonts w:ascii="OpenSans" w:hAnsi="OpenSans"/>
              </w:rPr>
              <w:t>7</w:t>
            </w:r>
            <w:r w:rsidR="007169FB" w:rsidRPr="00131AB4">
              <w:rPr>
                <w:rFonts w:ascii="OpenSans" w:hAnsi="OpenSans"/>
              </w:rPr>
              <w:t xml:space="preserve"> "А"</w:t>
            </w:r>
            <w:r w:rsidR="007169FB" w:rsidRPr="00131AB4">
              <w:t>.</w:t>
            </w:r>
          </w:p>
          <w:p w:rsidR="00E4219D" w:rsidRPr="00E4219D" w:rsidRDefault="00E4219D" w:rsidP="00E4219D">
            <w:pPr>
              <w:pStyle w:val="10"/>
              <w:spacing w:before="0"/>
              <w:textAlignment w:val="baseline"/>
            </w:pPr>
            <w:r w:rsidRPr="00E4219D">
              <w:rPr>
                <w:rFonts w:eastAsia="Calibri"/>
              </w:rPr>
              <w:t>Детский сад №42 «Теремок»</w:t>
            </w:r>
            <w:r w:rsidRPr="00E4219D">
              <w:t xml:space="preserve"> филиал АН ДОО «Алмазик», находящийся по адресу: РС(Я), Мирнинский район, п. Айхал, ул. Гагарина, д. 14 «Б».</w:t>
            </w:r>
          </w:p>
          <w:p w:rsidR="00E4219D" w:rsidRPr="00E4219D" w:rsidRDefault="00E4219D" w:rsidP="00E4219D">
            <w:pPr>
              <w:pStyle w:val="10"/>
              <w:spacing w:before="0"/>
              <w:textAlignment w:val="baseline"/>
            </w:pPr>
            <w:r w:rsidRPr="00E4219D">
              <w:rPr>
                <w:rFonts w:eastAsia="Calibri"/>
              </w:rPr>
              <w:t>Детский сад №4</w:t>
            </w:r>
            <w:r w:rsidR="007169FB">
              <w:rPr>
                <w:rFonts w:eastAsia="Calibri"/>
              </w:rPr>
              <w:t>3</w:t>
            </w:r>
            <w:r w:rsidRPr="00E4219D">
              <w:rPr>
                <w:rFonts w:eastAsia="Calibri"/>
              </w:rPr>
              <w:t xml:space="preserve"> «</w:t>
            </w:r>
            <w:r w:rsidR="007169FB">
              <w:rPr>
                <w:rFonts w:eastAsia="Calibri"/>
              </w:rPr>
              <w:t>Чебурашка</w:t>
            </w:r>
            <w:r w:rsidRPr="00E4219D">
              <w:rPr>
                <w:rFonts w:eastAsia="Calibri"/>
              </w:rPr>
              <w:t>»</w:t>
            </w:r>
            <w:r w:rsidRPr="00E4219D">
              <w:t xml:space="preserve"> филиал АН ДОО «Алмазик», находящийся по адресу: РС(Я), Мирнинский рай</w:t>
            </w:r>
            <w:r w:rsidR="007169FB">
              <w:t xml:space="preserve">он, п. Айхал, ул. Гагарина, д. </w:t>
            </w:r>
            <w:r w:rsidRPr="00E4219D">
              <w:t>4 «</w:t>
            </w:r>
            <w:r w:rsidR="007169FB">
              <w:t>А</w:t>
            </w:r>
            <w:r w:rsidRPr="00E4219D">
              <w:t>».</w:t>
            </w:r>
          </w:p>
          <w:p w:rsidR="007169FB" w:rsidRPr="00131AB4" w:rsidRDefault="00E4219D" w:rsidP="007169FB">
            <w:pPr>
              <w:pStyle w:val="10"/>
              <w:spacing w:before="0"/>
              <w:textAlignment w:val="baseline"/>
            </w:pPr>
            <w:r w:rsidRPr="00E4219D">
              <w:rPr>
                <w:rFonts w:eastAsia="Calibri"/>
              </w:rPr>
              <w:t>Детский сад №4</w:t>
            </w:r>
            <w:r w:rsidR="007169FB">
              <w:rPr>
                <w:rFonts w:eastAsia="Calibri"/>
              </w:rPr>
              <w:t>6</w:t>
            </w:r>
            <w:r w:rsidRPr="00E4219D">
              <w:rPr>
                <w:rFonts w:eastAsia="Calibri"/>
              </w:rPr>
              <w:t xml:space="preserve"> «</w:t>
            </w:r>
            <w:r w:rsidR="007169FB">
              <w:rPr>
                <w:rFonts w:eastAsia="Calibri"/>
              </w:rPr>
              <w:t>Сказка</w:t>
            </w:r>
            <w:r w:rsidRPr="00E4219D">
              <w:rPr>
                <w:rFonts w:eastAsia="Calibri"/>
              </w:rPr>
              <w:t>»</w:t>
            </w:r>
            <w:r w:rsidRPr="00E4219D">
              <w:t xml:space="preserve"> филиал АН ДОО «Алмазик», находящийся по адресу: РС(Я), Мирнинский район, </w:t>
            </w:r>
            <w:r w:rsidR="007169FB" w:rsidRPr="00131AB4">
              <w:rPr>
                <w:rFonts w:ascii="OpenSans" w:hAnsi="OpenSans"/>
              </w:rPr>
              <w:t>г. Удачный, ул. Новый город, д. 1</w:t>
            </w:r>
            <w:r w:rsidR="007169FB">
              <w:rPr>
                <w:rFonts w:ascii="OpenSans" w:hAnsi="OpenSans"/>
              </w:rPr>
              <w:t>6</w:t>
            </w:r>
            <w:r w:rsidR="007169FB" w:rsidRPr="00131AB4">
              <w:rPr>
                <w:rFonts w:ascii="OpenSans" w:hAnsi="OpenSans"/>
              </w:rPr>
              <w:t xml:space="preserve"> "А"</w:t>
            </w:r>
            <w:r w:rsidR="007169FB" w:rsidRPr="00131AB4">
              <w:t>.</w:t>
            </w:r>
          </w:p>
          <w:p w:rsidR="00E4219D" w:rsidRPr="00E4219D" w:rsidRDefault="00E4219D" w:rsidP="00E4219D">
            <w:pPr>
              <w:pStyle w:val="10"/>
              <w:spacing w:before="0"/>
              <w:textAlignment w:val="baseline"/>
            </w:pPr>
            <w:r w:rsidRPr="00E4219D">
              <w:rPr>
                <w:rFonts w:eastAsia="Calibri"/>
              </w:rPr>
              <w:t>Детский сад №4</w:t>
            </w:r>
            <w:r w:rsidR="007169FB">
              <w:rPr>
                <w:rFonts w:eastAsia="Calibri"/>
              </w:rPr>
              <w:t>7</w:t>
            </w:r>
            <w:r w:rsidRPr="00E4219D">
              <w:rPr>
                <w:rFonts w:eastAsia="Calibri"/>
              </w:rPr>
              <w:t xml:space="preserve"> «</w:t>
            </w:r>
            <w:r w:rsidR="007169FB">
              <w:rPr>
                <w:rFonts w:eastAsia="Calibri"/>
              </w:rPr>
              <w:t>Лесная Сказка</w:t>
            </w:r>
            <w:r w:rsidRPr="00E4219D">
              <w:rPr>
                <w:rFonts w:eastAsia="Calibri"/>
              </w:rPr>
              <w:t>»</w:t>
            </w:r>
            <w:r w:rsidRPr="00E4219D">
              <w:t xml:space="preserve"> филиал АН ДОО «Алмазик», находящийся по адресу: РС(Я), Мирнинский район, п. Айхал, ул. </w:t>
            </w:r>
            <w:r w:rsidR="007169FB">
              <w:t>Советская, д. 14.</w:t>
            </w:r>
          </w:p>
          <w:p w:rsidR="00E4219D" w:rsidRPr="00E4219D" w:rsidRDefault="00E4219D" w:rsidP="007169FB">
            <w:pPr>
              <w:pStyle w:val="10"/>
              <w:spacing w:before="0"/>
              <w:textAlignment w:val="baseline"/>
            </w:pPr>
            <w:r w:rsidRPr="00E4219D">
              <w:rPr>
                <w:rFonts w:eastAsia="Calibri"/>
              </w:rPr>
              <w:t>Детский сад №4</w:t>
            </w:r>
            <w:r w:rsidR="007169FB">
              <w:rPr>
                <w:rFonts w:eastAsia="Calibri"/>
              </w:rPr>
              <w:t>8</w:t>
            </w:r>
            <w:r w:rsidRPr="00E4219D">
              <w:rPr>
                <w:rFonts w:eastAsia="Calibri"/>
              </w:rPr>
              <w:t xml:space="preserve"> «</w:t>
            </w:r>
            <w:r w:rsidR="007169FB">
              <w:rPr>
                <w:rFonts w:eastAsia="Calibri"/>
              </w:rPr>
              <w:t>Айболит</w:t>
            </w:r>
            <w:r w:rsidRPr="00E4219D">
              <w:rPr>
                <w:rFonts w:eastAsia="Calibri"/>
              </w:rPr>
              <w:t>»</w:t>
            </w:r>
            <w:r w:rsidRPr="00E4219D">
              <w:t xml:space="preserve"> филиал АН ДОО «Алмазик», находящийся по адресу: РС(Я), Мирнинский район, </w:t>
            </w:r>
            <w:r w:rsidR="007169FB" w:rsidRPr="00131AB4">
              <w:rPr>
                <w:rFonts w:ascii="OpenSans" w:hAnsi="OpenSans"/>
              </w:rPr>
              <w:t xml:space="preserve">г. Удачный, ул. Новый </w:t>
            </w:r>
            <w:r w:rsidR="007169FB" w:rsidRPr="00131AB4">
              <w:rPr>
                <w:rFonts w:ascii="OpenSans" w:hAnsi="OpenSans"/>
              </w:rPr>
              <w:lastRenderedPageBreak/>
              <w:t>город, д. 1</w:t>
            </w:r>
            <w:r w:rsidR="007169FB">
              <w:rPr>
                <w:rFonts w:ascii="OpenSans" w:hAnsi="OpenSans"/>
              </w:rPr>
              <w:t>7</w:t>
            </w:r>
            <w:r w:rsidR="007169FB" w:rsidRPr="00131AB4">
              <w:rPr>
                <w:rFonts w:ascii="OpenSans" w:hAnsi="OpenSans"/>
              </w:rPr>
              <w:t xml:space="preserve"> "А"</w:t>
            </w:r>
            <w:r w:rsidR="007169FB">
              <w:t>.</w:t>
            </w:r>
          </w:p>
          <w:p w:rsidR="00E4219D" w:rsidRPr="007169FB" w:rsidRDefault="00E4219D" w:rsidP="00E4219D">
            <w:pPr>
              <w:pStyle w:val="10"/>
              <w:spacing w:before="0"/>
              <w:textAlignment w:val="baseline"/>
            </w:pPr>
            <w:r w:rsidRPr="00E4219D">
              <w:rPr>
                <w:rFonts w:eastAsia="Calibri"/>
              </w:rPr>
              <w:t>Детский сад №</w:t>
            </w:r>
            <w:r w:rsidR="007169FB">
              <w:rPr>
                <w:rFonts w:eastAsia="Calibri"/>
              </w:rPr>
              <w:t>50</w:t>
            </w:r>
            <w:r w:rsidRPr="00E4219D">
              <w:rPr>
                <w:rFonts w:eastAsia="Calibri"/>
              </w:rPr>
              <w:t xml:space="preserve"> «</w:t>
            </w:r>
            <w:r w:rsidR="007169FB">
              <w:rPr>
                <w:rFonts w:eastAsia="Calibri"/>
              </w:rPr>
              <w:t>Нордик</w:t>
            </w:r>
            <w:r w:rsidRPr="00E4219D">
              <w:rPr>
                <w:rFonts w:eastAsia="Calibri"/>
              </w:rPr>
              <w:t>»</w:t>
            </w:r>
            <w:r w:rsidRPr="00E4219D">
              <w:t xml:space="preserve"> филиал АН ДОО «Алмазик», находящийся по адресу: РС(Я), Мирнинский район, </w:t>
            </w:r>
            <w:r w:rsidR="007169FB" w:rsidRPr="007169FB">
              <w:rPr>
                <w:rFonts w:ascii="OpenSans" w:hAnsi="OpenSans"/>
              </w:rPr>
              <w:t>п. Айхал, ул. Юбилейная, д. 5</w:t>
            </w:r>
            <w:r w:rsidRPr="007169FB">
              <w:t>.</w:t>
            </w:r>
          </w:p>
          <w:p w:rsidR="00131AB4" w:rsidRDefault="00E4219D" w:rsidP="00EC0E89">
            <w:pPr>
              <w:pStyle w:val="10"/>
              <w:spacing w:before="0"/>
              <w:textAlignment w:val="baseline"/>
            </w:pPr>
            <w:r w:rsidRPr="00E4219D">
              <w:rPr>
                <w:rFonts w:eastAsia="Calibri"/>
              </w:rPr>
              <w:t>Детский сад №</w:t>
            </w:r>
            <w:r w:rsidR="007169FB">
              <w:rPr>
                <w:rFonts w:eastAsia="Calibri"/>
              </w:rPr>
              <w:t>51</w:t>
            </w:r>
            <w:r w:rsidRPr="00E4219D">
              <w:rPr>
                <w:rFonts w:eastAsia="Calibri"/>
              </w:rPr>
              <w:t xml:space="preserve"> «</w:t>
            </w:r>
            <w:r w:rsidR="007169FB">
              <w:rPr>
                <w:rFonts w:eastAsia="Calibri"/>
              </w:rPr>
              <w:t>Улыбка</w:t>
            </w:r>
            <w:r w:rsidRPr="00E4219D">
              <w:rPr>
                <w:rFonts w:eastAsia="Calibri"/>
              </w:rPr>
              <w:t>»</w:t>
            </w:r>
            <w:r w:rsidRPr="00E4219D">
              <w:t xml:space="preserve"> филиал АН ДОО «Алмазик», находящийся по адресу: РС(Я), Мирнинский район, </w:t>
            </w:r>
            <w:r w:rsidR="00B01AFE" w:rsidRPr="00B01AFE">
              <w:rPr>
                <w:rFonts w:ascii="OpenSans" w:hAnsi="OpenSans"/>
              </w:rPr>
              <w:t>п. Айхал, ул. Кадзова, д. 5</w:t>
            </w:r>
            <w:r w:rsidRPr="00B01AFE">
              <w:t>.</w:t>
            </w:r>
          </w:p>
          <w:p w:rsidR="00E4219D" w:rsidRPr="00131AB4" w:rsidRDefault="00E4219D" w:rsidP="00131AB4">
            <w:pPr>
              <w:pStyle w:val="10"/>
              <w:spacing w:before="0"/>
              <w:textAlignment w:val="baseline"/>
            </w:pPr>
            <w:r w:rsidRPr="00131AB4">
              <w:rPr>
                <w:rFonts w:eastAsia="Calibri"/>
              </w:rPr>
              <w:t>Детский сад №</w:t>
            </w:r>
            <w:r w:rsidR="00131AB4">
              <w:rPr>
                <w:rFonts w:eastAsia="Calibri"/>
              </w:rPr>
              <w:t>55</w:t>
            </w:r>
            <w:r w:rsidRPr="00131AB4">
              <w:rPr>
                <w:rFonts w:eastAsia="Calibri"/>
              </w:rPr>
              <w:t xml:space="preserve"> «</w:t>
            </w:r>
            <w:r w:rsidR="00131AB4">
              <w:rPr>
                <w:rFonts w:eastAsia="Calibri"/>
              </w:rPr>
              <w:t>Сулусчаан</w:t>
            </w:r>
            <w:r w:rsidRPr="00131AB4">
              <w:rPr>
                <w:rFonts w:eastAsia="Calibri"/>
              </w:rPr>
              <w:t>»</w:t>
            </w:r>
            <w:r w:rsidRPr="00131AB4">
              <w:t xml:space="preserve"> филиал АН ДОО «Алмазик», находящийся по адресу: РС(Я), Мирнинский район, </w:t>
            </w:r>
            <w:r w:rsidR="00131AB4" w:rsidRPr="00131AB4">
              <w:rPr>
                <w:rFonts w:ascii="OpenSans" w:hAnsi="OpenSans"/>
              </w:rPr>
              <w:t>г. Мирный, ул. Московская, д. 15/1</w:t>
            </w:r>
          </w:p>
        </w:tc>
      </w:tr>
      <w:tr w:rsidR="00714027" w:rsidTr="00714027">
        <w:tc>
          <w:tcPr>
            <w:tcW w:w="4361" w:type="dxa"/>
          </w:tcPr>
          <w:p w:rsidR="00714027" w:rsidRDefault="00714027" w:rsidP="00714027">
            <w:pPr>
              <w:pStyle w:val="111"/>
              <w:spacing w:before="0"/>
            </w:pPr>
            <w:r w:rsidRPr="000805DF">
              <w:lastRenderedPageBreak/>
              <w:t xml:space="preserve">Условия </w:t>
            </w:r>
            <w:r>
              <w:t xml:space="preserve">и сроки (периоды) </w:t>
            </w:r>
            <w:r w:rsidRPr="000805DF">
              <w:t xml:space="preserve">поставки </w:t>
            </w:r>
            <w:r>
              <w:t>продукции:</w:t>
            </w:r>
          </w:p>
        </w:tc>
        <w:tc>
          <w:tcPr>
            <w:tcW w:w="6060" w:type="dxa"/>
          </w:tcPr>
          <w:p w:rsidR="00714027" w:rsidRPr="00E4219D" w:rsidRDefault="000874A7" w:rsidP="00E4219D">
            <w:pPr>
              <w:spacing w:before="60" w:after="60"/>
              <w:rPr>
                <w:b/>
              </w:rPr>
            </w:pPr>
            <w:r>
              <w:t xml:space="preserve">Сроки выполнения работ: </w:t>
            </w:r>
            <w:r w:rsidR="0007622F" w:rsidRPr="0007622F">
              <w:rPr>
                <w:b/>
                <w:lang w:val="en-US"/>
              </w:rPr>
              <w:t>c</w:t>
            </w:r>
            <w:r w:rsidR="00C533E9">
              <w:rPr>
                <w:b/>
              </w:rPr>
              <w:t xml:space="preserve"> </w:t>
            </w:r>
            <w:r w:rsidR="004568B8">
              <w:rPr>
                <w:b/>
              </w:rPr>
              <w:t>момента заключения договора</w:t>
            </w:r>
            <w:r w:rsidR="00C533E9">
              <w:rPr>
                <w:b/>
              </w:rPr>
              <w:t xml:space="preserve"> по </w:t>
            </w:r>
            <w:r w:rsidR="00E4219D">
              <w:rPr>
                <w:b/>
              </w:rPr>
              <w:t>31</w:t>
            </w:r>
            <w:r w:rsidR="00C533E9">
              <w:rPr>
                <w:b/>
              </w:rPr>
              <w:t>.0</w:t>
            </w:r>
            <w:r w:rsidR="00D708C0" w:rsidRPr="00983422">
              <w:rPr>
                <w:b/>
              </w:rPr>
              <w:t>8</w:t>
            </w:r>
            <w:r w:rsidR="0007622F" w:rsidRPr="0007622F">
              <w:rPr>
                <w:b/>
              </w:rPr>
              <w:t>.</w:t>
            </w:r>
            <w:r w:rsidR="007946B5">
              <w:rPr>
                <w:b/>
              </w:rPr>
              <w:t>20</w:t>
            </w:r>
            <w:r w:rsidR="00CE004D">
              <w:rPr>
                <w:b/>
              </w:rPr>
              <w:t>20</w:t>
            </w:r>
            <w:r w:rsidR="001F5A9C">
              <w:rPr>
                <w:b/>
              </w:rPr>
              <w:t xml:space="preserve"> г.</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5F2134" w:rsidP="00D93D17">
            <w:pPr>
              <w:spacing w:before="60" w:after="60"/>
            </w:pPr>
            <w:r>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07622F" w:rsidRPr="001108C8" w:rsidRDefault="00054C75" w:rsidP="0007622F">
            <w:pPr>
              <w:spacing w:before="60" w:after="60"/>
              <w:jc w:val="left"/>
              <w:rPr>
                <w:sz w:val="24"/>
                <w:szCs w:val="24"/>
              </w:rPr>
            </w:pPr>
            <w:r>
              <w:rPr>
                <w:b/>
              </w:rPr>
              <w:t>804 545</w:t>
            </w:r>
            <w:r w:rsidR="00BA7304">
              <w:rPr>
                <w:b/>
              </w:rPr>
              <w:t>,00</w:t>
            </w:r>
            <w:r w:rsidR="008C49E0" w:rsidRPr="001108C8">
              <w:rPr>
                <w:b/>
                <w:color w:val="000000"/>
              </w:rPr>
              <w:t xml:space="preserve"> </w:t>
            </w:r>
            <w:r w:rsidR="008C49E0" w:rsidRPr="001108C8">
              <w:rPr>
                <w:i/>
              </w:rPr>
              <w:t>(</w:t>
            </w:r>
            <w:r>
              <w:rPr>
                <w:i/>
              </w:rPr>
              <w:t>восемьсот четыре тысячи пятьсот сорок пять</w:t>
            </w:r>
            <w:r w:rsidR="008C49E0" w:rsidRPr="001108C8">
              <w:rPr>
                <w:i/>
              </w:rPr>
              <w:t>) рубл</w:t>
            </w:r>
            <w:r w:rsidR="00B215C8">
              <w:rPr>
                <w:i/>
              </w:rPr>
              <w:t>ей</w:t>
            </w:r>
            <w:r w:rsidR="008C49E0" w:rsidRPr="001108C8">
              <w:rPr>
                <w:i/>
              </w:rPr>
              <w:t xml:space="preserve"> 00 копеек</w:t>
            </w:r>
            <w:r w:rsidR="0007622F" w:rsidRPr="001108C8">
              <w:rPr>
                <w:i/>
                <w:color w:val="000000"/>
              </w:rPr>
              <w:t>.</w:t>
            </w:r>
            <w:r w:rsidR="0007622F" w:rsidRPr="001108C8">
              <w:rPr>
                <w:b/>
                <w:color w:val="000000"/>
                <w:sz w:val="24"/>
                <w:szCs w:val="24"/>
              </w:rPr>
              <w:t xml:space="preserve"> </w:t>
            </w:r>
            <w:r w:rsidR="0007622F" w:rsidRPr="001108C8">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9973B4" w:rsidRPr="001108C8" w:rsidRDefault="0007622F" w:rsidP="0007622F">
            <w:pPr>
              <w:spacing w:before="60" w:after="60"/>
              <w:rPr>
                <w:sz w:val="24"/>
                <w:szCs w:val="24"/>
                <w:highlight w:val="yellow"/>
              </w:rPr>
            </w:pPr>
            <w:r w:rsidRPr="001108C8">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1108C8">
              <w:rPr>
                <w:sz w:val="24"/>
                <w:szCs w:val="24"/>
              </w:rPr>
              <w:fldChar w:fldCharType="begin"/>
            </w:r>
            <w:r w:rsidRPr="001108C8">
              <w:rPr>
                <w:sz w:val="24"/>
                <w:szCs w:val="24"/>
              </w:rPr>
              <w:instrText xml:space="preserve"> REF _Ref467578460 \r \h </w:instrText>
            </w:r>
            <w:r w:rsidR="001108C8" w:rsidRPr="001108C8">
              <w:rPr>
                <w:sz w:val="24"/>
                <w:szCs w:val="24"/>
              </w:rPr>
              <w:instrText xml:space="preserve"> \* MERGEFORMAT </w:instrText>
            </w:r>
            <w:r w:rsidRPr="001108C8">
              <w:rPr>
                <w:sz w:val="24"/>
                <w:szCs w:val="24"/>
              </w:rPr>
            </w:r>
            <w:r w:rsidRPr="001108C8">
              <w:rPr>
                <w:sz w:val="24"/>
                <w:szCs w:val="24"/>
              </w:rPr>
              <w:fldChar w:fldCharType="separate"/>
            </w:r>
            <w:r w:rsidR="000D43AA">
              <w:rPr>
                <w:sz w:val="24"/>
                <w:szCs w:val="24"/>
              </w:rPr>
              <w:t>0</w:t>
            </w:r>
            <w:r w:rsidRPr="001108C8">
              <w:rPr>
                <w:sz w:val="24"/>
                <w:szCs w:val="24"/>
              </w:rPr>
              <w:fldChar w:fldCharType="end"/>
            </w:r>
            <w:r w:rsidRPr="001108C8">
              <w:rPr>
                <w:sz w:val="24"/>
                <w:szCs w:val="24"/>
              </w:rPr>
              <w:t>)</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б.</w:t>
            </w:r>
            <w:r w:rsidR="00B215C8">
              <w:rPr>
                <w:i/>
              </w:rPr>
              <w:t>117</w:t>
            </w:r>
            <w:r w:rsidR="00826654" w:rsidRPr="00AE18D5">
              <w:rPr>
                <w:i/>
              </w:rPr>
              <w:t xml:space="preserve"> </w:t>
            </w:r>
            <w:r w:rsidR="00826654">
              <w:rPr>
                <w:i/>
              </w:rPr>
              <w:t>1-ый этаж.</w:t>
            </w:r>
          </w:p>
          <w:p w:rsidR="00287F08" w:rsidRPr="00A53834" w:rsidRDefault="00826654" w:rsidP="00737684">
            <w:pPr>
              <w:spacing w:before="60" w:after="60"/>
              <w:rPr>
                <w:i/>
                <w:highlight w:val="yellow"/>
              </w:rPr>
            </w:pPr>
            <w:r w:rsidRPr="00AE18D5">
              <w:rPr>
                <w:i/>
              </w:rPr>
              <w:t>2) Дни и часы приема заявок:</w:t>
            </w:r>
            <w:r w:rsidR="00996D5E">
              <w:rPr>
                <w:b/>
                <w:i/>
              </w:rPr>
              <w:t xml:space="preserve"> </w:t>
            </w:r>
            <w:r w:rsidR="000C4F84">
              <w:rPr>
                <w:b/>
                <w:i/>
              </w:rPr>
              <w:t>с</w:t>
            </w:r>
            <w:r w:rsidR="000C4F84" w:rsidRPr="0007622F">
              <w:rPr>
                <w:b/>
                <w:i/>
              </w:rPr>
              <w:t xml:space="preserve"> </w:t>
            </w:r>
            <w:r w:rsidR="00737684">
              <w:rPr>
                <w:b/>
                <w:i/>
              </w:rPr>
              <w:t>23</w:t>
            </w:r>
            <w:r w:rsidR="000C4F84" w:rsidRPr="0007622F">
              <w:rPr>
                <w:b/>
                <w:i/>
              </w:rPr>
              <w:t>.</w:t>
            </w:r>
            <w:r w:rsidR="000C4F84">
              <w:rPr>
                <w:b/>
                <w:i/>
              </w:rPr>
              <w:t>0</w:t>
            </w:r>
            <w:r w:rsidR="00BA7304">
              <w:rPr>
                <w:b/>
                <w:i/>
              </w:rPr>
              <w:t>4</w:t>
            </w:r>
            <w:r w:rsidR="000C4F84">
              <w:rPr>
                <w:b/>
                <w:i/>
              </w:rPr>
              <w:t xml:space="preserve">.2020 по </w:t>
            </w:r>
            <w:r w:rsidR="00737684">
              <w:rPr>
                <w:b/>
                <w:i/>
              </w:rPr>
              <w:t>12</w:t>
            </w:r>
            <w:r w:rsidR="000C4F84">
              <w:rPr>
                <w:b/>
                <w:i/>
              </w:rPr>
              <w:t>.0</w:t>
            </w:r>
            <w:r w:rsidR="00737684">
              <w:rPr>
                <w:b/>
                <w:i/>
              </w:rPr>
              <w:t>5</w:t>
            </w:r>
            <w:r w:rsidR="000C4F84">
              <w:rPr>
                <w:b/>
                <w:i/>
              </w:rPr>
              <w:t>.2020</w:t>
            </w:r>
            <w:r w:rsidRPr="001A0CC6">
              <w:rPr>
                <w:b/>
                <w:i/>
                <w:szCs w:val="24"/>
              </w:rPr>
              <w:t>,</w:t>
            </w:r>
            <w:r w:rsidRPr="001A0CC6">
              <w:rPr>
                <w:i/>
              </w:rPr>
              <w:t xml:space="preserve"> </w:t>
            </w:r>
            <w:r w:rsidR="00996D5E">
              <w:rPr>
                <w:i/>
              </w:rPr>
              <w:t xml:space="preserve">в рабочие дни с 08 час. 00 мин. до              17 час. </w:t>
            </w:r>
            <w:r w:rsidR="00A10D84">
              <w:rPr>
                <w:i/>
              </w:rPr>
              <w:t>30</w:t>
            </w:r>
            <w:r w:rsidR="00996D5E">
              <w:rPr>
                <w:i/>
              </w:rPr>
              <w:t xml:space="preserve"> мин.</w:t>
            </w:r>
          </w:p>
        </w:tc>
      </w:tr>
      <w:tr w:rsidR="00AD4726" w:rsidTr="00C43B3C">
        <w:tc>
          <w:tcPr>
            <w:tcW w:w="4361" w:type="dxa"/>
            <w:tcBorders>
              <w:top w:val="nil"/>
              <w:left w:val="single" w:sz="4" w:space="0" w:color="auto"/>
              <w:bottom w:val="nil"/>
              <w:right w:val="single" w:sz="4" w:space="0" w:color="auto"/>
            </w:tcBorders>
          </w:tcPr>
          <w:p w:rsidR="00D2363E" w:rsidRDefault="00D2363E" w:rsidP="00AD4726">
            <w:pPr>
              <w:pStyle w:val="111"/>
              <w:numPr>
                <w:ilvl w:val="0"/>
                <w:numId w:val="0"/>
              </w:numPr>
              <w:spacing w:before="0"/>
              <w:ind w:left="1134"/>
            </w:pPr>
          </w:p>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AD4726" w:rsidRPr="00996D5E" w:rsidRDefault="004F45ED" w:rsidP="00054C75">
            <w:pPr>
              <w:spacing w:before="60" w:after="60"/>
              <w:rPr>
                <w:i/>
              </w:rPr>
            </w:pPr>
            <w:r>
              <w:rPr>
                <w:b/>
                <w:i/>
              </w:rPr>
              <w:t>с</w:t>
            </w:r>
            <w:r w:rsidRPr="0007622F">
              <w:rPr>
                <w:b/>
                <w:i/>
              </w:rPr>
              <w:t xml:space="preserve"> </w:t>
            </w:r>
            <w:r>
              <w:rPr>
                <w:b/>
                <w:i/>
              </w:rPr>
              <w:t>23</w:t>
            </w:r>
            <w:r w:rsidRPr="0007622F">
              <w:rPr>
                <w:b/>
                <w:i/>
              </w:rPr>
              <w:t>.</w:t>
            </w:r>
            <w:r>
              <w:rPr>
                <w:b/>
                <w:i/>
              </w:rPr>
              <w:t>04.2020 по 12.05.2020</w:t>
            </w:r>
            <w:r w:rsidR="00C533E9" w:rsidRPr="001A0CC6">
              <w:rPr>
                <w:b/>
                <w:i/>
                <w:szCs w:val="24"/>
              </w:rPr>
              <w:t>,</w:t>
            </w:r>
            <w:r w:rsidR="00C533E9" w:rsidRPr="001A0CC6">
              <w:rPr>
                <w:i/>
              </w:rPr>
              <w:t xml:space="preserve"> в</w:t>
            </w:r>
            <w:r w:rsidR="00996D5E">
              <w:rPr>
                <w:i/>
              </w:rPr>
              <w:t xml:space="preserve"> рабочие дни                     с 08 час. 00 мин. до 17 час. </w:t>
            </w:r>
            <w:r w:rsidR="00A10D84">
              <w:rPr>
                <w:i/>
              </w:rPr>
              <w:t>30</w:t>
            </w:r>
            <w:r w:rsidR="00996D5E">
              <w:rPr>
                <w:i/>
              </w:rPr>
              <w:t xml:space="preserve">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p>
          <w:p w:rsidR="00AD4726" w:rsidRPr="00192AF6" w:rsidRDefault="004F45ED" w:rsidP="004F45ED">
            <w:pPr>
              <w:spacing w:before="60" w:after="60"/>
            </w:pPr>
            <w:r>
              <w:rPr>
                <w:b/>
                <w:i/>
              </w:rPr>
              <w:t>с</w:t>
            </w:r>
            <w:r w:rsidRPr="0007622F">
              <w:rPr>
                <w:b/>
                <w:i/>
              </w:rPr>
              <w:t xml:space="preserve"> </w:t>
            </w:r>
            <w:r>
              <w:rPr>
                <w:b/>
                <w:i/>
              </w:rPr>
              <w:t>23</w:t>
            </w:r>
            <w:r w:rsidRPr="0007622F">
              <w:rPr>
                <w:b/>
                <w:i/>
              </w:rPr>
              <w:t>.</w:t>
            </w:r>
            <w:r>
              <w:rPr>
                <w:b/>
                <w:i/>
              </w:rPr>
              <w:t>04.2020 по 06.05.2020</w:t>
            </w:r>
            <w:r w:rsidR="00C533E9" w:rsidRPr="001A0CC6">
              <w:rPr>
                <w:b/>
                <w:i/>
                <w:szCs w:val="24"/>
              </w:rPr>
              <w:t>,</w:t>
            </w:r>
            <w:r w:rsidR="00C533E9" w:rsidRPr="001A0CC6">
              <w:rPr>
                <w:i/>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4F45ED" w:rsidP="00C332FE">
            <w:pPr>
              <w:spacing w:before="60" w:after="60"/>
              <w:rPr>
                <w:highlight w:val="yellow"/>
              </w:rPr>
            </w:pPr>
            <w:r>
              <w:rPr>
                <w:b/>
                <w:i/>
              </w:rPr>
              <w:t>с</w:t>
            </w:r>
            <w:r w:rsidRPr="0007622F">
              <w:rPr>
                <w:b/>
                <w:i/>
              </w:rPr>
              <w:t xml:space="preserve"> </w:t>
            </w:r>
            <w:r>
              <w:rPr>
                <w:b/>
                <w:i/>
              </w:rPr>
              <w:t>23</w:t>
            </w:r>
            <w:r w:rsidRPr="0007622F">
              <w:rPr>
                <w:b/>
                <w:i/>
              </w:rPr>
              <w:t>.</w:t>
            </w:r>
            <w:r>
              <w:rPr>
                <w:b/>
                <w:i/>
              </w:rPr>
              <w:t>04.2020 по 12.05.2020</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lastRenderedPageBreak/>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500C38" w:rsidRPr="00FB2178" w:rsidRDefault="003F505A" w:rsidP="004F45ED">
            <w:pPr>
              <w:spacing w:before="60" w:after="60"/>
              <w:rPr>
                <w:b/>
                <w:i/>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D56296">
              <w:rPr>
                <w:i/>
              </w:rPr>
              <w:t>аб.</w:t>
            </w:r>
            <w:r w:rsidR="00B215C8">
              <w:rPr>
                <w:i/>
              </w:rPr>
              <w:t>218</w:t>
            </w:r>
            <w:r w:rsidR="00D56296">
              <w:rPr>
                <w:i/>
              </w:rPr>
              <w:t xml:space="preserve"> </w:t>
            </w:r>
            <w:r w:rsidR="004F45ED">
              <w:rPr>
                <w:b/>
                <w:i/>
              </w:rPr>
              <w:t>13</w:t>
            </w:r>
            <w:r w:rsidR="00D56296" w:rsidRPr="00D56296">
              <w:rPr>
                <w:b/>
                <w:i/>
              </w:rPr>
              <w:t>.</w:t>
            </w:r>
            <w:r w:rsidR="00E84ECB">
              <w:rPr>
                <w:b/>
                <w:i/>
              </w:rPr>
              <w:t>0</w:t>
            </w:r>
            <w:r w:rsidR="004F45ED">
              <w:rPr>
                <w:b/>
                <w:i/>
              </w:rPr>
              <w:t>5</w:t>
            </w:r>
            <w:r w:rsidR="00D56296" w:rsidRPr="00D56296">
              <w:rPr>
                <w:b/>
                <w:i/>
              </w:rPr>
              <w:t>.20</w:t>
            </w:r>
            <w:r w:rsidR="00E84ECB">
              <w:rPr>
                <w:b/>
                <w:i/>
              </w:rPr>
              <w:t>20</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3F505A" w:rsidP="004F45ED">
            <w:pPr>
              <w:spacing w:before="60" w:after="60"/>
              <w:rPr>
                <w:b/>
                <w:bCs/>
                <w:i/>
                <w:iCs/>
                <w:color w:val="800080"/>
                <w:sz w:val="22"/>
                <w:szCs w:val="22"/>
              </w:rPr>
            </w:pPr>
            <w:r w:rsidRPr="003F505A">
              <w:rPr>
                <w:i/>
              </w:rPr>
              <w:t>г. Мирный РС(</w:t>
            </w:r>
            <w:r w:rsidR="00D56296">
              <w:rPr>
                <w:i/>
              </w:rPr>
              <w:t>Я) ул. Ленина 14 «А» каб.</w:t>
            </w:r>
            <w:r w:rsidR="00B215C8">
              <w:rPr>
                <w:i/>
              </w:rPr>
              <w:t>218</w:t>
            </w:r>
            <w:r w:rsidR="00D56296">
              <w:rPr>
                <w:i/>
              </w:rPr>
              <w:t>,</w:t>
            </w:r>
            <w:r w:rsidRPr="003F505A">
              <w:rPr>
                <w:i/>
              </w:rPr>
              <w:t xml:space="preserve"> </w:t>
            </w:r>
            <w:r w:rsidR="00576F93">
              <w:rPr>
                <w:b/>
                <w:i/>
              </w:rPr>
              <w:t>1</w:t>
            </w:r>
            <w:r w:rsidR="004F45ED">
              <w:rPr>
                <w:b/>
                <w:i/>
              </w:rPr>
              <w:t>8</w:t>
            </w:r>
            <w:r w:rsidRPr="00560675">
              <w:rPr>
                <w:b/>
                <w:i/>
              </w:rPr>
              <w:t>.</w:t>
            </w:r>
            <w:r w:rsidR="00625DE9">
              <w:rPr>
                <w:b/>
                <w:i/>
              </w:rPr>
              <w:t>0</w:t>
            </w:r>
            <w:r w:rsidR="00C332FE">
              <w:rPr>
                <w:b/>
                <w:i/>
              </w:rPr>
              <w:t>5</w:t>
            </w:r>
            <w:r w:rsidR="00C533E9">
              <w:rPr>
                <w:b/>
                <w:i/>
              </w:rPr>
              <w:t>.20</w:t>
            </w:r>
            <w:r w:rsidR="00625DE9">
              <w:rPr>
                <w:b/>
                <w:i/>
              </w:rPr>
              <w:t>20</w:t>
            </w:r>
            <w:r w:rsidRPr="003F505A">
              <w:rPr>
                <w:b/>
                <w:i/>
              </w:rPr>
              <w:t>,</w:t>
            </w:r>
            <w:r w:rsidRPr="003F505A">
              <w:rPr>
                <w:i/>
              </w:rPr>
              <w:t xml:space="preserve"> в 1</w:t>
            </w:r>
            <w:r w:rsidR="00110B68">
              <w:rPr>
                <w:i/>
              </w:rPr>
              <w:t>1</w:t>
            </w:r>
            <w:r w:rsidRPr="003F505A">
              <w:rPr>
                <w:i/>
              </w:rPr>
              <w:t>-00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Возможно</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3F505A" w:rsidP="004F45ED">
            <w:pPr>
              <w:spacing w:before="60" w:after="60"/>
            </w:pPr>
            <w:r w:rsidRPr="003F505A">
              <w:rPr>
                <w:i/>
              </w:rPr>
              <w:t>г. Мирный Р</w:t>
            </w:r>
            <w:r w:rsidR="00D56296">
              <w:rPr>
                <w:i/>
              </w:rPr>
              <w:t>С(Я) ул. Ленина 14 «А» каб.</w:t>
            </w:r>
            <w:r w:rsidR="00B215C8">
              <w:rPr>
                <w:i/>
              </w:rPr>
              <w:t>218</w:t>
            </w:r>
            <w:r w:rsidR="00D56296">
              <w:rPr>
                <w:i/>
              </w:rPr>
              <w:t>,</w:t>
            </w:r>
            <w:r w:rsidRPr="003F505A">
              <w:rPr>
                <w:b/>
                <w:i/>
              </w:rPr>
              <w:t xml:space="preserve"> </w:t>
            </w:r>
            <w:r w:rsidR="004F45ED">
              <w:rPr>
                <w:b/>
                <w:i/>
              </w:rPr>
              <w:t>22</w:t>
            </w:r>
            <w:r w:rsidR="00C533E9">
              <w:rPr>
                <w:b/>
                <w:i/>
              </w:rPr>
              <w:t>.0</w:t>
            </w:r>
            <w:r w:rsidR="00C332FE">
              <w:rPr>
                <w:b/>
                <w:i/>
              </w:rPr>
              <w:t>5</w:t>
            </w:r>
            <w:r w:rsidR="00C533E9">
              <w:rPr>
                <w:b/>
                <w:i/>
              </w:rPr>
              <w:t>.20</w:t>
            </w:r>
            <w:r w:rsidR="00667F86">
              <w:rPr>
                <w:b/>
                <w:i/>
              </w:rPr>
              <w:t>20</w:t>
            </w:r>
            <w:r w:rsidR="00625DE9">
              <w:rPr>
                <w:b/>
                <w:i/>
              </w:rPr>
              <w:t>,</w:t>
            </w:r>
            <w:r w:rsidRPr="003F505A">
              <w:rPr>
                <w:b/>
                <w:i/>
              </w:rPr>
              <w:t xml:space="preserve"> </w:t>
            </w:r>
            <w:r w:rsidRPr="003F505A">
              <w:rPr>
                <w:i/>
              </w:rPr>
              <w:t>в 1</w:t>
            </w:r>
            <w:r w:rsidR="004F45ED">
              <w:rPr>
                <w:i/>
              </w:rPr>
              <w:t>1</w:t>
            </w:r>
            <w:r w:rsidRPr="003F505A">
              <w:rPr>
                <w:i/>
              </w:rPr>
              <w:t>-00 (местного времени).</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D2363E">
        <w:trPr>
          <w:trHeight w:val="558"/>
        </w:trPr>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D2363E">
        <w:trPr>
          <w:trHeight w:val="1050"/>
        </w:trPr>
        <w:tc>
          <w:tcPr>
            <w:tcW w:w="4361" w:type="dxa"/>
          </w:tcPr>
          <w:p w:rsidR="00E30A70" w:rsidRDefault="00E30A70" w:rsidP="00714027">
            <w:pPr>
              <w:pStyle w:val="111"/>
              <w:spacing w:before="0"/>
            </w:pPr>
            <w:bookmarkStart w:id="47" w:name="_Ref446079610"/>
            <w:r>
              <w:lastRenderedPageBreak/>
              <w:t>Специальные требования к участнику (специальная правоспособность):</w:t>
            </w:r>
            <w:bookmarkEnd w:id="47"/>
          </w:p>
        </w:tc>
        <w:tc>
          <w:tcPr>
            <w:tcW w:w="6060" w:type="dxa"/>
          </w:tcPr>
          <w:p w:rsidR="009765EF" w:rsidRDefault="009765EF" w:rsidP="009765EF">
            <w:pPr>
              <w:spacing w:before="60" w:after="60"/>
            </w:pPr>
            <w:r w:rsidRPr="002C45DE">
              <w:t>Не применимо</w:t>
            </w:r>
          </w:p>
          <w:p w:rsidR="00E30A70" w:rsidRPr="00376E33" w:rsidRDefault="00E30A70" w:rsidP="00B7396F">
            <w:pPr>
              <w:spacing w:before="60" w:after="60"/>
              <w:rPr>
                <w:highlight w:val="yellow"/>
              </w:rPr>
            </w:pPr>
          </w:p>
        </w:tc>
      </w:tr>
      <w:tr w:rsidR="00E30A70" w:rsidTr="00D2363E">
        <w:trPr>
          <w:trHeight w:val="4524"/>
        </w:trPr>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Default="00CB5540" w:rsidP="00AC043B">
            <w:pPr>
              <w:pStyle w:val="ae"/>
              <w:numPr>
                <w:ilvl w:val="0"/>
                <w:numId w:val="26"/>
              </w:numPr>
              <w:spacing w:before="60" w:after="60"/>
              <w:ind w:left="317"/>
              <w:rPr>
                <w:i/>
              </w:rPr>
            </w:pPr>
            <w:r w:rsidRPr="00D42449">
              <w:rPr>
                <w:i/>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w:t>
            </w:r>
            <w:r w:rsidR="00A974F1">
              <w:rPr>
                <w:i/>
              </w:rPr>
              <w:t>стоверения, аттестации) и т.п.).</w:t>
            </w:r>
          </w:p>
          <w:p w:rsidR="00E4219D" w:rsidRDefault="00E4219D" w:rsidP="00E4219D">
            <w:pPr>
              <w:pStyle w:val="41"/>
              <w:numPr>
                <w:ilvl w:val="0"/>
                <w:numId w:val="39"/>
              </w:numPr>
              <w:spacing w:before="0" w:after="0"/>
              <w:ind w:left="317" w:right="57" w:hanging="283"/>
              <w:rPr>
                <w:rFonts w:eastAsiaTheme="minorHAnsi"/>
                <w:i/>
                <w:sz w:val="26"/>
                <w:szCs w:val="26"/>
                <w:lang w:eastAsia="en-US"/>
              </w:rPr>
            </w:pPr>
            <w:r>
              <w:rPr>
                <w:rFonts w:eastAsiaTheme="minorHAnsi"/>
                <w:i/>
                <w:sz w:val="26"/>
                <w:szCs w:val="26"/>
                <w:lang w:eastAsia="en-US"/>
              </w:rPr>
              <w:t>н</w:t>
            </w:r>
            <w:r w:rsidRPr="003F505A">
              <w:rPr>
                <w:rFonts w:eastAsiaTheme="minorHAnsi"/>
                <w:i/>
                <w:sz w:val="26"/>
                <w:szCs w:val="26"/>
                <w:lang w:eastAsia="en-US"/>
              </w:rPr>
              <w:t xml:space="preserve">е менее чем </w:t>
            </w:r>
            <w:r>
              <w:rPr>
                <w:rFonts w:eastAsiaTheme="minorHAnsi"/>
                <w:i/>
                <w:sz w:val="26"/>
                <w:szCs w:val="26"/>
                <w:lang w:eastAsia="en-US"/>
              </w:rPr>
              <w:t>1</w:t>
            </w:r>
            <w:r w:rsidRPr="003F505A">
              <w:rPr>
                <w:rFonts w:eastAsiaTheme="minorHAnsi"/>
                <w:i/>
                <w:sz w:val="26"/>
                <w:szCs w:val="26"/>
                <w:lang w:eastAsia="en-US"/>
              </w:rPr>
              <w:t xml:space="preserve"> работник долж</w:t>
            </w:r>
            <w:r>
              <w:rPr>
                <w:rFonts w:eastAsiaTheme="minorHAnsi"/>
                <w:i/>
                <w:sz w:val="26"/>
                <w:szCs w:val="26"/>
                <w:lang w:eastAsia="en-US"/>
              </w:rPr>
              <w:t>ен</w:t>
            </w:r>
            <w:r w:rsidRPr="003F505A">
              <w:rPr>
                <w:rFonts w:eastAsiaTheme="minorHAnsi"/>
                <w:i/>
                <w:sz w:val="26"/>
                <w:szCs w:val="26"/>
                <w:lang w:eastAsia="en-US"/>
              </w:rPr>
              <w:t xml:space="preserve"> иметь </w:t>
            </w:r>
            <w:r>
              <w:rPr>
                <w:rFonts w:eastAsiaTheme="minorHAnsi"/>
                <w:i/>
                <w:sz w:val="26"/>
                <w:szCs w:val="26"/>
                <w:lang w:eastAsia="en-US"/>
              </w:rPr>
              <w:t>удостоверения электросварщика не ниже 4 разряда с группой допуска по электробезопасности не ниже 3.</w:t>
            </w:r>
            <w:r w:rsidRPr="003F505A">
              <w:rPr>
                <w:rFonts w:eastAsiaTheme="minorHAnsi"/>
                <w:i/>
                <w:sz w:val="26"/>
                <w:szCs w:val="26"/>
                <w:lang w:eastAsia="en-US"/>
              </w:rPr>
              <w:t xml:space="preserve"> </w:t>
            </w:r>
          </w:p>
          <w:p w:rsidR="000C5FC0" w:rsidRPr="003171B8" w:rsidRDefault="00E4219D" w:rsidP="00E4219D">
            <w:pPr>
              <w:pStyle w:val="41"/>
              <w:numPr>
                <w:ilvl w:val="0"/>
                <w:numId w:val="39"/>
              </w:numPr>
              <w:spacing w:before="0" w:after="0"/>
              <w:ind w:left="317" w:right="57"/>
              <w:jc w:val="left"/>
              <w:rPr>
                <w:rFonts w:eastAsiaTheme="minorHAnsi"/>
                <w:i/>
                <w:sz w:val="26"/>
                <w:szCs w:val="26"/>
                <w:lang w:eastAsia="en-US"/>
              </w:rPr>
            </w:pPr>
            <w:r>
              <w:rPr>
                <w:rFonts w:eastAsiaTheme="minorHAnsi"/>
                <w:i/>
                <w:sz w:val="26"/>
                <w:szCs w:val="26"/>
                <w:lang w:eastAsia="en-US"/>
              </w:rPr>
              <w:t>н</w:t>
            </w:r>
            <w:r w:rsidRPr="003F505A">
              <w:rPr>
                <w:rFonts w:eastAsiaTheme="minorHAnsi"/>
                <w:i/>
                <w:sz w:val="26"/>
                <w:szCs w:val="26"/>
                <w:lang w:eastAsia="en-US"/>
              </w:rPr>
              <w:t xml:space="preserve">е менее чем </w:t>
            </w:r>
            <w:r>
              <w:rPr>
                <w:rFonts w:eastAsiaTheme="minorHAnsi"/>
                <w:i/>
                <w:sz w:val="26"/>
                <w:szCs w:val="26"/>
                <w:lang w:eastAsia="en-US"/>
              </w:rPr>
              <w:t>1</w:t>
            </w:r>
            <w:r w:rsidRPr="003F505A">
              <w:rPr>
                <w:rFonts w:eastAsiaTheme="minorHAnsi"/>
                <w:i/>
                <w:sz w:val="26"/>
                <w:szCs w:val="26"/>
                <w:lang w:eastAsia="en-US"/>
              </w:rPr>
              <w:t xml:space="preserve"> работник долж</w:t>
            </w:r>
            <w:r>
              <w:rPr>
                <w:rFonts w:eastAsiaTheme="minorHAnsi"/>
                <w:i/>
                <w:sz w:val="26"/>
                <w:szCs w:val="26"/>
                <w:lang w:eastAsia="en-US"/>
              </w:rPr>
              <w:t>ен</w:t>
            </w:r>
            <w:r w:rsidRPr="003F505A">
              <w:rPr>
                <w:rFonts w:eastAsiaTheme="minorHAnsi"/>
                <w:i/>
                <w:sz w:val="26"/>
                <w:szCs w:val="26"/>
                <w:lang w:eastAsia="en-US"/>
              </w:rPr>
              <w:t xml:space="preserve"> иметь </w:t>
            </w:r>
            <w:r>
              <w:rPr>
                <w:rFonts w:eastAsiaTheme="minorHAnsi"/>
                <w:i/>
                <w:sz w:val="26"/>
                <w:szCs w:val="26"/>
                <w:lang w:eastAsia="en-US"/>
              </w:rPr>
              <w:t>удостоверения бетонщика не ниже 4 разряда.</w:t>
            </w:r>
          </w:p>
        </w:tc>
      </w:tr>
      <w:tr w:rsidR="00E30A70" w:rsidTr="00EE68DD">
        <w:trPr>
          <w:trHeight w:val="912"/>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E30A70" w:rsidRPr="00A974F1" w:rsidRDefault="00A974F1" w:rsidP="00B62623">
            <w:pPr>
              <w:spacing w:before="60" w:after="60"/>
            </w:pPr>
            <w:r>
              <w:t>Привлечение субподрядчиков</w:t>
            </w:r>
            <w:r w:rsidR="00CB5540" w:rsidRPr="0051240D">
              <w:t>/соисполнителей не допускается</w:t>
            </w:r>
            <w:r w:rsidR="00CB5540">
              <w:t>.</w:t>
            </w:r>
          </w:p>
        </w:tc>
      </w:tr>
      <w:tr w:rsidR="00E30A70" w:rsidTr="00EE68DD">
        <w:trPr>
          <w:trHeight w:val="712"/>
        </w:trPr>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xml:space="preserve">- копия свидетельства о регистрации участника закупки в качестве юридического лица, подтверждающего регистрацию Участника на </w:t>
            </w:r>
            <w:r w:rsidRPr="00B27D8A">
              <w:lastRenderedPageBreak/>
              <w:t>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w:t>
            </w:r>
            <w:r w:rsidRPr="008C2E30">
              <w:rPr>
                <w:color w:val="FF0000"/>
              </w:rPr>
              <w:lastRenderedPageBreak/>
              <w:t>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w:t>
            </w:r>
            <w:r w:rsidRPr="008C2E30">
              <w:rPr>
                <w:color w:val="FF0000"/>
              </w:rPr>
              <w:lastRenderedPageBreak/>
              <w:t>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w:t>
            </w:r>
            <w:r w:rsidRPr="008C2E30">
              <w:rPr>
                <w:color w:val="FF0000"/>
              </w:rPr>
              <w:lastRenderedPageBreak/>
              <w:t>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sidRPr="008C2E30">
              <w:rPr>
                <w:color w:val="FF0000"/>
              </w:rPr>
              <w:lastRenderedPageBreak/>
              <w:t>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w:t>
            </w:r>
            <w:r w:rsidRPr="00BE6939">
              <w:rPr>
                <w:color w:val="FF0000"/>
              </w:rPr>
              <w:lastRenderedPageBreak/>
              <w:t xml:space="preserve">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8C2E30">
              <w:rPr>
                <w:color w:val="FF0000"/>
              </w:rPr>
              <w:lastRenderedPageBreak/>
              <w:t>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lastRenderedPageBreak/>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w:t>
            </w:r>
            <w:r w:rsidRPr="00B27D8A">
              <w:lastRenderedPageBreak/>
              <w:t>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w:t>
            </w:r>
            <w:r w:rsidRPr="000E1968">
              <w:lastRenderedPageBreak/>
              <w:t>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 xml:space="preserve">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w:t>
            </w:r>
            <w:r w:rsidRPr="0051240D">
              <w:rPr>
                <w:b/>
                <w:u w:val="single"/>
              </w:rPr>
              <w:lastRenderedPageBreak/>
              <w:t>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DB3817" w:rsidRDefault="00DB3817" w:rsidP="00762925">
            <w:pPr>
              <w:pStyle w:val="111"/>
              <w:numPr>
                <w:ilvl w:val="0"/>
                <w:numId w:val="0"/>
              </w:numPr>
              <w:jc w:val="left"/>
            </w:pPr>
            <w:r w:rsidRPr="00B57D3B">
              <w:t>Критерии оценки:</w:t>
            </w:r>
          </w:p>
          <w:p w:rsidR="00DB3817" w:rsidRPr="00762925" w:rsidRDefault="00DB3817" w:rsidP="00DB3817">
            <w:pPr>
              <w:pStyle w:val="111"/>
              <w:numPr>
                <w:ilvl w:val="0"/>
                <w:numId w:val="0"/>
              </w:numPr>
              <w:ind w:left="62"/>
              <w:jc w:val="left"/>
              <w:rPr>
                <w:b/>
              </w:rPr>
            </w:pPr>
            <w:r w:rsidRPr="00762925">
              <w:rPr>
                <w:b/>
              </w:rPr>
              <w:t>1.</w:t>
            </w:r>
            <w:r>
              <w:rPr>
                <w:b/>
                <w:sz w:val="22"/>
                <w:szCs w:val="22"/>
              </w:rPr>
              <w:t xml:space="preserve"> </w:t>
            </w:r>
            <w:r w:rsidRPr="00762925">
              <w:rPr>
                <w:b/>
              </w:rPr>
              <w:t>Неценовой 50%</w:t>
            </w:r>
          </w:p>
          <w:p w:rsidR="00DB3817" w:rsidRPr="00762925" w:rsidRDefault="00DB3817" w:rsidP="00DB3817">
            <w:pPr>
              <w:pStyle w:val="111"/>
              <w:numPr>
                <w:ilvl w:val="0"/>
                <w:numId w:val="0"/>
              </w:numPr>
              <w:spacing w:before="0"/>
              <w:ind w:left="62"/>
              <w:jc w:val="left"/>
              <w:rPr>
                <w:b/>
                <w:lang w:eastAsia="ru-RU"/>
              </w:rPr>
            </w:pPr>
            <w:r w:rsidRPr="00762925">
              <w:rPr>
                <w:lang w:eastAsia="ru-RU"/>
              </w:rPr>
              <w:lastRenderedPageBreak/>
              <w:t>1.1.</w:t>
            </w:r>
            <w:r w:rsidRPr="00762925">
              <w:rPr>
                <w:b/>
                <w:lang w:eastAsia="ru-RU"/>
              </w:rPr>
              <w:t xml:space="preserve"> Успешный опыт выполнения работ услуг, аналогичной предмету закупки.</w:t>
            </w:r>
          </w:p>
          <w:p w:rsidR="00DB3817" w:rsidRDefault="00DB3817" w:rsidP="00DB3817">
            <w:pPr>
              <w:pStyle w:val="111"/>
              <w:numPr>
                <w:ilvl w:val="0"/>
                <w:numId w:val="0"/>
              </w:numPr>
              <w:spacing w:before="0"/>
              <w:ind w:left="62"/>
              <w:jc w:val="left"/>
              <w:rPr>
                <w:b/>
                <w:lang w:eastAsia="ru-RU"/>
              </w:rPr>
            </w:pPr>
            <w:r w:rsidRPr="00762925">
              <w:t>1.2.</w:t>
            </w:r>
            <w:r w:rsidRPr="00762925">
              <w:rPr>
                <w:b/>
              </w:rPr>
              <w:t xml:space="preserve"> </w:t>
            </w:r>
            <w:r w:rsidRPr="00762925">
              <w:t xml:space="preserve"> </w:t>
            </w:r>
            <w:r w:rsidRPr="00762925">
              <w:rPr>
                <w:b/>
                <w:lang w:eastAsia="ru-RU"/>
              </w:rPr>
              <w:t>Наличие квалифицированных специалистов.</w:t>
            </w:r>
          </w:p>
          <w:p w:rsidR="00DB3817" w:rsidRPr="00762925" w:rsidRDefault="00DB3817" w:rsidP="00DB3817">
            <w:pPr>
              <w:pStyle w:val="111"/>
              <w:numPr>
                <w:ilvl w:val="0"/>
                <w:numId w:val="0"/>
              </w:numPr>
              <w:spacing w:before="0"/>
              <w:ind w:left="62"/>
              <w:jc w:val="left"/>
            </w:pPr>
            <w:r w:rsidRPr="00762925">
              <w:rPr>
                <w:b/>
              </w:rPr>
              <w:t>2. Ценовой 50%</w:t>
            </w:r>
          </w:p>
          <w:p w:rsidR="00DB3817" w:rsidRPr="00762925" w:rsidRDefault="00DB3817" w:rsidP="00DB3817">
            <w:pPr>
              <w:pStyle w:val="111"/>
              <w:numPr>
                <w:ilvl w:val="0"/>
                <w:numId w:val="0"/>
              </w:numPr>
              <w:spacing w:before="0"/>
              <w:ind w:left="62"/>
              <w:jc w:val="left"/>
              <w:rPr>
                <w:b/>
                <w:lang w:eastAsia="ru-RU"/>
              </w:rPr>
            </w:pPr>
            <w:r w:rsidRPr="00762925">
              <w:t xml:space="preserve">2.1. </w:t>
            </w:r>
            <w:r w:rsidRPr="00762925">
              <w:rPr>
                <w:b/>
                <w:lang w:eastAsia="ru-RU"/>
              </w:rPr>
              <w:t>Цена договора.</w:t>
            </w:r>
          </w:p>
          <w:p w:rsidR="00A72581" w:rsidRPr="00F92C3F" w:rsidRDefault="00DB3817" w:rsidP="00DB3817">
            <w:pPr>
              <w:spacing w:before="60" w:after="60"/>
              <w:rPr>
                <w:highlight w:val="yellow"/>
              </w:rPr>
            </w:pPr>
            <w:r w:rsidRPr="00762925">
              <w:rPr>
                <w:color w:val="000000"/>
              </w:rPr>
              <w:t>Более подробная информация указана в документации о закупке</w:t>
            </w:r>
            <w:r w:rsidRPr="00762925">
              <w:t xml:space="preserve"> </w:t>
            </w:r>
            <w:r w:rsidRPr="00762925">
              <w:rPr>
                <w:color w:val="000000"/>
              </w:rPr>
              <w:t>подраздел 9.4</w:t>
            </w:r>
            <w:r w:rsidRPr="00762925">
              <w:t>. Приложение 4 и подраздел 9.6. Приложение 6 (Порядок применения понижающего коэффициента).</w:t>
            </w:r>
          </w:p>
        </w:tc>
      </w:tr>
      <w:tr w:rsidR="00714027" w:rsidTr="00714027">
        <w:tc>
          <w:tcPr>
            <w:tcW w:w="4361" w:type="dxa"/>
          </w:tcPr>
          <w:p w:rsidR="00714027" w:rsidRDefault="00714027" w:rsidP="00714027">
            <w:pPr>
              <w:pStyle w:val="111"/>
              <w:spacing w:before="0"/>
            </w:pPr>
            <w:bookmarkStart w:id="54" w:name="_Ref446070173"/>
            <w:r>
              <w:lastRenderedPageBreak/>
              <w:t>Возможность изменения отдельных условий договора:</w:t>
            </w:r>
            <w:bookmarkEnd w:id="54"/>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19172674"/>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1917267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1917267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1917267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1917267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1917268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1917268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1917268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1917268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1917268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1917268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0D43A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1917268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1917268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1917268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1917268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0D43A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1917269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1917269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1917269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1917269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1917269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1917269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1917269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1917269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1917270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1917270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1917270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1917270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1917270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1917270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1917271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19172711"/>
      <w:r>
        <w:t>Порядок применения приоритета</w:t>
      </w:r>
      <w:bookmarkEnd w:id="227"/>
      <w:bookmarkEnd w:id="228"/>
    </w:p>
    <w:p w:rsidR="00714027" w:rsidRDefault="00714027" w:rsidP="00714027">
      <w:pPr>
        <w:pStyle w:val="11"/>
      </w:pPr>
      <w:bookmarkStart w:id="229" w:name="_Toc51917271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1917271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Pr="00CE31E8">
        <w:rPr>
          <w:b/>
          <w:lang w:eastAsia="ru-RU"/>
        </w:rPr>
        <w:t>ь</w:t>
      </w:r>
      <w:r w:rsidR="00F4294E" w:rsidRPr="00CE31E8">
        <w:rPr>
          <w:b/>
          <w:lang w:eastAsia="ru-RU"/>
        </w:rPr>
        <w:t xml:space="preserve"> </w:t>
      </w:r>
      <w:r w:rsidR="00CE31E8">
        <w:rPr>
          <w:b/>
          <w:lang w:eastAsia="ru-RU"/>
        </w:rPr>
        <w:t xml:space="preserve">Закупочной комиссии           </w:t>
      </w:r>
      <w:r w:rsidRPr="00CE31E8">
        <w:rPr>
          <w:b/>
          <w:lang w:eastAsia="ru-RU"/>
        </w:rPr>
        <w:t xml:space="preserve">  </w:t>
      </w:r>
      <w:r w:rsidR="00307BC1">
        <w:rPr>
          <w:b/>
          <w:lang w:eastAsia="ru-RU"/>
        </w:rPr>
        <w:t>________</w:t>
      </w:r>
      <w:r w:rsidR="00F4294E" w:rsidRPr="00CE31E8">
        <w:rPr>
          <w:b/>
          <w:lang w:eastAsia="ru-RU"/>
        </w:rPr>
        <w:t xml:space="preserve">________            </w:t>
      </w:r>
      <w:r w:rsidR="00EA19B3">
        <w:rPr>
          <w:b/>
          <w:lang w:eastAsia="ru-RU"/>
        </w:rPr>
        <w:t xml:space="preserve">   </w:t>
      </w:r>
      <w:r w:rsidR="00307BC1">
        <w:rPr>
          <w:b/>
          <w:lang w:eastAsia="ru-RU"/>
        </w:rPr>
        <w:t>М.В. Пальчиков</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0"/>
          <w:pgSz w:w="11906" w:h="16838"/>
          <w:pgMar w:top="284" w:right="567" w:bottom="709" w:left="1134" w:header="709" w:footer="709" w:gutter="0"/>
          <w:cols w:space="708"/>
          <w:docGrid w:linePitch="360"/>
        </w:sectPr>
      </w:pPr>
    </w:p>
    <w:p w:rsidR="00714027" w:rsidRDefault="00714027" w:rsidP="00714027">
      <w:pPr>
        <w:pStyle w:val="1"/>
      </w:pPr>
      <w:bookmarkStart w:id="242" w:name="_Ref465512934"/>
      <w:bookmarkStart w:id="243" w:name="_Toc51917271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0D43AA">
        <w:rPr>
          <w:noProof/>
        </w:rPr>
        <w:t>1</w:t>
      </w:r>
      <w:r w:rsidR="00E43C4D">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1917271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Pr="00277A33" w:rsidRDefault="00277A33" w:rsidP="00277A33">
      <w:pPr>
        <w:pBdr>
          <w:bottom w:val="single" w:sz="4" w:space="1" w:color="auto"/>
        </w:pBdr>
        <w:shd w:val="clear" w:color="auto" w:fill="D9D9D9" w:themeFill="background1" w:themeFillShade="D9"/>
        <w:spacing w:after="120"/>
        <w:jc w:val="center"/>
      </w:pPr>
      <w:r>
        <w:t>окончание формы</w:t>
      </w:r>
      <w:r w:rsidR="00714027">
        <w:br w:type="page"/>
      </w:r>
    </w:p>
    <w:p w:rsidR="0031056F" w:rsidRDefault="0031056F" w:rsidP="00C43B3C">
      <w:pPr>
        <w:pStyle w:val="11"/>
      </w:pPr>
      <w:bookmarkStart w:id="250" w:name="_Ref467585834"/>
      <w:bookmarkStart w:id="251" w:name="_Toc467849809"/>
      <w:bookmarkStart w:id="252" w:name="_Toc51917271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0D43AA">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1917271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0D43AA">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1917271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1917272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1917272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1917272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1917272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0D43A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0D43A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0D43A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1917272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1917272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1917272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1917272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1917272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8"/>
    <w:bookmarkEnd w:id="289"/>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0" w:name="_Ref446502347"/>
      <w:bookmarkStart w:id="291" w:name="_Toc467849820"/>
      <w:bookmarkStart w:id="292" w:name="_Toc519172730"/>
      <w:bookmarkStart w:id="293"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0D43AA">
        <w:rPr>
          <w:noProof/>
        </w:rPr>
        <w:t>2</w:t>
      </w:r>
      <w:r w:rsidR="00E43C4D">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29307A" w:rsidRPr="0029307A" w:rsidRDefault="00803F58" w:rsidP="0029307A">
      <w:pPr>
        <w:pBdr>
          <w:bottom w:val="single" w:sz="4" w:space="1" w:color="auto"/>
        </w:pBdr>
        <w:shd w:val="clear" w:color="auto" w:fill="D9D9D9" w:themeFill="background1" w:themeFillShade="D9"/>
        <w:spacing w:after="120"/>
        <w:jc w:val="center"/>
      </w:pPr>
      <w:r>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Pr>
          <w:b/>
          <w:caps/>
        </w:rPr>
        <w:br w:type="page"/>
      </w:r>
    </w:p>
    <w:p w:rsidR="00E76536" w:rsidRDefault="00E76536" w:rsidP="00E76536">
      <w:pPr>
        <w:rPr>
          <w:b/>
          <w:caps/>
        </w:rPr>
      </w:pPr>
    </w:p>
    <w:p w:rsidR="00E76536" w:rsidRPr="001C784B" w:rsidRDefault="00E76536" w:rsidP="00E76536">
      <w:pPr>
        <w:pStyle w:val="1"/>
      </w:pPr>
      <w:bookmarkStart w:id="302" w:name="_Toc519172731"/>
      <w:r w:rsidRPr="001C784B">
        <w:t>Приложения к документации о закупке</w:t>
      </w:r>
      <w:bookmarkEnd w:id="302"/>
    </w:p>
    <w:p w:rsidR="00E76536" w:rsidRDefault="00E76536" w:rsidP="00E76536">
      <w:pPr>
        <w:pStyle w:val="11"/>
        <w:numPr>
          <w:ilvl w:val="0"/>
          <w:numId w:val="0"/>
        </w:numPr>
        <w:ind w:left="1134" w:hanging="1134"/>
      </w:pPr>
      <w:bookmarkStart w:id="303" w:name="_Toc519172732"/>
      <w:bookmarkStart w:id="304" w:name="_Ref443485882"/>
      <w:bookmarkStart w:id="305" w:name="_Ref443487149"/>
      <w:bookmarkStart w:id="306" w:name="_Toc467849822"/>
      <w:r>
        <w:t xml:space="preserve">9.1 </w:t>
      </w:r>
      <w:r w:rsidRPr="001C784B">
        <w:t>ПРИЛОЖЕНИЕ 1:</w:t>
      </w:r>
      <w:bookmarkEnd w:id="303"/>
      <w:r w:rsidRPr="001C784B">
        <w:t xml:space="preserve"> </w:t>
      </w:r>
      <w:r>
        <w:t>Проект договора</w:t>
      </w:r>
    </w:p>
    <w:bookmarkEnd w:id="304"/>
    <w:bookmarkEnd w:id="305"/>
    <w:bookmarkEnd w:id="306"/>
    <w:p w:rsidR="005919F4" w:rsidRPr="0097265E" w:rsidRDefault="005919F4" w:rsidP="005919F4">
      <w:pPr>
        <w:overflowPunct w:val="0"/>
        <w:autoSpaceDE w:val="0"/>
        <w:autoSpaceDN w:val="0"/>
        <w:adjustRightInd w:val="0"/>
        <w:spacing w:beforeLines="60" w:before="144" w:afterLines="60" w:after="144"/>
        <w:jc w:val="center"/>
        <w:textAlignment w:val="baseline"/>
        <w:rPr>
          <w:rFonts w:eastAsia="Times New Roman"/>
          <w:b/>
          <w:lang w:eastAsia="ru-RU"/>
        </w:rPr>
      </w:pPr>
      <w:r w:rsidRPr="0097265E">
        <w:rPr>
          <w:rFonts w:eastAsia="Times New Roman"/>
          <w:b/>
          <w:lang w:eastAsia="ru-RU"/>
        </w:rPr>
        <w:t xml:space="preserve">ДОГОВОР ПОДРЯДА № </w:t>
      </w:r>
    </w:p>
    <w:p w:rsidR="005919F4" w:rsidRPr="0097265E" w:rsidRDefault="005919F4" w:rsidP="005919F4">
      <w:pPr>
        <w:overflowPunct w:val="0"/>
        <w:autoSpaceDE w:val="0"/>
        <w:autoSpaceDN w:val="0"/>
        <w:adjustRightInd w:val="0"/>
        <w:spacing w:beforeLines="60" w:before="144" w:afterLines="60" w:after="144"/>
        <w:textAlignment w:val="baseline"/>
        <w:rPr>
          <w:rFonts w:eastAsia="Times New Roman"/>
          <w:lang w:eastAsia="ru-RU"/>
        </w:rPr>
      </w:pPr>
      <w:r w:rsidRPr="0097265E">
        <w:rPr>
          <w:rFonts w:eastAsia="Times New Roman"/>
          <w:lang w:eastAsia="ru-RU"/>
        </w:rPr>
        <w:t>г. Мирный</w:t>
      </w:r>
      <w:r w:rsidRPr="0097265E">
        <w:rPr>
          <w:rFonts w:eastAsia="Times New Roman"/>
          <w:lang w:eastAsia="ru-RU"/>
        </w:rPr>
        <w:tab/>
      </w:r>
      <w:r w:rsidRPr="0097265E">
        <w:rPr>
          <w:rFonts w:eastAsia="Times New Roman"/>
          <w:lang w:eastAsia="ru-RU"/>
        </w:rPr>
        <w:tab/>
      </w:r>
      <w:r w:rsidRPr="0097265E">
        <w:rPr>
          <w:rFonts w:eastAsia="Times New Roman"/>
          <w:lang w:eastAsia="ru-RU"/>
        </w:rPr>
        <w:tab/>
      </w:r>
      <w:r w:rsidRPr="0097265E">
        <w:rPr>
          <w:rFonts w:eastAsia="Times New Roman"/>
          <w:lang w:eastAsia="ru-RU"/>
        </w:rPr>
        <w:tab/>
        <w:t xml:space="preserve">                                                          «___» ________ 2020г.</w:t>
      </w:r>
    </w:p>
    <w:p w:rsidR="005919F4" w:rsidRPr="0097265E" w:rsidRDefault="005919F4" w:rsidP="005919F4">
      <w:pPr>
        <w:pStyle w:val="ae"/>
        <w:overflowPunct w:val="0"/>
        <w:autoSpaceDE w:val="0"/>
        <w:autoSpaceDN w:val="0"/>
        <w:adjustRightInd w:val="0"/>
        <w:ind w:left="0"/>
        <w:textAlignment w:val="baseline"/>
        <w:rPr>
          <w:rFonts w:eastAsia="Times New Roman"/>
          <w:lang w:eastAsia="ru-RU"/>
        </w:rPr>
      </w:pPr>
      <w:r w:rsidRPr="0097265E">
        <w:rPr>
          <w:b/>
          <w:bCs/>
        </w:rPr>
        <w:t xml:space="preserve">      </w:t>
      </w:r>
      <w:r w:rsidRPr="0097265E">
        <w:rPr>
          <w:b/>
        </w:rPr>
        <w:t>Автономная некоммерческая дошкольная образовательная организация «Алмазик»</w:t>
      </w:r>
      <w:r w:rsidRPr="0097265E">
        <w:t xml:space="preserve">, именуемая в дальнейшем ЗАКАЗЧИК, в лице   исполнительного директора </w:t>
      </w:r>
      <w:r w:rsidRPr="0097265E">
        <w:rPr>
          <w:b/>
        </w:rPr>
        <w:t>Балахонского Евгения Евгеньевича</w:t>
      </w:r>
      <w:r w:rsidRPr="0097265E">
        <w:t xml:space="preserve">, действующего на основании Устава с одной стороны, и </w:t>
      </w:r>
      <w:r w:rsidRPr="0097265E">
        <w:rPr>
          <w:rFonts w:eastAsia="Times New Roman"/>
          <w:b/>
          <w:lang w:eastAsia="ru-RU"/>
        </w:rPr>
        <w:t xml:space="preserve">_____________________________________, </w:t>
      </w:r>
      <w:r w:rsidRPr="0097265E">
        <w:rPr>
          <w:rFonts w:eastAsia="Times New Roman"/>
          <w:lang w:eastAsia="ru-RU"/>
        </w:rPr>
        <w:t>именуемое в дальнейшем ПОДРЯДЧИК в лице __</w:t>
      </w:r>
      <w:r w:rsidRPr="0097265E">
        <w:rPr>
          <w:rFonts w:eastAsia="Times New Roman"/>
          <w:b/>
          <w:lang w:eastAsia="ru-RU"/>
        </w:rPr>
        <w:t xml:space="preserve">____________________________, </w:t>
      </w:r>
      <w:r w:rsidRPr="0097265E">
        <w:t xml:space="preserve">действующей на основании Устава, </w:t>
      </w:r>
      <w:r w:rsidRPr="0097265E">
        <w:rPr>
          <w:rFonts w:eastAsia="Times New Roman"/>
          <w:lang w:eastAsia="ru-RU"/>
        </w:rPr>
        <w:t>с другой стороны, далее именуемые Стороны, договорились о нижеследующем:</w:t>
      </w:r>
    </w:p>
    <w:p w:rsidR="005919F4" w:rsidRPr="0097265E" w:rsidRDefault="005919F4" w:rsidP="005919F4">
      <w:pPr>
        <w:overflowPunct w:val="0"/>
        <w:autoSpaceDE w:val="0"/>
        <w:autoSpaceDN w:val="0"/>
        <w:adjustRightInd w:val="0"/>
        <w:spacing w:before="0" w:line="276" w:lineRule="auto"/>
        <w:ind w:left="420"/>
        <w:textAlignment w:val="baseline"/>
        <w:rPr>
          <w:rFonts w:eastAsia="Times New Roman"/>
          <w:lang w:eastAsia="ru-RU"/>
        </w:rPr>
      </w:pPr>
    </w:p>
    <w:p w:rsidR="005919F4" w:rsidRPr="0097265E" w:rsidRDefault="005919F4" w:rsidP="005919F4">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97265E">
        <w:rPr>
          <w:rFonts w:eastAsia="Times New Roman"/>
          <w:b/>
          <w:lang w:eastAsia="ru-RU"/>
        </w:rPr>
        <w:t>ПРЕДМЕТ ДОГОВОРА</w:t>
      </w:r>
      <w:bookmarkEnd w:id="307"/>
      <w:bookmarkEnd w:id="308"/>
      <w:bookmarkEnd w:id="309"/>
      <w:bookmarkEnd w:id="310"/>
      <w:bookmarkEnd w:id="311"/>
      <w:bookmarkEnd w:id="312"/>
    </w:p>
    <w:p w:rsidR="005919F4" w:rsidRPr="0097265E" w:rsidRDefault="005919F4" w:rsidP="005919F4">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 xml:space="preserve">ПОДРЯДЧИК обязуется по заданию ЗАКАЗЧИКА выполнить работы </w:t>
      </w:r>
      <w:r w:rsidRPr="0097265E">
        <w:rPr>
          <w:b/>
        </w:rPr>
        <w:t xml:space="preserve">______________________________________ согласно технического задания </w:t>
      </w:r>
      <w:r w:rsidRPr="0097265E">
        <w:rPr>
          <w:rFonts w:eastAsia="Calibri"/>
          <w:bCs/>
        </w:rPr>
        <w:t xml:space="preserve">(Приложение № 1 к настоящему Договору, являющегося его неотъемлемой частью), </w:t>
      </w:r>
      <w:r w:rsidRPr="0097265E">
        <w:rPr>
          <w:rFonts w:eastAsia="Calibri"/>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Pr="0097265E">
        <w:rPr>
          <w:rFonts w:eastAsia="Times New Roman"/>
          <w:lang w:eastAsia="ru-RU"/>
        </w:rPr>
        <w:t>.</w:t>
      </w:r>
    </w:p>
    <w:p w:rsidR="005919F4" w:rsidRPr="0097265E" w:rsidRDefault="005919F4" w:rsidP="005919F4">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97265E">
        <w:rPr>
          <w:rFonts w:eastAsia="Times New Roman"/>
          <w:b/>
          <w:lang w:eastAsia="ru-RU"/>
        </w:rPr>
        <w:t>ЦЕНА, СРОКИ И ПОРЯДОК РАСЧЕТОВ</w:t>
      </w:r>
      <w:bookmarkEnd w:id="313"/>
      <w:bookmarkEnd w:id="314"/>
      <w:bookmarkEnd w:id="315"/>
      <w:bookmarkEnd w:id="316"/>
      <w:bookmarkEnd w:id="317"/>
      <w:bookmarkEnd w:id="318"/>
    </w:p>
    <w:p w:rsidR="005919F4" w:rsidRPr="0097265E" w:rsidRDefault="005919F4" w:rsidP="005919F4">
      <w:pPr>
        <w:pStyle w:val="ae"/>
        <w:numPr>
          <w:ilvl w:val="1"/>
          <w:numId w:val="28"/>
        </w:numPr>
        <w:ind w:left="0" w:firstLine="0"/>
        <w:rPr>
          <w:rFonts w:eastAsia="Calibri"/>
        </w:rPr>
      </w:pPr>
      <w:r w:rsidRPr="0097265E">
        <w:rPr>
          <w:rFonts w:eastAsia="Calibri"/>
        </w:rPr>
        <w:t xml:space="preserve">     Общая сумма договора составляет </w:t>
      </w:r>
      <w:r w:rsidRPr="0097265E">
        <w:rPr>
          <w:rFonts w:eastAsia="Calibri"/>
          <w:b/>
          <w:i/>
        </w:rPr>
        <w:t xml:space="preserve">______________ </w:t>
      </w:r>
      <w:r w:rsidRPr="0097265E">
        <w:rPr>
          <w:rFonts w:eastAsia="Calibri"/>
          <w:i/>
        </w:rPr>
        <w:t>(_______________________) рублей ___ копеек ___ НДС,</w:t>
      </w:r>
      <w:r w:rsidRPr="0097265E">
        <w:rPr>
          <w:rFonts w:eastAsia="Calibri"/>
        </w:rPr>
        <w:t xml:space="preserve"> включая все затраты ПОДРЯДЧИКА.</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Стоимость по видам и комплексам работ приведена в «Локально ресурсном сметном расчете» (Приложение № 2 к настоящему Договору, являющемся его неотъемлемой частью)</w:t>
      </w:r>
      <w:r w:rsidRPr="0097265E">
        <w:rPr>
          <w:rFonts w:eastAsia="Times New Roman"/>
          <w:lang w:eastAsia="ru-RU"/>
        </w:rPr>
        <w:t xml:space="preserve">. </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5919F4" w:rsidRPr="0097265E" w:rsidRDefault="005919F4" w:rsidP="005919F4">
      <w:pPr>
        <w:numPr>
          <w:ilvl w:val="1"/>
          <w:numId w:val="32"/>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ahoma"/>
        </w:rPr>
        <w:t xml:space="preserve">Увеличение цены до 10 % от суммы договора, связанное с уточнением объемов в процессе производства работ, сверх учтенных </w:t>
      </w:r>
      <w:r w:rsidRPr="0097265E">
        <w:rPr>
          <w:rFonts w:eastAsia="Calibri"/>
        </w:rPr>
        <w:t>«Локально ресурсном сметном расчете» (Приложение № 2 к настоящему договору, являющееся его неотъемлемой частью)</w:t>
      </w:r>
      <w:r w:rsidRPr="0097265E">
        <w:rPr>
          <w:rFonts w:eastAsia="Times New Roman"/>
          <w:b/>
          <w:lang w:eastAsia="ru-RU"/>
        </w:rPr>
        <w:t xml:space="preserve">, </w:t>
      </w:r>
      <w:r w:rsidRPr="0097265E">
        <w:rPr>
          <w:rFonts w:eastAsia="Tahoma"/>
        </w:rPr>
        <w:t>ЗАКАЗЧИКОМ не принимается и рассматривается Сторонами по договору, как предпринимательский риск ПОДРЯДЧИКА.</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Цена Договора является твердой и изменению не подлежит.</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Валютой платежа в отношениях всех сумм подлежащей уплате ЗАКАЗЧИКОМ по настоящему Договору, является Российский рубль.</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 xml:space="preserve">Документы могут предоставляться с помощью факсимильной связи или электронной почты с последующим предоставлением оригинала почтовой связью. </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5919F4" w:rsidRPr="0097265E" w:rsidRDefault="005919F4" w:rsidP="005919F4">
      <w:pPr>
        <w:numPr>
          <w:ilvl w:val="1"/>
          <w:numId w:val="28"/>
        </w:numPr>
        <w:overflowPunct w:val="0"/>
        <w:autoSpaceDE w:val="0"/>
        <w:autoSpaceDN w:val="0"/>
        <w:adjustRightInd w:val="0"/>
        <w:spacing w:before="0" w:after="200" w:line="276" w:lineRule="auto"/>
        <w:ind w:left="420"/>
        <w:textAlignment w:val="baseline"/>
        <w:rPr>
          <w:rFonts w:eastAsia="Times New Roman"/>
          <w:lang w:eastAsia="ru-RU"/>
        </w:rPr>
      </w:pPr>
      <w:bookmarkStart w:id="319" w:name="_Toc386500177"/>
      <w:bookmarkStart w:id="320" w:name="_Toc386500996"/>
      <w:bookmarkStart w:id="321" w:name="_Toc386501568"/>
      <w:bookmarkStart w:id="322" w:name="_Toc386501650"/>
      <w:bookmarkStart w:id="323" w:name="_Toc386542803"/>
      <w:r w:rsidRPr="0097265E">
        <w:rPr>
          <w:rFonts w:eastAsia="Calibri"/>
          <w:b/>
        </w:rPr>
        <w:t>Форма, срок и порядок расчетов:</w:t>
      </w:r>
    </w:p>
    <w:p w:rsidR="005919F4" w:rsidRPr="0097265E" w:rsidRDefault="005919F4" w:rsidP="005919F4">
      <w:pPr>
        <w:numPr>
          <w:ilvl w:val="2"/>
          <w:numId w:val="28"/>
        </w:numPr>
        <w:overflowPunct w:val="0"/>
        <w:autoSpaceDE w:val="0"/>
        <w:autoSpaceDN w:val="0"/>
        <w:adjustRightInd w:val="0"/>
        <w:spacing w:before="0" w:line="276" w:lineRule="auto"/>
        <w:ind w:left="0" w:firstLine="0"/>
        <w:contextualSpacing/>
        <w:textAlignment w:val="baseline"/>
        <w:rPr>
          <w:rFonts w:eastAsia="Times New Roman"/>
          <w:lang w:eastAsia="ru-RU"/>
        </w:rPr>
      </w:pPr>
      <w:r w:rsidRPr="0097265E">
        <w:rPr>
          <w:rFonts w:eastAsia="Times New Roman"/>
          <w:lang w:eastAsia="ru-RU"/>
        </w:rPr>
        <w:t>Оплата выполненных ПОДРЯДЧИКОМ работ производится за фактически выполненные работы в соответствии 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w:t>
      </w:r>
      <w:r w:rsidRPr="0097265E">
        <w:t>. Неполучение оригиналов документов освобождает Заказчика от своевременной оплаты услуг по копиям документов.</w:t>
      </w:r>
    </w:p>
    <w:p w:rsidR="005919F4" w:rsidRPr="0097265E" w:rsidRDefault="005919F4" w:rsidP="005919F4">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lang w:eastAsia="ru-RU"/>
        </w:rPr>
        <w:t>Датой платежа считается дата списания денежных средств со счета ЗАКАЗЧИКА</w:t>
      </w:r>
      <w:r w:rsidRPr="0097265E">
        <w:rPr>
          <w:rFonts w:eastAsia="Calibri"/>
        </w:rPr>
        <w:t>.</w:t>
      </w:r>
    </w:p>
    <w:p w:rsidR="005919F4" w:rsidRPr="0097265E" w:rsidRDefault="005919F4" w:rsidP="005919F4">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5919F4" w:rsidRPr="0097265E" w:rsidRDefault="005919F4" w:rsidP="005919F4">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97265E">
        <w:rPr>
          <w:rFonts w:eastAsia="Calibri"/>
          <w:b/>
        </w:rPr>
        <w:t>СРОК ВЫПОЛНЕНИЯ РАБОТ ПО ДОГОВОРУ</w:t>
      </w:r>
      <w:bookmarkEnd w:id="324"/>
      <w:bookmarkEnd w:id="325"/>
      <w:bookmarkEnd w:id="326"/>
      <w:bookmarkEnd w:id="327"/>
      <w:bookmarkEnd w:id="328"/>
      <w:bookmarkEnd w:id="329"/>
    </w:p>
    <w:p w:rsidR="005919F4" w:rsidRPr="0097265E" w:rsidRDefault="005919F4" w:rsidP="005919F4">
      <w:pPr>
        <w:numPr>
          <w:ilvl w:val="1"/>
          <w:numId w:val="28"/>
        </w:numPr>
        <w:overflowPunct w:val="0"/>
        <w:autoSpaceDE w:val="0"/>
        <w:autoSpaceDN w:val="0"/>
        <w:adjustRightInd w:val="0"/>
        <w:spacing w:before="0" w:after="200" w:line="276" w:lineRule="auto"/>
        <w:ind w:left="420"/>
        <w:textAlignment w:val="baseline"/>
        <w:rPr>
          <w:rFonts w:eastAsia="Times New Roman"/>
          <w:b/>
          <w:lang w:eastAsia="ru-RU"/>
        </w:rPr>
      </w:pPr>
      <w:r w:rsidRPr="0097265E">
        <w:rPr>
          <w:rFonts w:eastAsia="Calibri"/>
        </w:rPr>
        <w:t xml:space="preserve">Срок выполнения работ: </w:t>
      </w:r>
      <w:r w:rsidRPr="0097265E">
        <w:rPr>
          <w:b/>
        </w:rPr>
        <w:t>__________________________</w:t>
      </w:r>
    </w:p>
    <w:p w:rsidR="005919F4" w:rsidRPr="0097265E" w:rsidRDefault="005919F4" w:rsidP="005919F4">
      <w:pPr>
        <w:numPr>
          <w:ilvl w:val="1"/>
          <w:numId w:val="28"/>
        </w:numPr>
        <w:overflowPunct w:val="0"/>
        <w:autoSpaceDE w:val="0"/>
        <w:autoSpaceDN w:val="0"/>
        <w:adjustRightInd w:val="0"/>
        <w:spacing w:before="0" w:line="276" w:lineRule="auto"/>
        <w:ind w:left="0" w:firstLine="0"/>
        <w:textAlignment w:val="baseline"/>
        <w:rPr>
          <w:rFonts w:eastAsia="Times New Roman"/>
          <w:lang w:eastAsia="ru-RU"/>
        </w:rPr>
      </w:pPr>
      <w:r w:rsidRPr="0097265E">
        <w:t xml:space="preserve">ПОДРЯДЧИК выполняет работы по договору </w:t>
      </w:r>
      <w:r w:rsidRPr="0097265E">
        <w:rPr>
          <w:spacing w:val="-1"/>
        </w:rPr>
        <w:t>в соответствии с «Графиком производства работ» (Приложение № 3 к настоящему Договору, являющееся его неотъемлемой частью).</w:t>
      </w:r>
    </w:p>
    <w:p w:rsidR="005919F4" w:rsidRPr="0097265E" w:rsidRDefault="005919F4" w:rsidP="005919F4">
      <w:pPr>
        <w:numPr>
          <w:ilvl w:val="1"/>
          <w:numId w:val="28"/>
        </w:numPr>
        <w:overflowPunct w:val="0"/>
        <w:autoSpaceDE w:val="0"/>
        <w:autoSpaceDN w:val="0"/>
        <w:adjustRightInd w:val="0"/>
        <w:spacing w:before="0" w:line="276" w:lineRule="auto"/>
        <w:ind w:left="0" w:firstLine="0"/>
        <w:textAlignment w:val="baseline"/>
        <w:rPr>
          <w:rFonts w:eastAsia="Times New Roman"/>
          <w:lang w:eastAsia="ru-RU"/>
        </w:rPr>
      </w:pPr>
      <w:r w:rsidRPr="0097265E">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5919F4" w:rsidRPr="0097265E" w:rsidRDefault="005919F4" w:rsidP="005919F4">
      <w:pPr>
        <w:numPr>
          <w:ilvl w:val="1"/>
          <w:numId w:val="28"/>
        </w:numPr>
        <w:overflowPunct w:val="0"/>
        <w:autoSpaceDE w:val="0"/>
        <w:autoSpaceDN w:val="0"/>
        <w:adjustRightInd w:val="0"/>
        <w:spacing w:before="0" w:line="276" w:lineRule="auto"/>
        <w:ind w:left="0" w:firstLine="0"/>
        <w:textAlignment w:val="baseline"/>
        <w:rPr>
          <w:rFonts w:eastAsia="Times New Roman"/>
          <w:lang w:eastAsia="ru-RU"/>
        </w:rPr>
      </w:pPr>
      <w:r w:rsidRPr="0097265E">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5919F4" w:rsidRPr="0097265E" w:rsidRDefault="005919F4" w:rsidP="005919F4">
      <w:pPr>
        <w:overflowPunct w:val="0"/>
        <w:autoSpaceDE w:val="0"/>
        <w:autoSpaceDN w:val="0"/>
        <w:adjustRightInd w:val="0"/>
        <w:spacing w:before="0" w:line="276" w:lineRule="auto"/>
        <w:textAlignment w:val="baseline"/>
        <w:rPr>
          <w:rFonts w:eastAsia="Times New Roman"/>
          <w:lang w:eastAsia="ru-RU"/>
        </w:rPr>
      </w:pPr>
    </w:p>
    <w:p w:rsidR="005919F4" w:rsidRPr="0097265E" w:rsidRDefault="005919F4" w:rsidP="005919F4">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97265E">
        <w:rPr>
          <w:rFonts w:eastAsia="Times New Roman"/>
          <w:b/>
          <w:lang w:eastAsia="ru-RU"/>
        </w:rPr>
        <w:t>ПРАВА И ОБЯЗАННОСТИ СТОРОН</w:t>
      </w:r>
      <w:bookmarkEnd w:id="330"/>
      <w:bookmarkEnd w:id="331"/>
      <w:bookmarkEnd w:id="332"/>
      <w:bookmarkEnd w:id="333"/>
      <w:bookmarkEnd w:id="334"/>
      <w:bookmarkEnd w:id="335"/>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b/>
          <w:lang w:eastAsia="ru-RU"/>
        </w:rPr>
      </w:pPr>
      <w:r w:rsidRPr="0097265E">
        <w:rPr>
          <w:rFonts w:eastAsia="Times New Roman"/>
          <w:b/>
          <w:u w:val="single"/>
          <w:lang w:eastAsia="ru-RU"/>
        </w:rPr>
        <w:t>Права и обязанности ПОДРЯДЧИКА.</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6"/>
        <w:textAlignment w:val="baseline"/>
        <w:rPr>
          <w:rFonts w:eastAsia="Times New Roman"/>
          <w:lang w:eastAsia="ru-RU"/>
        </w:rPr>
      </w:pPr>
      <w:r w:rsidRPr="0097265E">
        <w:rPr>
          <w:rFonts w:eastAsia="Calibri"/>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6"/>
        <w:textAlignment w:val="baseline"/>
        <w:rPr>
          <w:rFonts w:eastAsia="Calibri"/>
        </w:rPr>
      </w:pPr>
      <w:r w:rsidRPr="0097265E">
        <w:rPr>
          <w:rFonts w:eastAsia="Calibri"/>
        </w:rPr>
        <w:lastRenderedPageBreak/>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5919F4" w:rsidRPr="0097265E" w:rsidRDefault="005919F4" w:rsidP="005919F4">
      <w:pPr>
        <w:numPr>
          <w:ilvl w:val="2"/>
          <w:numId w:val="28"/>
        </w:numPr>
        <w:overflowPunct w:val="0"/>
        <w:autoSpaceDE w:val="0"/>
        <w:autoSpaceDN w:val="0"/>
        <w:adjustRightInd w:val="0"/>
        <w:spacing w:before="0" w:line="276" w:lineRule="auto"/>
        <w:ind w:left="0" w:firstLine="6"/>
        <w:textAlignment w:val="baseline"/>
        <w:rPr>
          <w:rFonts w:eastAsia="Times New Roman"/>
          <w:lang w:eastAsia="ru-RU"/>
        </w:rPr>
      </w:pPr>
      <w:r w:rsidRPr="0097265E">
        <w:rPr>
          <w:rFonts w:eastAsia="Calibri"/>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5919F4" w:rsidRPr="0097265E" w:rsidRDefault="005919F4" w:rsidP="005919F4">
      <w:pPr>
        <w:numPr>
          <w:ilvl w:val="2"/>
          <w:numId w:val="28"/>
        </w:numPr>
        <w:overflowPunct w:val="0"/>
        <w:autoSpaceDE w:val="0"/>
        <w:autoSpaceDN w:val="0"/>
        <w:adjustRightInd w:val="0"/>
        <w:spacing w:before="0" w:line="276" w:lineRule="auto"/>
        <w:ind w:left="0" w:firstLine="6"/>
        <w:textAlignment w:val="baseline"/>
        <w:rPr>
          <w:rFonts w:eastAsia="Times New Roman"/>
          <w:lang w:eastAsia="ru-RU"/>
        </w:rPr>
      </w:pPr>
      <w:r w:rsidRPr="0097265E">
        <w:rPr>
          <w:rFonts w:eastAsia="Calibri"/>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Непосредственно перед началом работ уведомляет </w:t>
      </w:r>
      <w:r w:rsidRPr="0097265E">
        <w:t>ЗАКАЗЧИКА</w:t>
      </w:r>
      <w:r w:rsidRPr="0097265E">
        <w:rPr>
          <w:rFonts w:eastAsia="Calibri"/>
        </w:rPr>
        <w:t xml:space="preserve"> о количестве работников, которые будут осуществлять работы на объекте с приложением списка работников с паспортными данными.  </w:t>
      </w:r>
    </w:p>
    <w:p w:rsidR="005919F4" w:rsidRPr="0097265E" w:rsidRDefault="005919F4" w:rsidP="005919F4">
      <w:pPr>
        <w:numPr>
          <w:ilvl w:val="2"/>
          <w:numId w:val="28"/>
        </w:numPr>
        <w:overflowPunct w:val="0"/>
        <w:autoSpaceDE w:val="0"/>
        <w:autoSpaceDN w:val="0"/>
        <w:adjustRightInd w:val="0"/>
        <w:spacing w:before="0" w:line="276" w:lineRule="auto"/>
        <w:ind w:left="0" w:firstLine="6"/>
        <w:textAlignment w:val="baseline"/>
        <w:rPr>
          <w:rFonts w:eastAsia="Times New Roman"/>
          <w:lang w:eastAsia="ru-RU"/>
        </w:rPr>
      </w:pPr>
      <w:r w:rsidRPr="0097265E">
        <w:rPr>
          <w:rFonts w:eastAsia="Calibri"/>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5919F4" w:rsidRPr="0097265E" w:rsidRDefault="005919F4" w:rsidP="005919F4">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rPr>
      </w:pPr>
      <w:r w:rsidRPr="0097265E">
        <w:rPr>
          <w:rFonts w:eastAsia="Calibri"/>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 и по требованию Заказчика незамедлительно предъявлять результаты входного контроля материалов.</w:t>
      </w:r>
    </w:p>
    <w:p w:rsidR="005919F4" w:rsidRPr="0097265E" w:rsidRDefault="005919F4" w:rsidP="005919F4">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5919F4" w:rsidRPr="0097265E" w:rsidRDefault="005919F4" w:rsidP="005919F4">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rPr>
      </w:pPr>
      <w:r w:rsidRPr="0097265E">
        <w:rPr>
          <w:rFonts w:eastAsia="Times New Roman"/>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5919F4" w:rsidRPr="0097265E" w:rsidRDefault="005919F4" w:rsidP="005919F4">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rPr>
      </w:pPr>
      <w:r w:rsidRPr="0097265E">
        <w:rPr>
          <w:rFonts w:eastAsia="Calibri"/>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5919F4" w:rsidRPr="0097265E" w:rsidRDefault="005919F4" w:rsidP="005919F4">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rPr>
      </w:pPr>
      <w:r w:rsidRPr="0097265E">
        <w:rPr>
          <w:rFonts w:eastAsia="Calibri"/>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5919F4" w:rsidRPr="0097265E" w:rsidRDefault="005919F4" w:rsidP="005919F4">
      <w:pPr>
        <w:overflowPunct w:val="0"/>
        <w:autoSpaceDE w:val="0"/>
        <w:autoSpaceDN w:val="0"/>
        <w:adjustRightInd w:val="0"/>
        <w:spacing w:before="0"/>
        <w:ind w:firstLine="708"/>
        <w:contextualSpacing/>
        <w:textAlignment w:val="baseline"/>
        <w:rPr>
          <w:rFonts w:eastAsia="Times New Roman"/>
          <w:lang w:eastAsia="ru-RU"/>
        </w:rPr>
      </w:pPr>
      <w:r w:rsidRPr="0097265E">
        <w:rPr>
          <w:rFonts w:eastAsia="Times New Roman"/>
          <w:lang w:eastAsia="ru-RU"/>
        </w:rPr>
        <w:lastRenderedPageBreak/>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97265E">
        <w:rPr>
          <w:rFonts w:eastAsia="Calibri"/>
        </w:rPr>
        <w:t xml:space="preserve">Факт нарушения фиксируется в «Талоне нарушителя» (Приложение № 5 к настоящему Договору является шаблоном для заполнения). </w:t>
      </w:r>
      <w:r w:rsidRPr="0097265E">
        <w:rPr>
          <w:rFonts w:eastAsia="Times New Roman"/>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Calibri"/>
        </w:rPr>
        <w:t>ПОДРЯДЧИК обязан в</w:t>
      </w:r>
      <w:r w:rsidRPr="0097265E">
        <w:rPr>
          <w:rFonts w:eastAsia="Times New Roman"/>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5919F4" w:rsidRPr="0097265E" w:rsidRDefault="005919F4" w:rsidP="005919F4">
      <w:pPr>
        <w:numPr>
          <w:ilvl w:val="2"/>
          <w:numId w:val="28"/>
        </w:numPr>
        <w:spacing w:before="0" w:after="200" w:line="276" w:lineRule="auto"/>
        <w:ind w:left="0" w:firstLine="0"/>
        <w:contextualSpacing/>
        <w:rPr>
          <w:rFonts w:eastAsia="Times New Roman"/>
          <w:lang w:eastAsia="ru-RU"/>
        </w:rPr>
      </w:pPr>
      <w:r w:rsidRPr="0097265E">
        <w:rPr>
          <w:rFonts w:eastAsia="Times New Roman"/>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5919F4" w:rsidRPr="0097265E" w:rsidRDefault="005919F4" w:rsidP="005919F4">
      <w:pPr>
        <w:numPr>
          <w:ilvl w:val="1"/>
          <w:numId w:val="28"/>
        </w:numPr>
        <w:overflowPunct w:val="0"/>
        <w:autoSpaceDE w:val="0"/>
        <w:autoSpaceDN w:val="0"/>
        <w:adjustRightInd w:val="0"/>
        <w:spacing w:before="0" w:after="200" w:line="276" w:lineRule="auto"/>
        <w:ind w:left="420"/>
        <w:textAlignment w:val="baseline"/>
        <w:rPr>
          <w:rFonts w:eastAsia="Times New Roman"/>
          <w:b/>
          <w:lang w:eastAsia="ru-RU"/>
        </w:rPr>
      </w:pPr>
      <w:r w:rsidRPr="0097265E">
        <w:rPr>
          <w:rFonts w:eastAsia="Times New Roman"/>
          <w:b/>
          <w:u w:val="single"/>
          <w:lang w:eastAsia="ru-RU"/>
        </w:rPr>
        <w:t>Права и обязанности ЗАКАЗЧИКА</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5919F4" w:rsidRPr="0097265E" w:rsidRDefault="005919F4" w:rsidP="005919F4">
      <w:pPr>
        <w:numPr>
          <w:ilvl w:val="2"/>
          <w:numId w:val="28"/>
        </w:numPr>
        <w:overflowPunct w:val="0"/>
        <w:autoSpaceDE w:val="0"/>
        <w:autoSpaceDN w:val="0"/>
        <w:adjustRightInd w:val="0"/>
        <w:spacing w:before="0" w:after="200" w:line="276" w:lineRule="auto"/>
        <w:ind w:left="0" w:firstLine="0"/>
        <w:textAlignment w:val="baseline"/>
        <w:rPr>
          <w:rFonts w:eastAsia="Calibri"/>
          <w:lang w:eastAsia="ru-RU"/>
        </w:rPr>
      </w:pPr>
      <w:r w:rsidRPr="0097265E">
        <w:rPr>
          <w:rFonts w:eastAsia="Times New Roman"/>
          <w:lang w:eastAsia="ru-RU"/>
        </w:rPr>
        <w:lastRenderedPageBreak/>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5919F4" w:rsidRPr="0097265E" w:rsidRDefault="005919F4" w:rsidP="005919F4">
      <w:pPr>
        <w:keepNext/>
        <w:widowControl w:val="0"/>
        <w:numPr>
          <w:ilvl w:val="0"/>
          <w:numId w:val="28"/>
        </w:numPr>
        <w:suppressAutoHyphens/>
        <w:autoSpaceDE w:val="0"/>
        <w:spacing w:before="280" w:after="200" w:line="276" w:lineRule="auto"/>
        <w:ind w:left="2410" w:hanging="425"/>
        <w:outlineLvl w:val="1"/>
        <w:rPr>
          <w:rFonts w:eastAsia="Calibri"/>
          <w:b/>
          <w:bCs/>
          <w:lang w:eastAsia="ar-SA"/>
        </w:rPr>
      </w:pPr>
      <w:r w:rsidRPr="0097265E">
        <w:rPr>
          <w:rFonts w:eastAsia="Calibri"/>
          <w:b/>
          <w:bCs/>
          <w:lang w:eastAsia="ar-SA"/>
        </w:rPr>
        <w:t>ОХРАНА ТРУДА И ПРОМЫШЛЕННАЯ БЕЗОПАСНОСТЬ</w:t>
      </w:r>
    </w:p>
    <w:p w:rsidR="005919F4" w:rsidRPr="0097265E" w:rsidRDefault="005919F4" w:rsidP="005919F4">
      <w:pPr>
        <w:keepNext/>
        <w:widowControl w:val="0"/>
        <w:numPr>
          <w:ilvl w:val="1"/>
          <w:numId w:val="28"/>
        </w:numPr>
        <w:suppressAutoHyphens/>
        <w:autoSpaceDE w:val="0"/>
        <w:spacing w:before="0" w:after="200" w:line="276" w:lineRule="auto"/>
        <w:ind w:left="0" w:firstLine="0"/>
        <w:outlineLvl w:val="1"/>
        <w:rPr>
          <w:rFonts w:eastAsia="Times New Roman"/>
          <w:b/>
          <w:bCs/>
          <w:lang w:eastAsia="ru-RU"/>
        </w:rPr>
      </w:pPr>
      <w:r w:rsidRPr="0097265E">
        <w:rPr>
          <w:rFonts w:eastAsia="Times New Roman"/>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5919F4" w:rsidRPr="0097265E" w:rsidRDefault="005919F4" w:rsidP="005919F4">
      <w:pPr>
        <w:keepNext/>
        <w:widowControl w:val="0"/>
        <w:numPr>
          <w:ilvl w:val="1"/>
          <w:numId w:val="28"/>
        </w:numPr>
        <w:suppressAutoHyphens/>
        <w:autoSpaceDE w:val="0"/>
        <w:spacing w:before="0" w:after="200" w:line="276" w:lineRule="auto"/>
        <w:ind w:left="0" w:firstLine="0"/>
        <w:outlineLvl w:val="1"/>
        <w:rPr>
          <w:rFonts w:eastAsia="Times New Roman"/>
          <w:b/>
          <w:bCs/>
          <w:lang w:eastAsia="ru-RU"/>
        </w:rPr>
      </w:pPr>
      <w:r w:rsidRPr="0097265E">
        <w:rPr>
          <w:rFonts w:eastAsia="Times New Roman"/>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5919F4" w:rsidRPr="0097265E" w:rsidRDefault="005919F4" w:rsidP="005919F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lang w:eastAsia="ru-RU"/>
        </w:rPr>
      </w:pPr>
      <w:r w:rsidRPr="0097265E">
        <w:rPr>
          <w:rFonts w:eastAsia="Calibri"/>
        </w:rPr>
        <w:t>ПОДРЯДЧИК определяет и оценивает производственные, профессиональные риски. Подрядчик до фактического начала работ согласовывает с ЗАКАЗЧИКОМ перечень рисков и мероприятия по их снижению до приемлемого уровня. П</w:t>
      </w:r>
      <w:r w:rsidRPr="0097265E">
        <w:rPr>
          <w:rFonts w:eastAsia="Times New Roman"/>
          <w:lang w:eastAsia="ru-RU"/>
        </w:rPr>
        <w:t>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5919F4" w:rsidRPr="0097265E" w:rsidRDefault="005919F4" w:rsidP="005919F4">
      <w:pPr>
        <w:keepNext/>
        <w:widowControl w:val="0"/>
        <w:suppressAutoHyphens/>
        <w:autoSpaceDE w:val="0"/>
        <w:spacing w:before="0" w:after="200" w:line="276" w:lineRule="auto"/>
        <w:contextualSpacing/>
        <w:outlineLvl w:val="1"/>
        <w:rPr>
          <w:rFonts w:eastAsia="Times New Roman"/>
          <w:lang w:eastAsia="ru-RU"/>
        </w:rPr>
      </w:pPr>
    </w:p>
    <w:p w:rsidR="005919F4" w:rsidRPr="0097265E" w:rsidRDefault="005919F4" w:rsidP="005919F4">
      <w:pPr>
        <w:keepNext/>
        <w:widowControl w:val="0"/>
        <w:numPr>
          <w:ilvl w:val="1"/>
          <w:numId w:val="28"/>
        </w:numPr>
        <w:suppressAutoHyphens/>
        <w:autoSpaceDE w:val="0"/>
        <w:spacing w:before="280" w:after="200" w:line="276" w:lineRule="auto"/>
        <w:ind w:left="0" w:firstLine="0"/>
        <w:contextualSpacing/>
        <w:outlineLvl w:val="1"/>
        <w:rPr>
          <w:rFonts w:eastAsia="Times New Roman"/>
          <w:b/>
          <w:lang w:eastAsia="ru-RU"/>
        </w:rPr>
      </w:pPr>
      <w:r w:rsidRPr="0097265E">
        <w:rPr>
          <w:rFonts w:eastAsia="Times New Roman"/>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Правил по охране труда при эксплуатации электроустановок</w:t>
      </w:r>
      <w:r w:rsidRPr="0097265E">
        <w:rPr>
          <w:rFonts w:ascii="Calibri" w:eastAsia="Times New Roman" w:hAnsi="Calibri" w:cs="Calibri"/>
          <w:b/>
          <w:lang w:eastAsia="ru-RU"/>
        </w:rPr>
        <w:t xml:space="preserve"> </w:t>
      </w:r>
      <w:r w:rsidRPr="0097265E">
        <w:rPr>
          <w:rFonts w:eastAsia="Times New Roman"/>
          <w:lang w:eastAsia="ru-RU"/>
        </w:rPr>
        <w:t>от 24 июля 2013 г. N 328н (главы XLVI</w:t>
      </w:r>
      <w:r w:rsidRPr="0097265E">
        <w:rPr>
          <w:rFonts w:eastAsia="Times New Roman"/>
          <w:b/>
          <w:lang w:eastAsia="ru-RU"/>
        </w:rPr>
        <w:t xml:space="preserve"> </w:t>
      </w:r>
      <w:r w:rsidRPr="0097265E">
        <w:rPr>
          <w:rFonts w:eastAsia="Times New Roman"/>
          <w:lang w:eastAsia="ru-RU"/>
        </w:rPr>
        <w:t>“Организация работ командированного персонала”, главы XLVII “Допуск персонала строительно-монтажных организаций к работам в действующих электроустановках и в охранной зоне линий электропередач”).</w:t>
      </w:r>
    </w:p>
    <w:p w:rsidR="005919F4" w:rsidRPr="0097265E" w:rsidRDefault="005919F4" w:rsidP="005919F4">
      <w:pPr>
        <w:keepNext/>
        <w:widowControl w:val="0"/>
        <w:suppressAutoHyphens/>
        <w:autoSpaceDE w:val="0"/>
        <w:spacing w:before="280" w:after="200" w:line="276" w:lineRule="auto"/>
        <w:contextualSpacing/>
        <w:outlineLvl w:val="1"/>
        <w:rPr>
          <w:rFonts w:eastAsia="Times New Roman"/>
          <w:b/>
          <w:lang w:eastAsia="ru-RU"/>
        </w:rPr>
      </w:pPr>
    </w:p>
    <w:p w:rsidR="005919F4" w:rsidRPr="0097265E" w:rsidRDefault="005919F4" w:rsidP="005919F4">
      <w:pPr>
        <w:keepNext/>
        <w:widowControl w:val="0"/>
        <w:numPr>
          <w:ilvl w:val="1"/>
          <w:numId w:val="28"/>
        </w:numPr>
        <w:suppressAutoHyphens/>
        <w:autoSpaceDE w:val="0"/>
        <w:spacing w:before="280" w:after="200" w:line="276" w:lineRule="auto"/>
        <w:ind w:left="0" w:firstLine="0"/>
        <w:contextualSpacing/>
        <w:outlineLvl w:val="1"/>
        <w:rPr>
          <w:rFonts w:eastAsia="Times New Roman"/>
          <w:b/>
          <w:bCs/>
          <w:lang w:eastAsia="ru-RU"/>
        </w:rPr>
      </w:pPr>
      <w:r w:rsidRPr="0097265E">
        <w:rPr>
          <w:rFonts w:eastAsia="Times New Roman"/>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5919F4" w:rsidRPr="0097265E" w:rsidRDefault="005919F4" w:rsidP="005919F4">
      <w:pPr>
        <w:keepNext/>
        <w:widowControl w:val="0"/>
        <w:numPr>
          <w:ilvl w:val="1"/>
          <w:numId w:val="28"/>
        </w:numPr>
        <w:suppressAutoHyphens/>
        <w:autoSpaceDE w:val="0"/>
        <w:spacing w:before="280" w:after="200" w:line="276" w:lineRule="auto"/>
        <w:ind w:left="0" w:firstLine="0"/>
        <w:contextualSpacing/>
        <w:outlineLvl w:val="1"/>
        <w:rPr>
          <w:rFonts w:eastAsia="Times New Roman"/>
          <w:b/>
          <w:bCs/>
          <w:lang w:eastAsia="ru-RU"/>
        </w:rPr>
      </w:pPr>
      <w:r w:rsidRPr="0097265E">
        <w:rPr>
          <w:rFonts w:eastAsia="Times New Roman"/>
          <w:lang w:eastAsia="ru-RU"/>
        </w:rPr>
        <w:t xml:space="preserve">В случае необеспеченности или неприменения персоналом ПОДРЯДЧИКА </w:t>
      </w:r>
      <w:r w:rsidRPr="0097265E">
        <w:rPr>
          <w:rFonts w:eastAsia="Times New Roman"/>
          <w:lang w:eastAsia="ru-RU"/>
        </w:rPr>
        <w:lastRenderedPageBreak/>
        <w:t>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5919F4" w:rsidRPr="0097265E" w:rsidRDefault="005919F4" w:rsidP="005919F4">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lang w:eastAsia="ru-RU"/>
        </w:rPr>
      </w:pPr>
      <w:r w:rsidRPr="0097265E">
        <w:rPr>
          <w:rFonts w:eastAsia="Times New Roman"/>
          <w:lang w:eastAsia="ru-RU"/>
        </w:rPr>
        <w:t>Подрядные организации осуществляют ведение следующей документации:</w:t>
      </w:r>
    </w:p>
    <w:p w:rsidR="005919F4" w:rsidRPr="0097265E" w:rsidRDefault="005919F4" w:rsidP="005919F4">
      <w:pPr>
        <w:keepNext/>
        <w:widowControl w:val="0"/>
        <w:suppressAutoHyphens/>
        <w:autoSpaceDE w:val="0"/>
        <w:spacing w:before="0"/>
        <w:ind w:firstLine="431"/>
        <w:contextualSpacing/>
        <w:outlineLvl w:val="1"/>
        <w:rPr>
          <w:rFonts w:eastAsia="Times New Roman"/>
          <w:lang w:eastAsia="ru-RU"/>
        </w:rPr>
      </w:pPr>
      <w:r w:rsidRPr="0097265E">
        <w:rPr>
          <w:rFonts w:eastAsia="Times New Roman"/>
          <w:lang w:eastAsia="ru-RU"/>
        </w:rPr>
        <w:t>- протоколов проверки знаний персонала;</w:t>
      </w:r>
    </w:p>
    <w:p w:rsidR="005919F4" w:rsidRPr="0097265E" w:rsidRDefault="005919F4" w:rsidP="005919F4">
      <w:pPr>
        <w:keepNext/>
        <w:widowControl w:val="0"/>
        <w:suppressAutoHyphens/>
        <w:autoSpaceDE w:val="0"/>
        <w:spacing w:before="0"/>
        <w:ind w:firstLine="431"/>
        <w:contextualSpacing/>
        <w:outlineLvl w:val="1"/>
        <w:rPr>
          <w:rFonts w:eastAsia="Times New Roman"/>
          <w:lang w:eastAsia="ru-RU"/>
        </w:rPr>
      </w:pPr>
      <w:r w:rsidRPr="0097265E">
        <w:rPr>
          <w:rFonts w:eastAsia="Times New Roman"/>
          <w:lang w:eastAsia="ru-RU"/>
        </w:rPr>
        <w:t>- журналов регистрации инструктажей на рабочем месте;</w:t>
      </w:r>
    </w:p>
    <w:p w:rsidR="005919F4" w:rsidRPr="0097265E" w:rsidRDefault="005919F4" w:rsidP="005919F4">
      <w:pPr>
        <w:keepNext/>
        <w:widowControl w:val="0"/>
        <w:suppressAutoHyphens/>
        <w:autoSpaceDE w:val="0"/>
        <w:spacing w:before="0"/>
        <w:ind w:firstLine="431"/>
        <w:contextualSpacing/>
        <w:outlineLvl w:val="1"/>
        <w:rPr>
          <w:rFonts w:eastAsia="Times New Roman"/>
          <w:lang w:eastAsia="ru-RU"/>
        </w:rPr>
      </w:pPr>
      <w:r w:rsidRPr="0097265E">
        <w:rPr>
          <w:rFonts w:eastAsia="Times New Roman"/>
          <w:lang w:eastAsia="ru-RU"/>
        </w:rPr>
        <w:t xml:space="preserve">- журналов проверки состояния условий труда; </w:t>
      </w:r>
    </w:p>
    <w:p w:rsidR="005919F4" w:rsidRPr="0097265E" w:rsidRDefault="005919F4" w:rsidP="005919F4">
      <w:pPr>
        <w:keepNext/>
        <w:widowControl w:val="0"/>
        <w:suppressAutoHyphens/>
        <w:autoSpaceDE w:val="0"/>
        <w:spacing w:before="0"/>
        <w:ind w:firstLine="431"/>
        <w:contextualSpacing/>
        <w:outlineLvl w:val="1"/>
        <w:rPr>
          <w:rFonts w:eastAsia="Times New Roman"/>
          <w:lang w:eastAsia="ru-RU"/>
        </w:rPr>
      </w:pPr>
      <w:r w:rsidRPr="0097265E">
        <w:rPr>
          <w:rFonts w:eastAsia="Times New Roman"/>
          <w:lang w:eastAsia="ru-RU"/>
        </w:rPr>
        <w:t xml:space="preserve">- журналов регистрации несчастных случаев, аварий, инцидентов; </w:t>
      </w:r>
    </w:p>
    <w:p w:rsidR="005919F4" w:rsidRPr="0097265E" w:rsidRDefault="005919F4" w:rsidP="005919F4">
      <w:pPr>
        <w:keepNext/>
        <w:widowControl w:val="0"/>
        <w:suppressAutoHyphens/>
        <w:autoSpaceDE w:val="0"/>
        <w:spacing w:before="0"/>
        <w:ind w:firstLine="431"/>
        <w:contextualSpacing/>
        <w:outlineLvl w:val="1"/>
        <w:rPr>
          <w:rFonts w:eastAsia="Times New Roman"/>
          <w:lang w:eastAsia="ru-RU"/>
        </w:rPr>
      </w:pPr>
      <w:r w:rsidRPr="0097265E">
        <w:rPr>
          <w:rFonts w:eastAsia="Times New Roman"/>
          <w:lang w:eastAsia="ru-RU"/>
        </w:rPr>
        <w:t xml:space="preserve">- нарядов-допусков и журналов регистрации работ на проведение работ повышенной опасности; </w:t>
      </w:r>
    </w:p>
    <w:p w:rsidR="005919F4" w:rsidRPr="0097265E" w:rsidRDefault="005919F4" w:rsidP="005919F4">
      <w:pPr>
        <w:keepNext/>
        <w:widowControl w:val="0"/>
        <w:suppressAutoHyphens/>
        <w:autoSpaceDE w:val="0"/>
        <w:spacing w:before="280" w:after="200" w:line="276" w:lineRule="auto"/>
        <w:contextualSpacing/>
        <w:outlineLvl w:val="1"/>
        <w:rPr>
          <w:rFonts w:eastAsia="Times New Roman"/>
          <w:b/>
          <w:bCs/>
          <w:lang w:eastAsia="ru-RU"/>
        </w:rPr>
      </w:pPr>
      <w:r w:rsidRPr="0097265E">
        <w:rPr>
          <w:rFonts w:eastAsia="Times New Roman"/>
          <w:lang w:eastAsia="ru-RU"/>
        </w:rPr>
        <w:t>- планов (программ) по вопросам обеспечения ПБ и ОТ.</w:t>
      </w:r>
    </w:p>
    <w:p w:rsidR="005919F4" w:rsidRPr="0097265E" w:rsidRDefault="005919F4" w:rsidP="005919F4">
      <w:pPr>
        <w:keepNext/>
        <w:widowControl w:val="0"/>
        <w:suppressAutoHyphens/>
        <w:autoSpaceDE w:val="0"/>
        <w:spacing w:before="0"/>
        <w:ind w:firstLine="431"/>
        <w:contextualSpacing/>
        <w:outlineLvl w:val="1"/>
        <w:rPr>
          <w:rFonts w:eastAsia="Times New Roman"/>
          <w:lang w:eastAsia="ru-RU"/>
        </w:rPr>
      </w:pPr>
    </w:p>
    <w:p w:rsidR="005919F4" w:rsidRPr="0097265E" w:rsidRDefault="005919F4" w:rsidP="005919F4">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lang w:eastAsia="ru-RU"/>
        </w:rPr>
      </w:pPr>
      <w:r w:rsidRPr="0097265E">
        <w:rPr>
          <w:rFonts w:eastAsia="Times New Roman"/>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5919F4" w:rsidRPr="0097265E" w:rsidRDefault="005919F4" w:rsidP="005919F4">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Calibri"/>
        </w:rPr>
        <w:t>При допуске персонала ПОДРЯДЧИКА на объекты ЗАКАЗЧИКА для проведения работ ПОДРЯДЧИК обязан:</w:t>
      </w:r>
    </w:p>
    <w:p w:rsidR="005919F4" w:rsidRPr="0097265E" w:rsidRDefault="005919F4" w:rsidP="005919F4">
      <w:pPr>
        <w:numPr>
          <w:ilvl w:val="0"/>
          <w:numId w:val="30"/>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Times New Roman"/>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5919F4" w:rsidRPr="0097265E" w:rsidRDefault="005919F4" w:rsidP="005919F4">
      <w:pPr>
        <w:numPr>
          <w:ilvl w:val="0"/>
          <w:numId w:val="30"/>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Times New Roman"/>
          <w:lang w:eastAsia="ru-RU"/>
        </w:rPr>
        <w:t>провести предварительное обучение правильному использованию СИЗ;</w:t>
      </w:r>
    </w:p>
    <w:p w:rsidR="005919F4" w:rsidRPr="0097265E" w:rsidRDefault="005919F4" w:rsidP="005919F4">
      <w:pPr>
        <w:numPr>
          <w:ilvl w:val="0"/>
          <w:numId w:val="30"/>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Times New Roman"/>
          <w:lang w:eastAsia="ru-RU"/>
        </w:rPr>
        <w:t xml:space="preserve">обеспечить работников необходимыми сертифицированными СИЗ; </w:t>
      </w:r>
    </w:p>
    <w:p w:rsidR="005919F4" w:rsidRPr="0097265E" w:rsidRDefault="005919F4" w:rsidP="005919F4">
      <w:pPr>
        <w:numPr>
          <w:ilvl w:val="0"/>
          <w:numId w:val="30"/>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Times New Roman"/>
          <w:lang w:eastAsia="ru-RU"/>
        </w:rPr>
        <w:t>не допускать к работе своих работников без установленных СИЗ, а также в неисправной, загрязненной спецодежде и спецобуви;</w:t>
      </w:r>
    </w:p>
    <w:p w:rsidR="005919F4" w:rsidRPr="0097265E" w:rsidRDefault="005919F4" w:rsidP="005919F4">
      <w:pPr>
        <w:numPr>
          <w:ilvl w:val="0"/>
          <w:numId w:val="30"/>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Times New Roman"/>
          <w:lang w:eastAsia="ru-RU"/>
        </w:rPr>
        <w:t xml:space="preserve">организовать контроль за применением, использованием СИЗ. </w:t>
      </w:r>
    </w:p>
    <w:p w:rsidR="005919F4" w:rsidRPr="0097265E" w:rsidRDefault="005919F4" w:rsidP="005919F4">
      <w:pPr>
        <w:numPr>
          <w:ilvl w:val="0"/>
          <w:numId w:val="30"/>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Times New Roman"/>
          <w:lang w:eastAsia="ru-RU"/>
        </w:rPr>
        <w:t>соблюдать внутренние правила на объектах АН ДОО «Алмазик».</w:t>
      </w:r>
    </w:p>
    <w:p w:rsidR="005919F4" w:rsidRPr="0097265E" w:rsidRDefault="005919F4" w:rsidP="005919F4">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Персонал ПОДРЯДЧИКА при выполнении работ на производственных объектах ЗАКАЗЧИКА обязан:</w:t>
      </w:r>
    </w:p>
    <w:p w:rsidR="005919F4" w:rsidRPr="0097265E" w:rsidRDefault="005919F4" w:rsidP="005919F4">
      <w:pPr>
        <w:numPr>
          <w:ilvl w:val="0"/>
          <w:numId w:val="31"/>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Calibri"/>
        </w:rPr>
        <w:t>Соблюдать требования ПБ и ОТ, предусмотренные действующим законодательством Российской Федерации, правилами и нормами;</w:t>
      </w:r>
    </w:p>
    <w:p w:rsidR="005919F4" w:rsidRPr="0097265E" w:rsidRDefault="005919F4" w:rsidP="005919F4">
      <w:pPr>
        <w:numPr>
          <w:ilvl w:val="0"/>
          <w:numId w:val="31"/>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Calibri"/>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5919F4" w:rsidRPr="0097265E" w:rsidRDefault="005919F4" w:rsidP="005919F4">
      <w:pPr>
        <w:numPr>
          <w:ilvl w:val="0"/>
          <w:numId w:val="31"/>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Calibri"/>
        </w:rPr>
        <w:lastRenderedPageBreak/>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5919F4" w:rsidRPr="0097265E" w:rsidRDefault="005919F4" w:rsidP="005919F4">
      <w:pPr>
        <w:numPr>
          <w:ilvl w:val="0"/>
          <w:numId w:val="31"/>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Calibri"/>
        </w:rPr>
        <w:t>использовать спецодежду, спецобувь и другие СИЗ согласно установленному порядку и утвержденным ПОДРЯДЧИКОМ нормам;</w:t>
      </w:r>
    </w:p>
    <w:p w:rsidR="005919F4" w:rsidRPr="0097265E" w:rsidRDefault="005919F4" w:rsidP="005919F4">
      <w:pPr>
        <w:numPr>
          <w:ilvl w:val="0"/>
          <w:numId w:val="31"/>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Calibri"/>
        </w:rPr>
        <w:t>не применять СИЗ с истекшим сроком проверки или/и состояние которых не соответствует выполняемым функциям;</w:t>
      </w:r>
    </w:p>
    <w:p w:rsidR="005919F4" w:rsidRPr="0097265E" w:rsidRDefault="005919F4" w:rsidP="005919F4">
      <w:pPr>
        <w:numPr>
          <w:ilvl w:val="0"/>
          <w:numId w:val="31"/>
        </w:numPr>
        <w:overflowPunct w:val="0"/>
        <w:autoSpaceDE w:val="0"/>
        <w:autoSpaceDN w:val="0"/>
        <w:adjustRightInd w:val="0"/>
        <w:spacing w:before="0" w:after="200" w:line="276" w:lineRule="auto"/>
        <w:contextualSpacing/>
        <w:textAlignment w:val="baseline"/>
        <w:rPr>
          <w:rFonts w:eastAsia="Times New Roman"/>
          <w:lang w:eastAsia="ru-RU"/>
        </w:rPr>
      </w:pPr>
      <w:r w:rsidRPr="0097265E">
        <w:rPr>
          <w:rFonts w:eastAsia="Calibri"/>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5919F4" w:rsidRPr="0097265E" w:rsidRDefault="005919F4" w:rsidP="005919F4">
      <w:pPr>
        <w:pStyle w:val="ae"/>
        <w:numPr>
          <w:ilvl w:val="1"/>
          <w:numId w:val="28"/>
        </w:numPr>
        <w:overflowPunct w:val="0"/>
        <w:autoSpaceDE w:val="0"/>
        <w:autoSpaceDN w:val="0"/>
        <w:adjustRightInd w:val="0"/>
        <w:spacing w:before="0" w:after="200" w:line="276" w:lineRule="auto"/>
        <w:ind w:left="420"/>
        <w:contextualSpacing/>
        <w:textAlignment w:val="baseline"/>
        <w:rPr>
          <w:rFonts w:eastAsia="Times New Roman"/>
          <w:lang w:eastAsia="ru-RU"/>
        </w:rPr>
      </w:pPr>
      <w:r w:rsidRPr="0097265E">
        <w:rPr>
          <w:rFonts w:eastAsia="Calibri"/>
        </w:rPr>
        <w:t>В случае невыполнения ПОДРЯДЧИКОМ требований, указанных в п.5.11, ЗАКАЗЧИКОМ к ПОДРЯДЧИКУ применяются штрафные санкции на сумму</w:t>
      </w:r>
      <w:r w:rsidRPr="0097265E">
        <w:rPr>
          <w:rFonts w:eastAsia="Times New Roman"/>
          <w:lang w:eastAsia="ru-RU"/>
        </w:rPr>
        <w:t xml:space="preserve"> 1 000 (Одна тысяча) рублей</w:t>
      </w:r>
      <w:r w:rsidRPr="0097265E">
        <w:rPr>
          <w:rFonts w:eastAsia="Calibri"/>
        </w:rPr>
        <w:t xml:space="preserve">. Факт нарушения фиксируется в «Талоне нарушителя» (Приложение № 5 к настоящему Договору). </w:t>
      </w:r>
      <w:r w:rsidRPr="0097265E">
        <w:rPr>
          <w:rFonts w:eastAsia="Times New Roman"/>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 xml:space="preserve">ПОДРЯДЧИК обязан </w:t>
      </w:r>
      <w:r w:rsidRPr="0097265E">
        <w:rPr>
          <w:rFonts w:eastAsia="Calibri"/>
          <w:lang w:bidi="ru-RU"/>
        </w:rPr>
        <w:t xml:space="preserve">не допускать нахождение на </w:t>
      </w:r>
      <w:r w:rsidRPr="0097265E">
        <w:rPr>
          <w:rFonts w:eastAsia="Calibri"/>
        </w:rPr>
        <w:t xml:space="preserve">территории ЗАКАЗЧИКА </w:t>
      </w:r>
      <w:r w:rsidRPr="0097265E">
        <w:rPr>
          <w:rFonts w:eastAsia="Calibri"/>
          <w:lang w:bidi="ru-RU"/>
        </w:rPr>
        <w:t xml:space="preserve">работников, находящихся в состоянии алкогольного и/или наркотического опьянения. </w:t>
      </w:r>
      <w:r w:rsidRPr="0097265E">
        <w:rPr>
          <w:rFonts w:eastAsia="Calibri"/>
        </w:rPr>
        <w:t>В случае невыполнения данных требований к Подрядчику применяются штрафные санкции на сумму</w:t>
      </w:r>
      <w:r w:rsidRPr="0097265E">
        <w:rPr>
          <w:rFonts w:eastAsia="Times New Roman"/>
          <w:lang w:eastAsia="ru-RU"/>
        </w:rPr>
        <w:t xml:space="preserve"> 25 000 (Двадцать пять тысяч) рублей</w:t>
      </w:r>
      <w:r w:rsidRPr="0097265E">
        <w:rPr>
          <w:rFonts w:eastAsia="Calibri"/>
        </w:rPr>
        <w:t xml:space="preserve">. Факт нарушения фиксируется в «Талоне нарушителя» (Приложение № 5 к настоящему Договору). </w:t>
      </w:r>
      <w:r w:rsidRPr="0097265E">
        <w:rPr>
          <w:rFonts w:eastAsia="Times New Roman"/>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97265E">
        <w:rPr>
          <w:rFonts w:eastAsia="Calibri"/>
        </w:rPr>
        <w:t>.</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lastRenderedPageBreak/>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ПОДРЯДЧИК представляет ЗАКАЗЧИКУ отчет о выполнении согласованных с ЗАКАЗЧИКОМ мероприятий и результатах работы в области ПБ и ОТ.</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Calibri"/>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97265E">
        <w:rPr>
          <w:rFonts w:eastAsia="Calibri"/>
          <w:lang w:bidi="en-US"/>
        </w:rPr>
        <w:t xml:space="preserve">за соблюдение требований безопасности и охраны труда, </w:t>
      </w:r>
      <w:r w:rsidRPr="0097265E">
        <w:rPr>
          <w:rFonts w:eastAsia="Calibri"/>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Lucida Sans Unicode"/>
          <w:spacing w:val="-10"/>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5919F4" w:rsidRPr="0097265E" w:rsidRDefault="005919F4" w:rsidP="005919F4">
      <w:pPr>
        <w:keepNext/>
        <w:widowControl w:val="0"/>
        <w:numPr>
          <w:ilvl w:val="1"/>
          <w:numId w:val="28"/>
        </w:numPr>
        <w:suppressAutoHyphens/>
        <w:autoSpaceDE w:val="0"/>
        <w:spacing w:before="280" w:after="200" w:line="276" w:lineRule="auto"/>
        <w:ind w:left="0" w:firstLine="0"/>
        <w:contextualSpacing/>
        <w:outlineLvl w:val="1"/>
        <w:rPr>
          <w:rFonts w:eastAsia="Times New Roman"/>
          <w:lang w:eastAsia="ru-RU"/>
        </w:rPr>
      </w:pPr>
      <w:r w:rsidRPr="0097265E">
        <w:rPr>
          <w:rFonts w:eastAsia="Times New Roman"/>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5919F4" w:rsidRPr="0097265E" w:rsidRDefault="005919F4" w:rsidP="005919F4">
      <w:pPr>
        <w:keepNext/>
        <w:widowControl w:val="0"/>
        <w:numPr>
          <w:ilvl w:val="1"/>
          <w:numId w:val="28"/>
        </w:numPr>
        <w:suppressAutoHyphens/>
        <w:autoSpaceDE w:val="0"/>
        <w:spacing w:before="280" w:after="200" w:line="276" w:lineRule="auto"/>
        <w:ind w:left="420"/>
        <w:contextualSpacing/>
        <w:outlineLvl w:val="1"/>
        <w:rPr>
          <w:rFonts w:eastAsia="Times New Roman"/>
          <w:lang w:eastAsia="ru-RU"/>
        </w:rPr>
      </w:pPr>
      <w:r w:rsidRPr="0097265E">
        <w:rPr>
          <w:rFonts w:eastAsia="Lucida Sans Unicode"/>
          <w:bCs/>
          <w:spacing w:val="-10"/>
          <w:lang w:eastAsia="ar-SA"/>
        </w:rPr>
        <w:t>При допуске персонала на объекты ЗАКАЗЧИКА для проведения работ ПОДРЯДЧИК обязан:</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обеспечивать режим труда и отдыха работников в соответствии с трудовым законодательством;</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соблюдать внутренние правила режимных объектов Заказчика;</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провести предварительное обучение правильному использованию средств индивидуальной защиты (далее – СИЗ);</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 xml:space="preserve">обеспечить работников необходимыми сертифицированными СИЗ; </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lastRenderedPageBreak/>
        <w:t>не допускать к работе персонал при отсутствии СИЗ, а также в неисправной, загрязненной спецодежде и спец. обуви;</w:t>
      </w:r>
    </w:p>
    <w:p w:rsidR="005919F4" w:rsidRPr="0097265E" w:rsidRDefault="005919F4" w:rsidP="005919F4">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Times New Roman"/>
          <w:lang w:eastAsia="ru-RU"/>
        </w:rPr>
        <w:t>организовать контроль за применением и использованием СИЗ.</w:t>
      </w:r>
    </w:p>
    <w:p w:rsidR="005919F4" w:rsidRPr="0097265E" w:rsidRDefault="005919F4" w:rsidP="005919F4">
      <w:pPr>
        <w:keepNext/>
        <w:widowControl w:val="0"/>
        <w:numPr>
          <w:ilvl w:val="1"/>
          <w:numId w:val="28"/>
        </w:numPr>
        <w:suppressAutoHyphens/>
        <w:autoSpaceDE w:val="0"/>
        <w:spacing w:before="280" w:after="200" w:line="276" w:lineRule="auto"/>
        <w:ind w:left="420"/>
        <w:contextualSpacing/>
        <w:outlineLvl w:val="1"/>
        <w:rPr>
          <w:rFonts w:eastAsia="Times New Roman"/>
          <w:lang w:eastAsia="ru-RU"/>
        </w:rPr>
      </w:pPr>
      <w:r w:rsidRPr="0097265E">
        <w:rPr>
          <w:rFonts w:eastAsia="Times New Roman"/>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5919F4" w:rsidRPr="0097265E" w:rsidRDefault="005919F4" w:rsidP="005919F4">
      <w:pPr>
        <w:keepNext/>
        <w:widowControl w:val="0"/>
        <w:suppressAutoHyphens/>
        <w:autoSpaceDE w:val="0"/>
        <w:spacing w:before="280"/>
        <w:contextualSpacing/>
        <w:outlineLvl w:val="1"/>
        <w:rPr>
          <w:rFonts w:eastAsia="Times New Roman"/>
          <w:lang w:eastAsia="ru-RU"/>
        </w:rPr>
      </w:pPr>
      <w:r w:rsidRPr="0097265E">
        <w:rPr>
          <w:rFonts w:eastAsia="Times New Roman"/>
          <w:lang w:eastAsia="ru-RU"/>
        </w:rPr>
        <w:t>- использование спецодежды, спец. обуви и других СИЗ согласно установленному порядку и утвержденным нормам;</w:t>
      </w:r>
    </w:p>
    <w:p w:rsidR="005919F4" w:rsidRPr="0097265E" w:rsidRDefault="005919F4" w:rsidP="005919F4">
      <w:pPr>
        <w:keepNext/>
        <w:widowControl w:val="0"/>
        <w:suppressAutoHyphens/>
        <w:autoSpaceDE w:val="0"/>
        <w:spacing w:before="280"/>
        <w:contextualSpacing/>
        <w:outlineLvl w:val="1"/>
        <w:rPr>
          <w:rFonts w:eastAsia="Times New Roman"/>
          <w:lang w:eastAsia="ru-RU"/>
        </w:rPr>
      </w:pPr>
      <w:r w:rsidRPr="0097265E">
        <w:rPr>
          <w:rFonts w:eastAsia="Times New Roman"/>
          <w:lang w:eastAsia="ru-RU"/>
        </w:rPr>
        <w:t>- неприменение СИЗ с истекшим сроком проверки или/и состояние которых не соответствует выполняемым функциям;</w:t>
      </w:r>
    </w:p>
    <w:p w:rsidR="005919F4" w:rsidRPr="0097265E" w:rsidRDefault="005919F4" w:rsidP="005919F4">
      <w:pPr>
        <w:keepNext/>
        <w:widowControl w:val="0"/>
        <w:suppressAutoHyphens/>
        <w:autoSpaceDE w:val="0"/>
        <w:spacing w:before="280"/>
        <w:contextualSpacing/>
        <w:outlineLvl w:val="1"/>
        <w:rPr>
          <w:rFonts w:eastAsia="Times New Roman"/>
          <w:lang w:eastAsia="ru-RU"/>
        </w:rPr>
      </w:pPr>
      <w:r w:rsidRPr="0097265E">
        <w:rPr>
          <w:rFonts w:eastAsia="Times New Roman"/>
          <w:lang w:eastAsia="ru-RU"/>
        </w:rPr>
        <w:t>- недопущение на территорию Заказчика работников, находящихся в состоянии алкогольного или наркотического опьянения.</w:t>
      </w:r>
    </w:p>
    <w:p w:rsidR="005919F4" w:rsidRPr="0097265E" w:rsidRDefault="005919F4" w:rsidP="005919F4">
      <w:pPr>
        <w:spacing w:before="0" w:line="276" w:lineRule="auto"/>
        <w:rPr>
          <w:rFonts w:eastAsia="Calibri"/>
        </w:rPr>
      </w:pPr>
      <w:r w:rsidRPr="0097265E">
        <w:rPr>
          <w:rFonts w:eastAsia="Calibri"/>
          <w:b/>
          <w:i/>
        </w:rPr>
        <w:t>5.25.</w:t>
      </w:r>
      <w:r w:rsidRPr="0097265E">
        <w:rPr>
          <w:rFonts w:eastAsia="Calibri"/>
        </w:rPr>
        <w:t xml:space="preserve"> При производстве работ на объектах ЗАКАЗЧИКА ПОДРЯДЧИК обязан:</w:t>
      </w:r>
    </w:p>
    <w:p w:rsidR="005919F4" w:rsidRPr="0097265E" w:rsidRDefault="005919F4" w:rsidP="005919F4">
      <w:pPr>
        <w:spacing w:before="0" w:line="276" w:lineRule="auto"/>
        <w:rPr>
          <w:rFonts w:eastAsia="Times New Roman"/>
          <w:lang w:eastAsia="ru-RU"/>
        </w:rPr>
      </w:pPr>
      <w:r w:rsidRPr="0097265E">
        <w:rPr>
          <w:rFonts w:eastAsia="Calibri"/>
        </w:rPr>
        <w:t xml:space="preserve">- </w:t>
      </w:r>
      <w:r w:rsidRPr="0097265E">
        <w:rPr>
          <w:rFonts w:eastAsia="Lucida Sans Unicode"/>
          <w:spacing w:val="-10"/>
        </w:rPr>
        <w:t>по согласованию с Заказчиком осуществлять выдачу нарядов-допусков на выполнение работ повышенной опасности;</w:t>
      </w:r>
    </w:p>
    <w:p w:rsidR="005919F4" w:rsidRPr="0097265E" w:rsidRDefault="005919F4" w:rsidP="005919F4">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Lucida Sans Unicode"/>
          <w:spacing w:val="-10"/>
        </w:rPr>
        <w:t>содействовать проведению надзора со стороны Заказчика за выполнением требований по обеспечению охраны труда;</w:t>
      </w:r>
    </w:p>
    <w:p w:rsidR="005919F4" w:rsidRPr="0097265E" w:rsidRDefault="005919F4" w:rsidP="005919F4">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Lucida Sans Unicode"/>
          <w:spacing w:val="-10"/>
        </w:rPr>
        <w:t>обеспечить устранение нарушений, выявленных Заказчиком, и своевременное письменное уведомление (отчет) об их устранении;</w:t>
      </w:r>
    </w:p>
    <w:p w:rsidR="005919F4" w:rsidRPr="0097265E" w:rsidRDefault="005919F4" w:rsidP="005919F4">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Lucida Sans Unicode"/>
          <w:spacing w:val="-10"/>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5919F4" w:rsidRPr="0097265E" w:rsidRDefault="005919F4" w:rsidP="005919F4">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lang w:eastAsia="ru-RU"/>
        </w:rPr>
      </w:pPr>
      <w:r w:rsidRPr="0097265E">
        <w:rPr>
          <w:rFonts w:eastAsia="Lucida Sans Unicode"/>
          <w:spacing w:val="-10"/>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5919F4" w:rsidRPr="0097265E" w:rsidRDefault="005919F4" w:rsidP="005919F4">
      <w:pPr>
        <w:spacing w:before="0" w:after="200" w:line="276" w:lineRule="auto"/>
        <w:contextualSpacing/>
        <w:rPr>
          <w:rFonts w:eastAsia="Calibri"/>
          <w:b/>
          <w:bCs/>
          <w:lang w:eastAsia="ru-RU"/>
        </w:rPr>
      </w:pPr>
      <w:r w:rsidRPr="0097265E">
        <w:rPr>
          <w:rFonts w:eastAsia="Lucida Sans Unicode"/>
          <w:b/>
          <w:i/>
        </w:rPr>
        <w:t>5.26.</w:t>
      </w:r>
      <w:r w:rsidRPr="0097265E">
        <w:rPr>
          <w:rFonts w:eastAsia="Lucida Sans Unicode"/>
        </w:rPr>
        <w:t xml:space="preserve"> </w:t>
      </w:r>
      <w:r w:rsidRPr="0097265E">
        <w:rPr>
          <w:rFonts w:eastAsia="Calibri"/>
          <w:lang w:eastAsia="ru-RU"/>
        </w:rPr>
        <w:t>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5919F4" w:rsidRPr="0097265E" w:rsidRDefault="005919F4" w:rsidP="005919F4">
      <w:pPr>
        <w:keepNext/>
        <w:widowControl w:val="0"/>
        <w:numPr>
          <w:ilvl w:val="1"/>
          <w:numId w:val="35"/>
        </w:numPr>
        <w:suppressAutoHyphens/>
        <w:autoSpaceDE w:val="0"/>
        <w:spacing w:before="0" w:after="200" w:line="276" w:lineRule="auto"/>
        <w:ind w:left="0" w:firstLine="0"/>
        <w:outlineLvl w:val="1"/>
        <w:rPr>
          <w:rFonts w:eastAsia="Times New Roman"/>
          <w:lang w:eastAsia="ru-RU"/>
        </w:rPr>
      </w:pPr>
      <w:r w:rsidRPr="0097265E">
        <w:rPr>
          <w:rFonts w:eastAsia="Times New Roman"/>
          <w:lang w:eastAsia="ru-RU"/>
        </w:rPr>
        <w:lastRenderedPageBreak/>
        <w:t>ПОДРЯДЧИК обязан обеспечить в счет цены договора соблюдение правил охраны труда,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5919F4" w:rsidRPr="0097265E" w:rsidRDefault="005919F4" w:rsidP="005919F4">
      <w:pPr>
        <w:keepNext/>
        <w:widowControl w:val="0"/>
        <w:numPr>
          <w:ilvl w:val="1"/>
          <w:numId w:val="28"/>
        </w:numPr>
        <w:suppressAutoHyphens/>
        <w:autoSpaceDE w:val="0"/>
        <w:spacing w:before="0" w:after="200" w:line="276" w:lineRule="auto"/>
        <w:ind w:left="0" w:firstLine="0"/>
        <w:outlineLvl w:val="1"/>
        <w:rPr>
          <w:rFonts w:eastAsia="Times New Roman"/>
          <w:lang w:eastAsia="ru-RU"/>
        </w:rPr>
      </w:pPr>
      <w:r w:rsidRPr="0097265E">
        <w:rPr>
          <w:rFonts w:eastAsia="Times New Roman"/>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5919F4" w:rsidRPr="0097265E" w:rsidRDefault="005919F4" w:rsidP="005919F4">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97265E">
        <w:rPr>
          <w:rFonts w:eastAsia="Times New Roman"/>
          <w:b/>
          <w:lang w:eastAsia="ru-RU"/>
        </w:rPr>
        <w:t>КОНТРОЛЬ И НАДЗОР</w:t>
      </w:r>
      <w:bookmarkEnd w:id="336"/>
      <w:bookmarkEnd w:id="337"/>
      <w:bookmarkEnd w:id="338"/>
      <w:bookmarkEnd w:id="339"/>
      <w:bookmarkEnd w:id="340"/>
      <w:bookmarkEnd w:id="341"/>
    </w:p>
    <w:p w:rsidR="005919F4" w:rsidRPr="0097265E" w:rsidRDefault="005919F4" w:rsidP="005919F4">
      <w:pPr>
        <w:overflowPunct w:val="0"/>
        <w:autoSpaceDE w:val="0"/>
        <w:autoSpaceDN w:val="0"/>
        <w:adjustRightInd w:val="0"/>
        <w:spacing w:before="0" w:after="200" w:line="276" w:lineRule="auto"/>
        <w:ind w:left="3538"/>
        <w:contextualSpacing/>
        <w:textAlignment w:val="baseline"/>
        <w:outlineLvl w:val="0"/>
        <w:rPr>
          <w:rFonts w:eastAsia="Times New Roman"/>
          <w:b/>
          <w:lang w:eastAsia="ru-RU"/>
        </w:rPr>
      </w:pPr>
    </w:p>
    <w:p w:rsidR="005919F4" w:rsidRPr="0097265E" w:rsidRDefault="005919F4" w:rsidP="005919F4">
      <w:pPr>
        <w:numPr>
          <w:ilvl w:val="1"/>
          <w:numId w:val="28"/>
        </w:numPr>
        <w:overflowPunct w:val="0"/>
        <w:autoSpaceDE w:val="0"/>
        <w:autoSpaceDN w:val="0"/>
        <w:adjustRightInd w:val="0"/>
        <w:spacing w:before="0" w:line="276" w:lineRule="auto"/>
        <w:ind w:left="0" w:firstLine="0"/>
        <w:textAlignment w:val="baseline"/>
        <w:rPr>
          <w:rFonts w:eastAsia="Times New Roman"/>
          <w:lang w:eastAsia="ru-RU"/>
        </w:rPr>
      </w:pPr>
      <w:r w:rsidRPr="0097265E">
        <w:t xml:space="preserve">ЗАКАЗЧИК совместно с представителем ПОДРЯДЧИКА в соответствии с </w:t>
      </w:r>
      <w:r w:rsidRPr="0097265E">
        <w:rPr>
          <w:spacing w:val="-1"/>
        </w:rPr>
        <w:t>«Графиком производства работ» (Приложение №3)</w:t>
      </w:r>
      <w:r w:rsidRPr="0097265E">
        <w:t xml:space="preserve"> еженедельно проводит проверку на соблюдение сроков проведения работ. </w:t>
      </w:r>
    </w:p>
    <w:p w:rsidR="005919F4" w:rsidRPr="0097265E" w:rsidRDefault="005919F4" w:rsidP="005919F4">
      <w:pPr>
        <w:overflowPunct w:val="0"/>
        <w:autoSpaceDE w:val="0"/>
        <w:autoSpaceDN w:val="0"/>
        <w:adjustRightInd w:val="0"/>
        <w:spacing w:before="0" w:line="276" w:lineRule="auto"/>
        <w:ind w:firstLine="708"/>
        <w:textAlignment w:val="baseline"/>
        <w:rPr>
          <w:rFonts w:eastAsia="Times New Roman"/>
          <w:lang w:eastAsia="ru-RU"/>
        </w:rPr>
      </w:pPr>
      <w:r w:rsidRPr="0097265E">
        <w:rPr>
          <w:rFonts w:eastAsia="Times New Roman"/>
          <w:lang w:eastAsia="ru-RU"/>
        </w:rPr>
        <w:t xml:space="preserve">В случае несоблюдения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устранения выявленных нарушений. </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5919F4" w:rsidRPr="0097265E" w:rsidRDefault="005919F4" w:rsidP="005919F4">
      <w:pPr>
        <w:numPr>
          <w:ilvl w:val="1"/>
          <w:numId w:val="28"/>
        </w:numPr>
        <w:overflowPunct w:val="0"/>
        <w:autoSpaceDE w:val="0"/>
        <w:autoSpaceDN w:val="0"/>
        <w:adjustRightInd w:val="0"/>
        <w:spacing w:before="0" w:after="200" w:line="276" w:lineRule="auto"/>
        <w:ind w:left="0" w:firstLine="0"/>
        <w:textAlignment w:val="baseline"/>
        <w:rPr>
          <w:rFonts w:eastAsia="Times New Roman"/>
          <w:lang w:eastAsia="ru-RU"/>
        </w:rPr>
      </w:pPr>
      <w:r w:rsidRPr="0097265E">
        <w:rPr>
          <w:rFonts w:eastAsia="Times New Roman"/>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5919F4" w:rsidRPr="0097265E" w:rsidRDefault="005919F4" w:rsidP="005919F4">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lang w:eastAsia="ru-RU"/>
        </w:rPr>
      </w:pPr>
      <w:bookmarkStart w:id="342" w:name="_Toc390670721"/>
      <w:r w:rsidRPr="0097265E">
        <w:rPr>
          <w:rFonts w:eastAsia="Calibri"/>
          <w:b/>
        </w:rPr>
        <w:lastRenderedPageBreak/>
        <w:t>ПОРЯДОК СДАЧИ ПРИЕМКИ РАБОТ</w:t>
      </w:r>
      <w:bookmarkEnd w:id="342"/>
    </w:p>
    <w:p w:rsidR="005919F4" w:rsidRPr="0097265E" w:rsidRDefault="005919F4" w:rsidP="005919F4">
      <w:pPr>
        <w:overflowPunct w:val="0"/>
        <w:autoSpaceDE w:val="0"/>
        <w:autoSpaceDN w:val="0"/>
        <w:adjustRightInd w:val="0"/>
        <w:spacing w:before="0" w:after="200" w:line="276" w:lineRule="auto"/>
        <w:ind w:left="3538"/>
        <w:contextualSpacing/>
        <w:textAlignment w:val="baseline"/>
        <w:outlineLvl w:val="0"/>
        <w:rPr>
          <w:rFonts w:eastAsia="Times New Roman"/>
          <w:b/>
          <w:lang w:eastAsia="ru-RU"/>
        </w:rPr>
      </w:pPr>
    </w:p>
    <w:p w:rsidR="005919F4" w:rsidRPr="0097265E" w:rsidRDefault="005919F4" w:rsidP="005919F4">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lang w:eastAsia="ru-RU"/>
        </w:rPr>
      </w:pPr>
      <w:r w:rsidRPr="0097265E">
        <w:rPr>
          <w:rFonts w:eastAsia="Calibri"/>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«Локально ресурсном сметном расчете» (Приложение № 2 к настоящему Договору, являющееся его неотъемлемой частью). </w:t>
      </w:r>
    </w:p>
    <w:p w:rsidR="005919F4" w:rsidRPr="0097265E" w:rsidRDefault="005919F4" w:rsidP="005919F4">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u w:val="single"/>
          <w:lang w:eastAsia="ru-RU"/>
        </w:rPr>
      </w:pPr>
      <w:bookmarkStart w:id="343" w:name="_Toc390670724"/>
      <w:r w:rsidRPr="0097265E">
        <w:rPr>
          <w:rFonts w:eastAsia="Calibri"/>
          <w:b/>
          <w:i/>
          <w:u w:val="single"/>
        </w:rPr>
        <w:t>ПРИЕМКА СТРОИТЕЛЬНО-МОНТАЖНЫХ РАБОТ</w:t>
      </w:r>
      <w:bookmarkEnd w:id="343"/>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u w:val="single"/>
          <w:lang w:eastAsia="ru-RU"/>
        </w:rPr>
      </w:pPr>
      <w:r w:rsidRPr="0097265E">
        <w:rPr>
          <w:rFonts w:eastAsia="Calibri"/>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u w:val="single"/>
          <w:lang w:eastAsia="ru-RU"/>
        </w:rPr>
      </w:pPr>
      <w:r w:rsidRPr="0097265E">
        <w:rPr>
          <w:rFonts w:eastAsia="Calibri"/>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u w:val="single"/>
          <w:lang w:eastAsia="ru-RU"/>
        </w:rPr>
      </w:pPr>
      <w:r w:rsidRPr="0097265E">
        <w:rPr>
          <w:rFonts w:eastAsia="Calibri"/>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u w:val="single"/>
          <w:lang w:eastAsia="ru-RU"/>
        </w:rPr>
      </w:pPr>
      <w:r w:rsidRPr="0097265E">
        <w:rPr>
          <w:rFonts w:eastAsia="Calibri"/>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u w:val="single"/>
          <w:lang w:eastAsia="ru-RU"/>
        </w:rPr>
      </w:pPr>
      <w:r w:rsidRPr="0097265E">
        <w:rPr>
          <w:rFonts w:eastAsia="Calibri"/>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u w:val="single"/>
          <w:shd w:val="clear" w:color="auto" w:fill="FFFFFF"/>
          <w:lang w:eastAsia="ru-RU"/>
        </w:rPr>
      </w:pPr>
      <w:r w:rsidRPr="0097265E">
        <w:rPr>
          <w:rFonts w:eastAsia="Calibri"/>
          <w:lang w:eastAsia="ru-RU"/>
        </w:rPr>
        <w:t xml:space="preserve">В течение 15 дней после сдачи объекта по акту </w:t>
      </w:r>
      <w:r w:rsidRPr="0097265E">
        <w:rPr>
          <w:rFonts w:eastAsia="Calibri"/>
          <w:u w:val="single"/>
          <w:shd w:val="clear" w:color="auto" w:fill="FFFFFF"/>
          <w:lang w:eastAsia="ru-RU"/>
        </w:rPr>
        <w:t>законченного объекта ПОДРЯДЧИК обязан обеспечить вывоз техники, инструмента.</w:t>
      </w:r>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u w:val="single"/>
          <w:lang w:eastAsia="ru-RU"/>
        </w:rPr>
      </w:pPr>
      <w:r w:rsidRPr="0097265E">
        <w:rPr>
          <w:rFonts w:eastAsia="Calibri"/>
        </w:rPr>
        <w:t>Датой выполнения Работ считается дата подписания Акта по форме КС-2.</w:t>
      </w:r>
    </w:p>
    <w:p w:rsidR="005919F4" w:rsidRPr="0097265E" w:rsidRDefault="005919F4" w:rsidP="005919F4">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u w:val="single"/>
          <w:lang w:eastAsia="ru-RU"/>
        </w:rPr>
      </w:pPr>
      <w:r w:rsidRPr="0097265E">
        <w:rPr>
          <w:rFonts w:eastAsia="Times New Roman"/>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5919F4" w:rsidRPr="0097265E" w:rsidRDefault="005919F4" w:rsidP="005919F4">
      <w:pPr>
        <w:overflowPunct w:val="0"/>
        <w:autoSpaceDE w:val="0"/>
        <w:autoSpaceDN w:val="0"/>
        <w:adjustRightInd w:val="0"/>
        <w:spacing w:before="0" w:after="200" w:line="276" w:lineRule="auto"/>
        <w:contextualSpacing/>
        <w:textAlignment w:val="baseline"/>
        <w:rPr>
          <w:rFonts w:eastAsia="Times New Roman"/>
          <w:b/>
          <w:i/>
          <w:lang w:eastAsia="ru-RU"/>
        </w:rPr>
      </w:pPr>
    </w:p>
    <w:p w:rsidR="005919F4" w:rsidRPr="0097265E" w:rsidRDefault="005919F4" w:rsidP="005919F4">
      <w:pPr>
        <w:overflowPunct w:val="0"/>
        <w:autoSpaceDE w:val="0"/>
        <w:autoSpaceDN w:val="0"/>
        <w:adjustRightInd w:val="0"/>
        <w:spacing w:before="0" w:line="276" w:lineRule="auto"/>
        <w:ind w:left="360"/>
        <w:contextualSpacing/>
        <w:jc w:val="center"/>
        <w:textAlignment w:val="baseline"/>
        <w:outlineLvl w:val="0"/>
        <w:rPr>
          <w:rFonts w:eastAsia="Times New Roman"/>
          <w:b/>
          <w:lang w:eastAsia="ru-RU"/>
        </w:rPr>
      </w:pPr>
      <w:bookmarkStart w:id="344" w:name="_Toc390670726"/>
      <w:r w:rsidRPr="0097265E">
        <w:rPr>
          <w:rFonts w:eastAsia="Calibri"/>
          <w:b/>
        </w:rPr>
        <w:t>8. ГАРАНТИЙНЫЙ ПЕРИОД</w:t>
      </w:r>
      <w:bookmarkEnd w:id="344"/>
    </w:p>
    <w:p w:rsidR="005919F4" w:rsidRPr="0097265E" w:rsidRDefault="005919F4" w:rsidP="005919F4">
      <w:pPr>
        <w:pStyle w:val="ae"/>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5919F4" w:rsidRPr="0097265E" w:rsidRDefault="005919F4" w:rsidP="005919F4">
      <w:pPr>
        <w:pStyle w:val="ae"/>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 xml:space="preserve">ПОДРЯДЧИК гарантирует ЗАКАЗЧИКУ безотказную работу оборудования в течение срока, указанного в паспорте или иной официальной технической документации, </w:t>
      </w:r>
      <w:r w:rsidRPr="0097265E">
        <w:rPr>
          <w:rFonts w:eastAsia="Times New Roman"/>
          <w:bCs/>
          <w:lang w:eastAsia="ru-RU"/>
        </w:rPr>
        <w:lastRenderedPageBreak/>
        <w:t>но не менее одного года с даты окончания работ, при условии выполнения Эксплуатирующей организацией инструкции по эксплуатации.</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5919F4" w:rsidRPr="0097265E" w:rsidRDefault="005919F4" w:rsidP="005919F4">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lang w:eastAsia="ru-RU"/>
        </w:rPr>
      </w:pPr>
      <w:bookmarkStart w:id="345" w:name="_Toc386500170"/>
      <w:bookmarkStart w:id="346" w:name="_Toc386500989"/>
      <w:bookmarkStart w:id="347" w:name="_Toc386501561"/>
      <w:bookmarkStart w:id="348" w:name="_Toc386501643"/>
      <w:bookmarkStart w:id="349" w:name="_Toc386542796"/>
      <w:bookmarkStart w:id="350" w:name="_Toc390670727"/>
      <w:r w:rsidRPr="0097265E">
        <w:rPr>
          <w:rFonts w:eastAsia="Times New Roman"/>
          <w:b/>
          <w:lang w:eastAsia="ru-RU"/>
        </w:rPr>
        <w:t>РАСПРЕДЕЛЕНИЕ РИСКА</w:t>
      </w:r>
      <w:bookmarkEnd w:id="345"/>
      <w:bookmarkEnd w:id="346"/>
      <w:bookmarkEnd w:id="347"/>
      <w:bookmarkEnd w:id="348"/>
      <w:bookmarkEnd w:id="349"/>
      <w:bookmarkEnd w:id="350"/>
    </w:p>
    <w:p w:rsidR="005919F4" w:rsidRPr="0097265E" w:rsidRDefault="005919F4" w:rsidP="005919F4">
      <w:pPr>
        <w:rPr>
          <w:rFonts w:eastAsia="Times New Roman"/>
          <w:lang w:eastAsia="ru-RU"/>
        </w:rPr>
      </w:pPr>
    </w:p>
    <w:p w:rsidR="005919F4" w:rsidRPr="0097265E" w:rsidRDefault="005919F4" w:rsidP="005919F4">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 xml:space="preserve"> 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5919F4" w:rsidRPr="0097265E" w:rsidRDefault="005919F4" w:rsidP="005919F4">
      <w:pPr>
        <w:overflowPunct w:val="0"/>
        <w:autoSpaceDE w:val="0"/>
        <w:autoSpaceDN w:val="0"/>
        <w:adjustRightInd w:val="0"/>
        <w:spacing w:before="0" w:line="276" w:lineRule="auto"/>
        <w:textAlignment w:val="baseline"/>
        <w:rPr>
          <w:rFonts w:eastAsia="Times New Roman"/>
          <w:lang w:eastAsia="ru-RU"/>
        </w:rPr>
      </w:pPr>
    </w:p>
    <w:p w:rsidR="005919F4" w:rsidRPr="0097265E" w:rsidRDefault="005919F4" w:rsidP="005919F4">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lang w:eastAsia="ru-RU"/>
        </w:rPr>
      </w:pPr>
      <w:bookmarkStart w:id="351" w:name="_Toc386500171"/>
      <w:bookmarkStart w:id="352" w:name="_Toc386500990"/>
      <w:bookmarkStart w:id="353" w:name="_Toc386501562"/>
      <w:bookmarkStart w:id="354" w:name="_Toc386501644"/>
      <w:bookmarkStart w:id="355" w:name="_Toc386542797"/>
      <w:bookmarkStart w:id="356" w:name="_Toc390670728"/>
      <w:r w:rsidRPr="0097265E">
        <w:rPr>
          <w:rFonts w:eastAsia="Times New Roman"/>
          <w:b/>
          <w:lang w:eastAsia="ru-RU"/>
        </w:rPr>
        <w:t>ОТВЕТСТВЕННОСТЬ СТОРОН</w:t>
      </w:r>
      <w:bookmarkEnd w:id="351"/>
      <w:bookmarkEnd w:id="352"/>
      <w:bookmarkEnd w:id="353"/>
      <w:bookmarkEnd w:id="354"/>
      <w:bookmarkEnd w:id="355"/>
      <w:bookmarkEnd w:id="356"/>
    </w:p>
    <w:p w:rsidR="005919F4" w:rsidRPr="0097265E" w:rsidRDefault="005919F4" w:rsidP="005919F4">
      <w:pPr>
        <w:tabs>
          <w:tab w:val="left" w:pos="6345"/>
        </w:tabs>
        <w:rPr>
          <w:rFonts w:eastAsia="Times New Roman"/>
          <w:lang w:eastAsia="ru-RU"/>
        </w:rPr>
      </w:pP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Стороны несут</w:t>
      </w:r>
      <w:r w:rsidRPr="0097265E">
        <w:rPr>
          <w:rFonts w:eastAsia="Times New Roman"/>
          <w:b/>
          <w:bCs/>
          <w:lang w:eastAsia="ru-RU"/>
        </w:rPr>
        <w:t xml:space="preserve"> </w:t>
      </w:r>
      <w:r w:rsidRPr="0097265E">
        <w:rPr>
          <w:rFonts w:eastAsia="Times New Roman"/>
          <w:bCs/>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 xml:space="preserve">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w:t>
      </w:r>
      <w:r w:rsidRPr="0097265E">
        <w:rPr>
          <w:rFonts w:eastAsia="Times New Roman"/>
          <w:bCs/>
          <w:lang w:eastAsia="ru-RU"/>
        </w:rPr>
        <w:lastRenderedPageBreak/>
        <w:t>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97265E">
        <w:t>за каждый день просрочки установленных сроков выполнения работ (этапа работ), указанных в «Графике производства работ» (Приложение № 3</w:t>
      </w:r>
      <w:r w:rsidRPr="0097265E">
        <w:rPr>
          <w:color w:val="FF0000"/>
        </w:rPr>
        <w:t xml:space="preserve"> </w:t>
      </w:r>
      <w:r w:rsidRPr="0097265E">
        <w:t>к настоящему Договору, являющееся его неотъемлемой частью)</w:t>
      </w:r>
      <w:r w:rsidRPr="0097265E">
        <w:rPr>
          <w:iCs/>
        </w:rPr>
        <w:t xml:space="preserve">. </w:t>
      </w:r>
      <w:r w:rsidRPr="0097265E">
        <w:rPr>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97265E">
        <w:t>.</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 xml:space="preserve">За </w:t>
      </w:r>
      <w:r w:rsidRPr="0097265E">
        <w:rPr>
          <w:rFonts w:eastAsia="Times New Roman"/>
          <w:bCs/>
          <w:iCs/>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97265E">
        <w:rPr>
          <w:rFonts w:eastAsia="Times New Roman"/>
          <w:bCs/>
          <w:lang w:eastAsia="ru-RU"/>
        </w:rPr>
        <w:t>.</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5919F4" w:rsidRPr="0097265E" w:rsidRDefault="005919F4" w:rsidP="005919F4">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lang w:eastAsia="ru-RU"/>
        </w:rPr>
      </w:pPr>
      <w:bookmarkStart w:id="357" w:name="_Toc386500172"/>
      <w:bookmarkStart w:id="358" w:name="_Toc386500991"/>
      <w:bookmarkStart w:id="359" w:name="_Toc386501563"/>
      <w:bookmarkStart w:id="360" w:name="_Toc386501645"/>
      <w:bookmarkStart w:id="361" w:name="_Toc386542798"/>
      <w:bookmarkStart w:id="362" w:name="_Toc390670729"/>
      <w:r w:rsidRPr="0097265E">
        <w:rPr>
          <w:rFonts w:eastAsia="Times New Roman"/>
          <w:b/>
          <w:lang w:eastAsia="ru-RU"/>
        </w:rPr>
        <w:t>ФОРС-МАЖОР</w:t>
      </w:r>
      <w:bookmarkEnd w:id="357"/>
      <w:bookmarkEnd w:id="358"/>
      <w:bookmarkEnd w:id="359"/>
      <w:bookmarkEnd w:id="360"/>
      <w:bookmarkEnd w:id="361"/>
      <w:bookmarkEnd w:id="362"/>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 xml:space="preserve">Срок исполнения сторонами обязательств по настоящему договору отодвигается </w:t>
      </w:r>
      <w:r w:rsidRPr="0097265E">
        <w:rPr>
          <w:rFonts w:eastAsia="Times New Roman"/>
          <w:bCs/>
          <w:lang w:eastAsia="ru-RU"/>
        </w:rPr>
        <w:lastRenderedPageBreak/>
        <w:t>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
          <w:bCs/>
          <w:lang w:eastAsia="ru-RU"/>
        </w:rPr>
      </w:pPr>
      <w:r w:rsidRPr="0097265E">
        <w:rPr>
          <w:rFonts w:eastAsia="Times New Roman"/>
          <w:bCs/>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97265E">
        <w:rPr>
          <w:rFonts w:eastAsia="Times New Roman"/>
          <w:b/>
          <w:bCs/>
          <w:lang w:eastAsia="ru-RU"/>
        </w:rPr>
        <w:t>.</w:t>
      </w:r>
    </w:p>
    <w:p w:rsidR="005919F4" w:rsidRPr="0097265E" w:rsidRDefault="005919F4" w:rsidP="005919F4">
      <w:pPr>
        <w:tabs>
          <w:tab w:val="left" w:pos="1134"/>
        </w:tabs>
        <w:overflowPunct w:val="0"/>
        <w:autoSpaceDE w:val="0"/>
        <w:autoSpaceDN w:val="0"/>
        <w:adjustRightInd w:val="0"/>
        <w:spacing w:before="0" w:line="276" w:lineRule="auto"/>
        <w:ind w:firstLine="6"/>
        <w:textAlignment w:val="baseline"/>
        <w:rPr>
          <w:rFonts w:eastAsia="Times New Roman"/>
          <w:lang w:eastAsia="ru-RU"/>
        </w:rPr>
      </w:pPr>
      <w:r w:rsidRPr="0097265E">
        <w:rPr>
          <w:rFonts w:eastAsia="Times New Roman"/>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5919F4" w:rsidRPr="0097265E" w:rsidRDefault="005919F4" w:rsidP="005919F4">
      <w:pPr>
        <w:tabs>
          <w:tab w:val="left" w:pos="1134"/>
        </w:tabs>
        <w:overflowPunct w:val="0"/>
        <w:autoSpaceDE w:val="0"/>
        <w:autoSpaceDN w:val="0"/>
        <w:adjustRightInd w:val="0"/>
        <w:spacing w:before="0" w:line="276" w:lineRule="auto"/>
        <w:ind w:firstLine="6"/>
        <w:textAlignment w:val="baseline"/>
        <w:rPr>
          <w:rFonts w:eastAsia="Times New Roman"/>
          <w:lang w:eastAsia="ru-RU"/>
        </w:rPr>
      </w:pPr>
      <w:r w:rsidRPr="0097265E">
        <w:rPr>
          <w:rFonts w:eastAsia="Times New Roman"/>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5919F4" w:rsidRPr="0097265E" w:rsidRDefault="005919F4" w:rsidP="005919F4">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lang w:eastAsia="ru-RU"/>
        </w:rPr>
      </w:pPr>
      <w:bookmarkStart w:id="363" w:name="_Toc390670730"/>
      <w:r w:rsidRPr="0097265E">
        <w:rPr>
          <w:rFonts w:eastAsia="Times New Roman"/>
          <w:b/>
          <w:lang w:eastAsia="ru-RU"/>
        </w:rPr>
        <w:t>ПОРЯДОК РАЗРЕШЕНИЯ СПОРОВ</w:t>
      </w:r>
      <w:bookmarkEnd w:id="363"/>
    </w:p>
    <w:p w:rsidR="005919F4" w:rsidRPr="0097265E" w:rsidRDefault="005919F4" w:rsidP="005919F4">
      <w:pPr>
        <w:overflowPunct w:val="0"/>
        <w:autoSpaceDE w:val="0"/>
        <w:autoSpaceDN w:val="0"/>
        <w:adjustRightInd w:val="0"/>
        <w:spacing w:before="0" w:after="200" w:line="276" w:lineRule="auto"/>
        <w:contextualSpacing/>
        <w:textAlignment w:val="baseline"/>
        <w:outlineLvl w:val="0"/>
        <w:rPr>
          <w:rFonts w:eastAsia="Times New Roman"/>
          <w:b/>
          <w:lang w:eastAsia="ru-RU"/>
        </w:rPr>
      </w:pP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w:t>
      </w:r>
      <w:r w:rsidRPr="0097265E">
        <w:rPr>
          <w:rFonts w:eastAsia="Times New Roman"/>
          <w:bCs/>
          <w:lang w:eastAsia="ar-SA"/>
        </w:rPr>
        <w:lastRenderedPageBreak/>
        <w:t>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5919F4" w:rsidRPr="0097265E" w:rsidRDefault="005919F4" w:rsidP="005919F4">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lang w:eastAsia="ru-RU"/>
        </w:rPr>
      </w:pPr>
      <w:bookmarkStart w:id="364" w:name="_Toc390670731"/>
      <w:r w:rsidRPr="0097265E">
        <w:rPr>
          <w:rFonts w:eastAsia="Times New Roman"/>
          <w:b/>
          <w:lang w:eastAsia="ru-RU"/>
        </w:rPr>
        <w:t>ОСОБЫЕ УСЛОВИЯ</w:t>
      </w:r>
      <w:bookmarkEnd w:id="364"/>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5919F4" w:rsidRPr="0097265E" w:rsidRDefault="005919F4" w:rsidP="005919F4">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lang w:eastAsia="ru-RU"/>
        </w:rPr>
      </w:pPr>
      <w:bookmarkStart w:id="365" w:name="_Toc386500175"/>
      <w:bookmarkStart w:id="366" w:name="_Toc386500994"/>
      <w:bookmarkStart w:id="367" w:name="_Toc386501566"/>
      <w:bookmarkStart w:id="368" w:name="_Toc386501648"/>
      <w:bookmarkStart w:id="369" w:name="_Toc386542801"/>
      <w:bookmarkStart w:id="370" w:name="_Toc390670732"/>
      <w:r w:rsidRPr="0097265E">
        <w:rPr>
          <w:rFonts w:eastAsia="Calibri"/>
          <w:b/>
        </w:rPr>
        <w:t>ИЗМЕНЕНИЕ И РАСТОРЖЕНИЕ ДОГОВОРА</w:t>
      </w:r>
      <w:bookmarkEnd w:id="365"/>
      <w:bookmarkEnd w:id="366"/>
      <w:bookmarkEnd w:id="367"/>
      <w:bookmarkEnd w:id="368"/>
      <w:bookmarkEnd w:id="369"/>
      <w:bookmarkEnd w:id="370"/>
    </w:p>
    <w:p w:rsidR="005919F4" w:rsidRPr="0097265E" w:rsidRDefault="005919F4" w:rsidP="005919F4">
      <w:pPr>
        <w:overflowPunct w:val="0"/>
        <w:autoSpaceDE w:val="0"/>
        <w:autoSpaceDN w:val="0"/>
        <w:adjustRightInd w:val="0"/>
        <w:spacing w:before="0" w:after="200" w:line="276" w:lineRule="auto"/>
        <w:contextualSpacing/>
        <w:textAlignment w:val="baseline"/>
        <w:outlineLvl w:val="0"/>
        <w:rPr>
          <w:rFonts w:eastAsia="Times New Roman"/>
          <w:b/>
          <w:lang w:eastAsia="ru-RU"/>
        </w:rPr>
      </w:pP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lastRenderedPageBreak/>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97265E">
        <w:rPr>
          <w:rFonts w:eastAsia="Times New Roman"/>
          <w:bCs/>
          <w:lang w:eastAsia="ru-RU"/>
        </w:rPr>
        <w:t>.</w:t>
      </w:r>
    </w:p>
    <w:p w:rsidR="005919F4" w:rsidRPr="0097265E" w:rsidRDefault="005919F4" w:rsidP="005919F4">
      <w:pPr>
        <w:keepNext/>
        <w:widowControl w:val="0"/>
        <w:numPr>
          <w:ilvl w:val="1"/>
          <w:numId w:val="43"/>
        </w:numPr>
        <w:suppressAutoHyphens/>
        <w:autoSpaceDE w:val="0"/>
        <w:spacing w:before="0" w:after="200" w:line="276" w:lineRule="auto"/>
        <w:ind w:left="0" w:firstLine="0"/>
        <w:outlineLvl w:val="1"/>
        <w:rPr>
          <w:rFonts w:eastAsia="Times New Roman"/>
          <w:bCs/>
          <w:lang w:eastAsia="ru-RU"/>
        </w:rPr>
      </w:pPr>
      <w:r w:rsidRPr="0097265E">
        <w:rPr>
          <w:rFonts w:eastAsia="Times New Roman"/>
          <w:bCs/>
          <w:lang w:eastAsia="ar-SA"/>
        </w:rPr>
        <w:t>Односторонне изменение и расторжение Договора не допускается.</w:t>
      </w:r>
    </w:p>
    <w:p w:rsidR="005919F4" w:rsidRPr="0097265E" w:rsidRDefault="005919F4" w:rsidP="005919F4">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lang w:eastAsia="ru-RU"/>
        </w:rPr>
      </w:pPr>
      <w:bookmarkStart w:id="371" w:name="_Toc386500176"/>
      <w:bookmarkStart w:id="372" w:name="_Toc386500995"/>
      <w:bookmarkStart w:id="373" w:name="_Toc386501567"/>
      <w:bookmarkStart w:id="374" w:name="_Toc386501649"/>
      <w:bookmarkStart w:id="375" w:name="_Toc386542802"/>
      <w:bookmarkStart w:id="376" w:name="_Toc390670733"/>
      <w:r w:rsidRPr="0097265E">
        <w:rPr>
          <w:rFonts w:eastAsia="Times New Roman"/>
          <w:b/>
          <w:lang w:eastAsia="ru-RU"/>
        </w:rPr>
        <w:t>ПРОЧИЕ УСЛОВИЯ</w:t>
      </w:r>
      <w:bookmarkEnd w:id="371"/>
      <w:bookmarkEnd w:id="372"/>
      <w:bookmarkEnd w:id="373"/>
      <w:bookmarkEnd w:id="374"/>
      <w:bookmarkEnd w:id="375"/>
      <w:bookmarkEnd w:id="376"/>
    </w:p>
    <w:p w:rsidR="005919F4" w:rsidRPr="0097265E" w:rsidRDefault="005919F4" w:rsidP="005919F4">
      <w:pPr>
        <w:keepNext/>
        <w:widowControl w:val="0"/>
        <w:numPr>
          <w:ilvl w:val="1"/>
          <w:numId w:val="43"/>
        </w:numPr>
        <w:suppressAutoHyphens/>
        <w:autoSpaceDE w:val="0"/>
        <w:spacing w:before="0" w:after="200" w:line="276" w:lineRule="auto"/>
        <w:ind w:left="0" w:firstLine="0"/>
        <w:contextualSpacing/>
        <w:outlineLvl w:val="1"/>
        <w:rPr>
          <w:rFonts w:eastAsia="Times New Roman"/>
          <w:bCs/>
          <w:lang w:eastAsia="ru-RU"/>
        </w:rPr>
      </w:pPr>
      <w:r w:rsidRPr="0097265E">
        <w:rPr>
          <w:rFonts w:eastAsia="Times New Roman"/>
          <w:bCs/>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97265E">
        <w:rPr>
          <w:rFonts w:eastAsia="Times New Roman"/>
          <w:bCs/>
          <w:spacing w:val="70"/>
          <w:lang w:eastAsia="ru-RU"/>
        </w:rPr>
        <w:t>1-5</w:t>
      </w:r>
      <w:r w:rsidRPr="0097265E">
        <w:rPr>
          <w:rFonts w:eastAsia="Times New Roman"/>
          <w:bCs/>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5919F4" w:rsidRPr="0097265E" w:rsidRDefault="005919F4" w:rsidP="005919F4">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lang w:eastAsia="ru-RU"/>
        </w:rPr>
      </w:pPr>
      <w:r w:rsidRPr="0097265E">
        <w:rPr>
          <w:rFonts w:eastAsia="Times New Roman"/>
          <w:bCs/>
          <w:lang w:eastAsia="ru-RU"/>
        </w:rPr>
        <w:t>Стороны настоящим заявляют и гарантируют, что они:</w:t>
      </w:r>
    </w:p>
    <w:p w:rsidR="005919F4" w:rsidRPr="0097265E" w:rsidRDefault="005919F4" w:rsidP="005919F4">
      <w:pPr>
        <w:keepLines/>
        <w:tabs>
          <w:tab w:val="left" w:pos="993"/>
        </w:tabs>
        <w:overflowPunct w:val="0"/>
        <w:autoSpaceDE w:val="0"/>
        <w:autoSpaceDN w:val="0"/>
        <w:adjustRightInd w:val="0"/>
        <w:spacing w:before="0" w:line="276" w:lineRule="auto"/>
        <w:contextualSpacing/>
        <w:textAlignment w:val="baseline"/>
        <w:rPr>
          <w:rFonts w:eastAsia="Times New Roman"/>
          <w:lang w:eastAsia="ru-RU"/>
        </w:rPr>
      </w:pPr>
      <w:r w:rsidRPr="0097265E">
        <w:rPr>
          <w:rFonts w:eastAsia="Times New Roman"/>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5919F4" w:rsidRPr="0097265E" w:rsidRDefault="005919F4" w:rsidP="005919F4">
      <w:pPr>
        <w:keepLines/>
        <w:tabs>
          <w:tab w:val="left" w:pos="1134"/>
        </w:tabs>
        <w:overflowPunct w:val="0"/>
        <w:autoSpaceDE w:val="0"/>
        <w:autoSpaceDN w:val="0"/>
        <w:adjustRightInd w:val="0"/>
        <w:spacing w:before="0" w:line="276" w:lineRule="auto"/>
        <w:contextualSpacing/>
        <w:textAlignment w:val="baseline"/>
        <w:rPr>
          <w:rFonts w:eastAsia="Times New Roman"/>
          <w:lang w:eastAsia="ru-RU"/>
        </w:rPr>
      </w:pPr>
      <w:r w:rsidRPr="0097265E">
        <w:rPr>
          <w:rFonts w:eastAsia="Times New Roman"/>
          <w:lang w:eastAsia="ru-RU"/>
        </w:rPr>
        <w:t>- совершили все юридические действия, предусмотренные действующим законодательством для заключения настоящего договора;</w:t>
      </w:r>
    </w:p>
    <w:p w:rsidR="005919F4" w:rsidRPr="0097265E" w:rsidRDefault="005919F4" w:rsidP="005919F4">
      <w:pPr>
        <w:keepLines/>
        <w:tabs>
          <w:tab w:val="left" w:pos="1134"/>
        </w:tabs>
        <w:overflowPunct w:val="0"/>
        <w:autoSpaceDE w:val="0"/>
        <w:autoSpaceDN w:val="0"/>
        <w:adjustRightInd w:val="0"/>
        <w:spacing w:before="0" w:line="276" w:lineRule="auto"/>
        <w:contextualSpacing/>
        <w:textAlignment w:val="baseline"/>
        <w:rPr>
          <w:rFonts w:eastAsia="Times New Roman"/>
          <w:lang w:eastAsia="ru-RU"/>
        </w:rPr>
      </w:pPr>
      <w:r w:rsidRPr="0097265E">
        <w:rPr>
          <w:rFonts w:eastAsia="Times New Roman"/>
          <w:lang w:eastAsia="ru-RU"/>
        </w:rPr>
        <w:t>- располагают необходимыми полномочиями для заключения настоящего договора.</w:t>
      </w:r>
    </w:p>
    <w:p w:rsidR="005919F4" w:rsidRPr="0097265E" w:rsidRDefault="005919F4" w:rsidP="005919F4">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lang w:eastAsia="ru-RU"/>
        </w:rPr>
      </w:pPr>
      <w:r w:rsidRPr="0097265E">
        <w:rPr>
          <w:rFonts w:eastAsia="Times New Roman"/>
          <w:bCs/>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5919F4" w:rsidRPr="0097265E" w:rsidRDefault="005919F4" w:rsidP="005919F4">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lang w:eastAsia="ru-RU"/>
        </w:rPr>
      </w:pPr>
      <w:r w:rsidRPr="0097265E">
        <w:rPr>
          <w:rFonts w:eastAsia="Times New Roman"/>
          <w:bCs/>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5919F4" w:rsidRPr="0097265E" w:rsidRDefault="005919F4" w:rsidP="005919F4">
      <w:pPr>
        <w:keepNext/>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5919F4" w:rsidRPr="0097265E" w:rsidRDefault="005919F4" w:rsidP="005919F4">
      <w:pPr>
        <w:keepNext/>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5919F4" w:rsidRPr="0097265E" w:rsidRDefault="005919F4" w:rsidP="005919F4">
      <w:pPr>
        <w:keepNext/>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5919F4" w:rsidRPr="0097265E" w:rsidRDefault="005919F4" w:rsidP="005919F4">
      <w:pPr>
        <w:keepNext/>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5919F4" w:rsidRPr="0097265E" w:rsidRDefault="005919F4" w:rsidP="005919F4">
      <w:pPr>
        <w:keepNext/>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 xml:space="preserve">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w:t>
      </w:r>
      <w:r w:rsidRPr="0097265E">
        <w:rPr>
          <w:rFonts w:eastAsia="Times New Roman"/>
          <w:bCs/>
          <w:lang w:eastAsia="ru-RU"/>
        </w:rPr>
        <w:lastRenderedPageBreak/>
        <w:t>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5919F4" w:rsidRPr="0097265E" w:rsidRDefault="005919F4" w:rsidP="005919F4">
      <w:pPr>
        <w:keepNext/>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5919F4" w:rsidRPr="0097265E" w:rsidRDefault="005919F4" w:rsidP="005919F4">
      <w:pPr>
        <w:keepNext/>
        <w:widowControl w:val="0"/>
        <w:numPr>
          <w:ilvl w:val="1"/>
          <w:numId w:val="43"/>
        </w:numPr>
        <w:suppressAutoHyphens/>
        <w:autoSpaceDE w:val="0"/>
        <w:spacing w:before="280" w:after="200" w:line="276" w:lineRule="auto"/>
        <w:ind w:left="0" w:firstLine="0"/>
        <w:contextualSpacing/>
        <w:outlineLvl w:val="1"/>
        <w:rPr>
          <w:rFonts w:eastAsia="Times New Roman"/>
          <w:bCs/>
          <w:lang w:eastAsia="ru-RU"/>
        </w:rPr>
      </w:pPr>
      <w:r w:rsidRPr="0097265E">
        <w:rPr>
          <w:rFonts w:eastAsia="Times New Roman"/>
          <w:bCs/>
          <w:lang w:eastAsia="ru-RU"/>
        </w:rPr>
        <w:t xml:space="preserve">Настоящий договор составлен в 2 (двух) экземплярах, по одному для каждой из сторон. </w:t>
      </w:r>
    </w:p>
    <w:p w:rsidR="005919F4" w:rsidRPr="0097265E" w:rsidRDefault="005919F4" w:rsidP="005919F4">
      <w:pPr>
        <w:overflowPunct w:val="0"/>
        <w:autoSpaceDE w:val="0"/>
        <w:autoSpaceDN w:val="0"/>
        <w:adjustRightInd w:val="0"/>
        <w:spacing w:before="0" w:line="276" w:lineRule="auto"/>
        <w:jc w:val="center"/>
        <w:textAlignment w:val="baseline"/>
        <w:rPr>
          <w:rFonts w:eastAsia="Times New Roman"/>
          <w:lang w:eastAsia="ru-RU"/>
        </w:rPr>
      </w:pPr>
    </w:p>
    <w:p w:rsidR="005919F4" w:rsidRPr="0097265E" w:rsidRDefault="005919F4" w:rsidP="005919F4">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lang w:eastAsia="ru-RU"/>
        </w:rPr>
      </w:pPr>
      <w:r w:rsidRPr="0097265E">
        <w:rPr>
          <w:rFonts w:eastAsia="Times New Roman"/>
          <w:b/>
          <w:lang w:eastAsia="ru-RU"/>
        </w:rPr>
        <w:t>СПИСОК ПРИЛОЖЕНИЙ К ДОГОВОРУ</w:t>
      </w:r>
      <w:bookmarkEnd w:id="319"/>
      <w:bookmarkEnd w:id="320"/>
      <w:bookmarkEnd w:id="321"/>
      <w:bookmarkEnd w:id="322"/>
      <w:bookmarkEnd w:id="323"/>
    </w:p>
    <w:p w:rsidR="005919F4" w:rsidRPr="0097265E" w:rsidRDefault="005919F4" w:rsidP="005919F4">
      <w:pPr>
        <w:pStyle w:val="ae"/>
        <w:keepNext/>
        <w:widowControl w:val="0"/>
        <w:numPr>
          <w:ilvl w:val="1"/>
          <w:numId w:val="43"/>
        </w:numPr>
        <w:suppressAutoHyphens/>
        <w:autoSpaceDE w:val="0"/>
        <w:spacing w:before="0" w:after="200" w:line="276" w:lineRule="auto"/>
        <w:outlineLvl w:val="1"/>
        <w:rPr>
          <w:rFonts w:eastAsia="Times New Roman"/>
          <w:bCs/>
          <w:lang w:eastAsia="ru-RU"/>
        </w:rPr>
      </w:pPr>
      <w:r w:rsidRPr="0097265E">
        <w:rPr>
          <w:rFonts w:eastAsia="Times New Roman"/>
          <w:bCs/>
          <w:lang w:eastAsia="ru-RU"/>
        </w:rPr>
        <w:t>Приложение № 1 – Техническое задание</w:t>
      </w:r>
    </w:p>
    <w:p w:rsidR="005919F4" w:rsidRPr="0097265E" w:rsidRDefault="005919F4" w:rsidP="005919F4">
      <w:pPr>
        <w:keepNext/>
        <w:widowControl w:val="0"/>
        <w:numPr>
          <w:ilvl w:val="1"/>
          <w:numId w:val="43"/>
        </w:numPr>
        <w:suppressAutoHyphens/>
        <w:autoSpaceDE w:val="0"/>
        <w:spacing w:before="0" w:after="200" w:line="276" w:lineRule="auto"/>
        <w:outlineLvl w:val="1"/>
        <w:rPr>
          <w:rFonts w:eastAsia="Times New Roman"/>
          <w:bCs/>
          <w:lang w:eastAsia="ru-RU"/>
        </w:rPr>
      </w:pPr>
      <w:r w:rsidRPr="0097265E">
        <w:rPr>
          <w:rFonts w:eastAsia="Times New Roman"/>
          <w:bCs/>
          <w:lang w:eastAsia="ru-RU"/>
        </w:rPr>
        <w:t>Приложение № 2 – Расчет стоимости видов работ.</w:t>
      </w:r>
    </w:p>
    <w:p w:rsidR="005919F4" w:rsidRPr="0097265E" w:rsidRDefault="005919F4" w:rsidP="005919F4">
      <w:pPr>
        <w:keepNext/>
        <w:widowControl w:val="0"/>
        <w:numPr>
          <w:ilvl w:val="1"/>
          <w:numId w:val="43"/>
        </w:numPr>
        <w:suppressAutoHyphens/>
        <w:autoSpaceDE w:val="0"/>
        <w:spacing w:before="0" w:after="200" w:line="276" w:lineRule="auto"/>
        <w:outlineLvl w:val="1"/>
        <w:rPr>
          <w:rFonts w:eastAsia="Times New Roman"/>
          <w:bCs/>
          <w:lang w:eastAsia="ru-RU"/>
        </w:rPr>
      </w:pPr>
      <w:r w:rsidRPr="0097265E">
        <w:rPr>
          <w:rFonts w:eastAsia="Times New Roman"/>
          <w:bCs/>
          <w:lang w:eastAsia="ru-RU"/>
        </w:rPr>
        <w:t>Приложение №3 – График производства работ.</w:t>
      </w:r>
    </w:p>
    <w:p w:rsidR="005919F4" w:rsidRPr="0097265E" w:rsidRDefault="005919F4" w:rsidP="005919F4">
      <w:pPr>
        <w:keepNext/>
        <w:widowControl w:val="0"/>
        <w:numPr>
          <w:ilvl w:val="1"/>
          <w:numId w:val="43"/>
        </w:numPr>
        <w:suppressAutoHyphens/>
        <w:autoSpaceDE w:val="0"/>
        <w:spacing w:before="0" w:after="200" w:line="276" w:lineRule="auto"/>
        <w:outlineLvl w:val="1"/>
        <w:rPr>
          <w:rFonts w:eastAsia="Times New Roman"/>
          <w:bCs/>
          <w:lang w:eastAsia="ru-RU"/>
        </w:rPr>
      </w:pPr>
      <w:r w:rsidRPr="0097265E">
        <w:rPr>
          <w:rFonts w:eastAsia="Times New Roman"/>
          <w:bCs/>
          <w:lang w:eastAsia="ru-RU"/>
        </w:rPr>
        <w:t>Приложение № 4 – Штрафные санкции</w:t>
      </w:r>
    </w:p>
    <w:p w:rsidR="005919F4" w:rsidRPr="0097265E" w:rsidRDefault="005919F4" w:rsidP="005919F4">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lang w:eastAsia="ru-RU"/>
        </w:rPr>
      </w:pPr>
      <w:r w:rsidRPr="0097265E">
        <w:rPr>
          <w:rFonts w:eastAsia="Times New Roman"/>
          <w:bCs/>
          <w:lang w:eastAsia="ru-RU"/>
        </w:rPr>
        <w:t>Приложение № 5 – Талон нарушителя (шаблон для заполнения)</w:t>
      </w:r>
    </w:p>
    <w:p w:rsidR="005919F4" w:rsidRPr="0097265E" w:rsidRDefault="005919F4" w:rsidP="005919F4">
      <w:pPr>
        <w:rPr>
          <w:b/>
        </w:rPr>
      </w:pPr>
    </w:p>
    <w:p w:rsidR="005919F4" w:rsidRPr="0097265E" w:rsidRDefault="005919F4" w:rsidP="005919F4">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lang w:eastAsia="ru-RU"/>
        </w:rPr>
      </w:pPr>
      <w:bookmarkStart w:id="377" w:name="_Toc386500178"/>
      <w:bookmarkStart w:id="378" w:name="_Toc386500997"/>
      <w:bookmarkStart w:id="379" w:name="_Toc386501569"/>
      <w:bookmarkStart w:id="380" w:name="_Toc386501651"/>
      <w:bookmarkStart w:id="381" w:name="_Toc386542804"/>
      <w:bookmarkStart w:id="382" w:name="_Toc390670734"/>
      <w:r w:rsidRPr="0097265E">
        <w:rPr>
          <w:rFonts w:eastAsia="Times New Roman"/>
          <w:b/>
          <w:lang w:eastAsia="ru-RU"/>
        </w:rPr>
        <w:t>АДРЕСА И БАНКОВСКИЕ РЕКВИЗИТЫ</w:t>
      </w:r>
      <w:bookmarkEnd w:id="377"/>
      <w:bookmarkEnd w:id="378"/>
      <w:bookmarkEnd w:id="379"/>
      <w:bookmarkEnd w:id="380"/>
      <w:bookmarkEnd w:id="381"/>
      <w:r w:rsidRPr="0097265E">
        <w:rPr>
          <w:rFonts w:eastAsia="Times New Roman"/>
          <w:b/>
          <w:lang w:eastAsia="ru-RU"/>
        </w:rPr>
        <w:t xml:space="preserve"> СТОРОН</w:t>
      </w:r>
      <w:bookmarkEnd w:id="382"/>
    </w:p>
    <w:tbl>
      <w:tblPr>
        <w:tblW w:w="10773" w:type="dxa"/>
        <w:tblInd w:w="-176" w:type="dxa"/>
        <w:tblLayout w:type="fixed"/>
        <w:tblLook w:val="04A0" w:firstRow="1" w:lastRow="0" w:firstColumn="1" w:lastColumn="0" w:noHBand="0" w:noVBand="1"/>
      </w:tblPr>
      <w:tblGrid>
        <w:gridCol w:w="4678"/>
        <w:gridCol w:w="6095"/>
      </w:tblGrid>
      <w:tr w:rsidR="005919F4" w:rsidRPr="0097265E" w:rsidTr="00054C75">
        <w:tc>
          <w:tcPr>
            <w:tcW w:w="4678" w:type="dxa"/>
          </w:tcPr>
          <w:p w:rsidR="005919F4" w:rsidRPr="0097265E" w:rsidRDefault="005919F4" w:rsidP="00054C75">
            <w:pPr>
              <w:overflowPunct w:val="0"/>
              <w:autoSpaceDE w:val="0"/>
              <w:autoSpaceDN w:val="0"/>
              <w:adjustRightInd w:val="0"/>
              <w:spacing w:before="0"/>
              <w:textAlignment w:val="baseline"/>
              <w:rPr>
                <w:rFonts w:eastAsia="Times New Roman"/>
                <w:b/>
                <w:lang w:eastAsia="ru-RU"/>
              </w:rPr>
            </w:pP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r w:rsidRPr="0097265E">
              <w:rPr>
                <w:rFonts w:eastAsia="Times New Roman"/>
                <w:b/>
                <w:lang w:eastAsia="ru-RU"/>
              </w:rPr>
              <w:t>ЗАКАЗЧИК:</w:t>
            </w: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r w:rsidRPr="0097265E">
              <w:rPr>
                <w:rFonts w:eastAsia="Times New Roman"/>
                <w:b/>
                <w:lang w:eastAsia="ru-RU"/>
              </w:rPr>
              <w:t>АН ДОО «Алмазик»</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Юридический и почтовый адрес: РС (Я),</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678174, г.Мирный, ул. Ленина, д. 14 «А»</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Телефон / Факс: (841136) 4-25-27, 3-16-08.</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Расчетный счет № 40703810476030000071</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 xml:space="preserve">Якутское отделение № 8603 Байкальского банка ПАО «Сбербанк России» г. Якутск </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кор/счет 30101810400000000609</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БИК 049805609, ИНН 1433025906</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КПП 143301001</w:t>
            </w:r>
          </w:p>
          <w:p w:rsidR="005919F4" w:rsidRDefault="005919F4" w:rsidP="00054C75">
            <w:pPr>
              <w:overflowPunct w:val="0"/>
              <w:autoSpaceDE w:val="0"/>
              <w:autoSpaceDN w:val="0"/>
              <w:adjustRightInd w:val="0"/>
              <w:spacing w:before="0"/>
              <w:textAlignment w:val="baseline"/>
              <w:rPr>
                <w:rFonts w:eastAsia="Times New Roman"/>
                <w:b/>
                <w:lang w:eastAsia="ru-RU"/>
              </w:rPr>
            </w:pP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r w:rsidRPr="0097265E">
              <w:rPr>
                <w:rFonts w:eastAsia="Times New Roman"/>
                <w:b/>
                <w:lang w:eastAsia="ru-RU"/>
              </w:rPr>
              <w:t xml:space="preserve">Исполнительный директор                                  </w:t>
            </w: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r w:rsidRPr="0097265E">
              <w:rPr>
                <w:rFonts w:eastAsia="Times New Roman"/>
                <w:b/>
                <w:lang w:eastAsia="ru-RU"/>
              </w:rPr>
              <w:t>АН ДОО «Алмазик»</w:t>
            </w: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r w:rsidRPr="0097265E">
              <w:rPr>
                <w:rFonts w:eastAsia="Times New Roman"/>
                <w:b/>
                <w:lang w:eastAsia="ru-RU"/>
              </w:rPr>
              <w:t xml:space="preserve">_________________Е.Е. Балахонский </w:t>
            </w:r>
          </w:p>
          <w:p w:rsidR="005919F4" w:rsidRPr="0097265E" w:rsidRDefault="005919F4" w:rsidP="00054C75">
            <w:pPr>
              <w:overflowPunct w:val="0"/>
              <w:autoSpaceDE w:val="0"/>
              <w:autoSpaceDN w:val="0"/>
              <w:adjustRightInd w:val="0"/>
              <w:spacing w:before="0"/>
              <w:textAlignment w:val="baseline"/>
              <w:rPr>
                <w:rFonts w:eastAsia="Times New Roman"/>
                <w:lang w:eastAsia="ru-RU"/>
              </w:rPr>
            </w:pPr>
            <w:r w:rsidRPr="0097265E">
              <w:rPr>
                <w:rFonts w:eastAsia="Times New Roman"/>
                <w:lang w:eastAsia="ru-RU"/>
              </w:rPr>
              <w:t>мп</w:t>
            </w:r>
          </w:p>
          <w:p w:rsidR="005919F4" w:rsidRPr="0097265E" w:rsidRDefault="005919F4" w:rsidP="00054C75">
            <w:pPr>
              <w:rPr>
                <w:rFonts w:eastAsia="Times New Roman"/>
                <w:lang w:eastAsia="ru-RU"/>
              </w:rPr>
            </w:pPr>
          </w:p>
        </w:tc>
        <w:tc>
          <w:tcPr>
            <w:tcW w:w="6095" w:type="dxa"/>
          </w:tcPr>
          <w:p w:rsidR="005919F4" w:rsidRPr="0097265E" w:rsidRDefault="005919F4" w:rsidP="00054C75">
            <w:pPr>
              <w:overflowPunct w:val="0"/>
              <w:autoSpaceDE w:val="0"/>
              <w:autoSpaceDN w:val="0"/>
              <w:adjustRightInd w:val="0"/>
              <w:spacing w:before="0"/>
              <w:textAlignment w:val="baseline"/>
              <w:rPr>
                <w:rFonts w:eastAsia="Times New Roman"/>
                <w:b/>
                <w:lang w:eastAsia="ru-RU"/>
              </w:rPr>
            </w:pPr>
          </w:p>
          <w:p w:rsidR="005919F4" w:rsidRPr="0097265E" w:rsidRDefault="005919F4" w:rsidP="00054C75">
            <w:pPr>
              <w:overflowPunct w:val="0"/>
              <w:autoSpaceDE w:val="0"/>
              <w:autoSpaceDN w:val="0"/>
              <w:adjustRightInd w:val="0"/>
              <w:spacing w:before="0"/>
              <w:textAlignment w:val="baseline"/>
              <w:rPr>
                <w:rFonts w:eastAsia="Times New Roman"/>
                <w:b/>
                <w:lang w:eastAsia="ru-RU"/>
              </w:rPr>
            </w:pPr>
            <w:r w:rsidRPr="0097265E">
              <w:rPr>
                <w:rFonts w:eastAsia="Times New Roman"/>
                <w:b/>
                <w:lang w:eastAsia="ru-RU"/>
              </w:rPr>
              <w:t xml:space="preserve">                   ПОДРЯДЧИК:</w:t>
            </w:r>
          </w:p>
          <w:p w:rsidR="005919F4" w:rsidRPr="0097265E" w:rsidRDefault="005919F4" w:rsidP="00054C75">
            <w:pPr>
              <w:tabs>
                <w:tab w:val="left" w:pos="1155"/>
              </w:tabs>
              <w:rPr>
                <w:rFonts w:eastAsia="Times New Roman"/>
                <w:lang w:eastAsia="ru-RU"/>
              </w:rPr>
            </w:pPr>
            <w:r w:rsidRPr="0097265E">
              <w:rPr>
                <w:rFonts w:eastAsia="Times New Roman"/>
                <w:lang w:eastAsia="ru-RU"/>
              </w:rPr>
              <w:tab/>
            </w:r>
          </w:p>
        </w:tc>
      </w:tr>
    </w:tbl>
    <w:p w:rsidR="00E76536" w:rsidRDefault="00E76536" w:rsidP="00E76536">
      <w:pPr>
        <w:shd w:val="clear" w:color="auto" w:fill="FFFFFF"/>
        <w:spacing w:before="60"/>
        <w:ind w:left="5529" w:right="80" w:firstLine="1"/>
        <w:jc w:val="right"/>
        <w:rPr>
          <w:rFonts w:eastAsia="Calibri"/>
          <w:sz w:val="20"/>
          <w:szCs w:val="20"/>
        </w:rPr>
      </w:pPr>
    </w:p>
    <w:p w:rsidR="00E76536" w:rsidRDefault="00E76536" w:rsidP="00E76536">
      <w:pPr>
        <w:shd w:val="clear" w:color="auto" w:fill="FFFFFF"/>
        <w:spacing w:before="60"/>
        <w:ind w:left="5529" w:right="80" w:firstLine="1"/>
        <w:jc w:val="right"/>
        <w:rPr>
          <w:rFonts w:eastAsia="Calibri"/>
          <w:sz w:val="20"/>
          <w:szCs w:val="20"/>
        </w:rPr>
      </w:pPr>
    </w:p>
    <w:p w:rsidR="00E76536" w:rsidRPr="00577E18" w:rsidRDefault="00E76536" w:rsidP="00E76536">
      <w:pPr>
        <w:shd w:val="clear" w:color="auto" w:fill="FFFFFF"/>
        <w:spacing w:before="60"/>
        <w:ind w:left="5529" w:right="80" w:firstLine="1"/>
        <w:jc w:val="right"/>
        <w:rPr>
          <w:rFonts w:eastAsia="Calibri"/>
          <w:sz w:val="20"/>
          <w:szCs w:val="20"/>
        </w:rPr>
      </w:pPr>
      <w:r>
        <w:rPr>
          <w:rFonts w:eastAsia="Calibri"/>
          <w:sz w:val="20"/>
          <w:szCs w:val="20"/>
        </w:rPr>
        <w:t>Приложение № 3</w:t>
      </w:r>
    </w:p>
    <w:p w:rsidR="00E76536" w:rsidRPr="00577E18" w:rsidRDefault="00E76536" w:rsidP="00E76536">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E76536" w:rsidRDefault="00E76536" w:rsidP="00E76536">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2020</w:t>
      </w:r>
      <w:r w:rsidRPr="00577E18">
        <w:rPr>
          <w:rFonts w:eastAsia="Calibri"/>
          <w:sz w:val="20"/>
          <w:szCs w:val="20"/>
        </w:rPr>
        <w:t xml:space="preserve"> года      </w:t>
      </w:r>
    </w:p>
    <w:p w:rsidR="00E76536" w:rsidRPr="006022FF" w:rsidRDefault="00E76536" w:rsidP="00E76536">
      <w:pPr>
        <w:rPr>
          <w:rFonts w:eastAsia="Calibri"/>
          <w:sz w:val="20"/>
          <w:szCs w:val="20"/>
        </w:rPr>
      </w:pPr>
    </w:p>
    <w:p w:rsidR="00E76536" w:rsidRDefault="00E76536" w:rsidP="00E76536">
      <w:pPr>
        <w:rPr>
          <w:rFonts w:eastAsia="Calibri"/>
          <w:sz w:val="20"/>
          <w:szCs w:val="20"/>
        </w:rPr>
      </w:pPr>
    </w:p>
    <w:tbl>
      <w:tblPr>
        <w:tblW w:w="10313" w:type="dxa"/>
        <w:tblInd w:w="108" w:type="dxa"/>
        <w:tblLook w:val="04A0" w:firstRow="1" w:lastRow="0" w:firstColumn="1" w:lastColumn="0" w:noHBand="0" w:noVBand="1"/>
      </w:tblPr>
      <w:tblGrid>
        <w:gridCol w:w="1060"/>
        <w:gridCol w:w="959"/>
        <w:gridCol w:w="928"/>
        <w:gridCol w:w="1122"/>
        <w:gridCol w:w="1032"/>
        <w:gridCol w:w="743"/>
        <w:gridCol w:w="1058"/>
        <w:gridCol w:w="1169"/>
        <w:gridCol w:w="1169"/>
        <w:gridCol w:w="1073"/>
      </w:tblGrid>
      <w:tr w:rsidR="00E76536" w:rsidRPr="00E76536" w:rsidTr="00E76536">
        <w:trPr>
          <w:trHeight w:val="375"/>
        </w:trPr>
        <w:tc>
          <w:tcPr>
            <w:tcW w:w="10313" w:type="dxa"/>
            <w:gridSpan w:val="10"/>
            <w:tcBorders>
              <w:top w:val="nil"/>
              <w:left w:val="nil"/>
              <w:bottom w:val="nil"/>
              <w:right w:val="nil"/>
            </w:tcBorders>
            <w:shd w:val="clear" w:color="auto" w:fill="auto"/>
            <w:noWrap/>
            <w:hideMark/>
          </w:tcPr>
          <w:p w:rsidR="00E76536" w:rsidRPr="00E76536" w:rsidRDefault="00E76536" w:rsidP="00E76536">
            <w:pPr>
              <w:spacing w:before="0"/>
              <w:jc w:val="center"/>
              <w:rPr>
                <w:rFonts w:eastAsia="Times New Roman"/>
                <w:b/>
                <w:bCs/>
                <w:color w:val="000000"/>
                <w:sz w:val="28"/>
                <w:szCs w:val="28"/>
                <w:lang w:eastAsia="ru-RU"/>
              </w:rPr>
            </w:pPr>
            <w:r w:rsidRPr="00E76536">
              <w:rPr>
                <w:rFonts w:eastAsia="Times New Roman"/>
                <w:b/>
                <w:bCs/>
                <w:color w:val="000000"/>
                <w:sz w:val="28"/>
                <w:szCs w:val="28"/>
                <w:lang w:eastAsia="ru-RU"/>
              </w:rPr>
              <w:t>ГРАФИК</w:t>
            </w:r>
          </w:p>
        </w:tc>
      </w:tr>
      <w:tr w:rsidR="00E76536" w:rsidRPr="00E76536" w:rsidTr="00E76536">
        <w:trPr>
          <w:trHeight w:val="1275"/>
        </w:trPr>
        <w:tc>
          <w:tcPr>
            <w:tcW w:w="10313" w:type="dxa"/>
            <w:gridSpan w:val="10"/>
            <w:tcBorders>
              <w:top w:val="nil"/>
              <w:left w:val="nil"/>
              <w:bottom w:val="nil"/>
              <w:right w:val="nil"/>
            </w:tcBorders>
            <w:shd w:val="clear" w:color="auto" w:fill="auto"/>
            <w:vAlign w:val="center"/>
            <w:hideMark/>
          </w:tcPr>
          <w:p w:rsidR="00E76536" w:rsidRPr="00E76536" w:rsidRDefault="00E76536" w:rsidP="00E76536">
            <w:pPr>
              <w:spacing w:before="0"/>
              <w:jc w:val="center"/>
              <w:rPr>
                <w:rFonts w:eastAsia="Times New Roman"/>
                <w:b/>
                <w:bCs/>
                <w:sz w:val="28"/>
                <w:szCs w:val="28"/>
                <w:lang w:eastAsia="ru-RU"/>
              </w:rPr>
            </w:pPr>
            <w:r w:rsidRPr="00E76536">
              <w:rPr>
                <w:rFonts w:eastAsia="Times New Roman"/>
                <w:b/>
                <w:bCs/>
                <w:sz w:val="28"/>
                <w:szCs w:val="28"/>
                <w:lang w:eastAsia="ru-RU"/>
              </w:rPr>
              <w:t xml:space="preserve"> Выполнение работ по </w:t>
            </w:r>
            <w:r>
              <w:rPr>
                <w:rFonts w:eastAsia="Times New Roman"/>
                <w:b/>
                <w:bCs/>
                <w:sz w:val="28"/>
                <w:szCs w:val="28"/>
                <w:lang w:eastAsia="ru-RU"/>
              </w:rPr>
              <w:t>________________________________________________________________________________________________________________________________________________</w:t>
            </w:r>
          </w:p>
        </w:tc>
      </w:tr>
      <w:tr w:rsidR="00E76536" w:rsidRPr="00E76536" w:rsidTr="00E76536">
        <w:trPr>
          <w:trHeight w:val="600"/>
        </w:trPr>
        <w:tc>
          <w:tcPr>
            <w:tcW w:w="10313" w:type="dxa"/>
            <w:gridSpan w:val="10"/>
            <w:tcBorders>
              <w:top w:val="nil"/>
              <w:left w:val="nil"/>
              <w:bottom w:val="nil"/>
              <w:right w:val="nil"/>
            </w:tcBorders>
            <w:shd w:val="clear" w:color="auto" w:fill="auto"/>
            <w:vAlign w:val="center"/>
            <w:hideMark/>
          </w:tcPr>
          <w:p w:rsidR="00E76536" w:rsidRPr="00E76536" w:rsidRDefault="00E76536" w:rsidP="00E76536">
            <w:pPr>
              <w:spacing w:before="0"/>
              <w:jc w:val="left"/>
              <w:rPr>
                <w:rFonts w:eastAsia="Times New Roman"/>
                <w:b/>
                <w:bCs/>
                <w:sz w:val="28"/>
                <w:szCs w:val="28"/>
                <w:lang w:eastAsia="ru-RU"/>
              </w:rPr>
            </w:pPr>
            <w:r w:rsidRPr="00E76536">
              <w:rPr>
                <w:rFonts w:eastAsia="Times New Roman"/>
                <w:b/>
                <w:bCs/>
                <w:sz w:val="28"/>
                <w:szCs w:val="28"/>
                <w:lang w:eastAsia="ru-RU"/>
              </w:rPr>
              <w:t xml:space="preserve">Период проведения работ c </w:t>
            </w:r>
            <w:r>
              <w:rPr>
                <w:rFonts w:eastAsia="Times New Roman"/>
                <w:b/>
                <w:bCs/>
                <w:sz w:val="28"/>
                <w:szCs w:val="28"/>
                <w:lang w:eastAsia="ru-RU"/>
              </w:rPr>
              <w:t>__________   по ____________</w:t>
            </w:r>
            <w:r w:rsidRPr="00E76536">
              <w:rPr>
                <w:rFonts w:eastAsia="Times New Roman"/>
                <w:b/>
                <w:bCs/>
                <w:sz w:val="28"/>
                <w:szCs w:val="28"/>
                <w:lang w:eastAsia="ru-RU"/>
              </w:rPr>
              <w:t>.</w:t>
            </w:r>
          </w:p>
        </w:tc>
      </w:tr>
      <w:tr w:rsidR="00140D27" w:rsidRPr="00E76536" w:rsidTr="00140D27">
        <w:trPr>
          <w:trHeight w:val="390"/>
        </w:trPr>
        <w:tc>
          <w:tcPr>
            <w:tcW w:w="1064" w:type="dxa"/>
            <w:tcBorders>
              <w:top w:val="nil"/>
              <w:left w:val="nil"/>
              <w:bottom w:val="nil"/>
              <w:right w:val="nil"/>
            </w:tcBorders>
            <w:shd w:val="clear" w:color="auto" w:fill="auto"/>
            <w:noWrap/>
            <w:vAlign w:val="bottom"/>
            <w:hideMark/>
          </w:tcPr>
          <w:p w:rsidR="00E76536" w:rsidRPr="00E76536" w:rsidRDefault="00E76536" w:rsidP="00E76536">
            <w:pPr>
              <w:spacing w:before="0"/>
              <w:jc w:val="left"/>
              <w:rPr>
                <w:rFonts w:eastAsia="Times New Roman"/>
                <w:b/>
                <w:bCs/>
                <w:sz w:val="28"/>
                <w:szCs w:val="28"/>
                <w:lang w:eastAsia="ru-RU"/>
              </w:rPr>
            </w:pPr>
          </w:p>
        </w:tc>
        <w:tc>
          <w:tcPr>
            <w:tcW w:w="950"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914"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134"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032"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767" w:type="dxa"/>
            <w:gridSpan w:val="2"/>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187"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187"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078"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r>
      <w:tr w:rsidR="00E76536" w:rsidRPr="00E76536" w:rsidTr="00140D27">
        <w:trPr>
          <w:trHeight w:val="315"/>
        </w:trPr>
        <w:tc>
          <w:tcPr>
            <w:tcW w:w="10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76536" w:rsidRPr="00E76536" w:rsidRDefault="00E76536" w:rsidP="00E76536">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 п.п.</w:t>
            </w:r>
          </w:p>
        </w:tc>
        <w:tc>
          <w:tcPr>
            <w:tcW w:w="186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76536" w:rsidRPr="00E76536" w:rsidRDefault="00E76536" w:rsidP="00E76536">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Наименование работ</w:t>
            </w:r>
          </w:p>
        </w:tc>
        <w:tc>
          <w:tcPr>
            <w:tcW w:w="7385" w:type="dxa"/>
            <w:gridSpan w:val="7"/>
            <w:tcBorders>
              <w:top w:val="single" w:sz="8" w:space="0" w:color="auto"/>
              <w:left w:val="nil"/>
              <w:bottom w:val="single" w:sz="8" w:space="0" w:color="auto"/>
              <w:right w:val="single" w:sz="8" w:space="0" w:color="000000"/>
            </w:tcBorders>
            <w:shd w:val="clear" w:color="auto" w:fill="auto"/>
            <w:noWrap/>
            <w:vAlign w:val="center"/>
            <w:hideMark/>
          </w:tcPr>
          <w:p w:rsidR="00E76536" w:rsidRPr="00E76536" w:rsidRDefault="00E76536" w:rsidP="00E76536">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 </w:t>
            </w:r>
            <w:r>
              <w:rPr>
                <w:rFonts w:eastAsia="Times New Roman"/>
                <w:b/>
                <w:bCs/>
                <w:color w:val="000000"/>
                <w:sz w:val="20"/>
                <w:szCs w:val="20"/>
                <w:lang w:eastAsia="ru-RU"/>
              </w:rPr>
              <w:t>Месяц</w:t>
            </w:r>
          </w:p>
        </w:tc>
      </w:tr>
      <w:tr w:rsidR="00E76536" w:rsidRPr="00E76536" w:rsidTr="00140D27">
        <w:trPr>
          <w:trHeight w:val="600"/>
        </w:trPr>
        <w:tc>
          <w:tcPr>
            <w:tcW w:w="1064" w:type="dxa"/>
            <w:vMerge/>
            <w:tcBorders>
              <w:top w:val="single" w:sz="8" w:space="0" w:color="auto"/>
              <w:left w:val="single" w:sz="8" w:space="0" w:color="auto"/>
              <w:bottom w:val="single" w:sz="8" w:space="0" w:color="000000"/>
              <w:right w:val="single" w:sz="8" w:space="0" w:color="auto"/>
            </w:tcBorders>
            <w:vAlign w:val="center"/>
            <w:hideMark/>
          </w:tcPr>
          <w:p w:rsidR="00E76536" w:rsidRPr="00E76536" w:rsidRDefault="00E76536" w:rsidP="00E76536">
            <w:pPr>
              <w:spacing w:before="0"/>
              <w:jc w:val="left"/>
              <w:rPr>
                <w:rFonts w:eastAsia="Times New Roman"/>
                <w:b/>
                <w:bCs/>
                <w:color w:val="000000"/>
                <w:sz w:val="20"/>
                <w:szCs w:val="20"/>
                <w:lang w:eastAsia="ru-RU"/>
              </w:rPr>
            </w:pPr>
          </w:p>
        </w:tc>
        <w:tc>
          <w:tcPr>
            <w:tcW w:w="1864" w:type="dxa"/>
            <w:gridSpan w:val="2"/>
            <w:vMerge/>
            <w:tcBorders>
              <w:top w:val="single" w:sz="8" w:space="0" w:color="auto"/>
              <w:left w:val="single" w:sz="8" w:space="0" w:color="auto"/>
              <w:bottom w:val="single" w:sz="8" w:space="0" w:color="000000"/>
              <w:right w:val="single" w:sz="8" w:space="0" w:color="000000"/>
            </w:tcBorders>
            <w:vAlign w:val="center"/>
            <w:hideMark/>
          </w:tcPr>
          <w:p w:rsidR="00E76536" w:rsidRPr="00E76536" w:rsidRDefault="00E76536" w:rsidP="00E76536">
            <w:pPr>
              <w:spacing w:before="0"/>
              <w:jc w:val="left"/>
              <w:rPr>
                <w:rFonts w:eastAsia="Times New Roman"/>
                <w:b/>
                <w:bCs/>
                <w:color w:val="000000"/>
                <w:sz w:val="20"/>
                <w:szCs w:val="20"/>
                <w:lang w:eastAsia="ru-RU"/>
              </w:rPr>
            </w:pPr>
          </w:p>
        </w:tc>
        <w:tc>
          <w:tcPr>
            <w:tcW w:w="5120" w:type="dxa"/>
            <w:gridSpan w:val="5"/>
            <w:tcBorders>
              <w:top w:val="single" w:sz="8" w:space="0" w:color="auto"/>
              <w:left w:val="nil"/>
              <w:bottom w:val="single" w:sz="8" w:space="0" w:color="auto"/>
              <w:right w:val="single" w:sz="8" w:space="0" w:color="000000"/>
            </w:tcBorders>
            <w:shd w:val="clear" w:color="auto" w:fill="auto"/>
            <w:noWrap/>
            <w:vAlign w:val="center"/>
            <w:hideMark/>
          </w:tcPr>
          <w:p w:rsidR="00E76536" w:rsidRPr="00E76536" w:rsidRDefault="00E76536" w:rsidP="00E76536">
            <w:pPr>
              <w:spacing w:before="0"/>
              <w:jc w:val="center"/>
              <w:rPr>
                <w:rFonts w:eastAsia="Times New Roman"/>
                <w:b/>
                <w:bCs/>
                <w:color w:val="000000"/>
                <w:sz w:val="20"/>
                <w:szCs w:val="20"/>
                <w:lang w:eastAsia="ru-RU"/>
              </w:rPr>
            </w:pPr>
            <w:r>
              <w:rPr>
                <w:rFonts w:eastAsia="Times New Roman"/>
                <w:b/>
                <w:bCs/>
                <w:color w:val="000000"/>
                <w:sz w:val="20"/>
                <w:szCs w:val="20"/>
                <w:lang w:eastAsia="ru-RU"/>
              </w:rPr>
              <w:t>____________</w:t>
            </w:r>
          </w:p>
        </w:tc>
        <w:tc>
          <w:tcPr>
            <w:tcW w:w="226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E76536" w:rsidRPr="00E76536" w:rsidRDefault="00E76536" w:rsidP="00E76536">
            <w:pPr>
              <w:spacing w:before="0"/>
              <w:jc w:val="center"/>
              <w:rPr>
                <w:rFonts w:eastAsia="Times New Roman"/>
                <w:b/>
                <w:bCs/>
                <w:color w:val="000000"/>
                <w:sz w:val="20"/>
                <w:szCs w:val="20"/>
                <w:lang w:eastAsia="ru-RU"/>
              </w:rPr>
            </w:pPr>
            <w:r>
              <w:rPr>
                <w:rFonts w:eastAsia="Times New Roman"/>
                <w:b/>
                <w:bCs/>
                <w:color w:val="000000"/>
                <w:sz w:val="20"/>
                <w:szCs w:val="20"/>
                <w:lang w:eastAsia="ru-RU"/>
              </w:rPr>
              <w:t>____________</w:t>
            </w:r>
          </w:p>
        </w:tc>
      </w:tr>
      <w:tr w:rsidR="00140D27" w:rsidRPr="00E76536" w:rsidTr="00140D27">
        <w:trPr>
          <w:trHeight w:val="390"/>
        </w:trPr>
        <w:tc>
          <w:tcPr>
            <w:tcW w:w="1064" w:type="dxa"/>
            <w:tcBorders>
              <w:top w:val="nil"/>
              <w:left w:val="single" w:sz="8" w:space="0" w:color="auto"/>
              <w:bottom w:val="nil"/>
              <w:right w:val="single" w:sz="8" w:space="0" w:color="auto"/>
            </w:tcBorders>
            <w:shd w:val="clear" w:color="auto" w:fill="auto"/>
            <w:vAlign w:val="center"/>
            <w:hideMark/>
          </w:tcPr>
          <w:p w:rsidR="00E76536" w:rsidRPr="00E76536" w:rsidRDefault="00E76536" w:rsidP="00E76536">
            <w:pPr>
              <w:spacing w:before="0"/>
              <w:jc w:val="left"/>
              <w:rPr>
                <w:rFonts w:eastAsia="Times New Roman"/>
                <w:b/>
                <w:bCs/>
                <w:color w:val="000000"/>
                <w:sz w:val="20"/>
                <w:szCs w:val="20"/>
                <w:lang w:eastAsia="ru-RU"/>
              </w:rPr>
            </w:pPr>
            <w:r w:rsidRPr="00E76536">
              <w:rPr>
                <w:rFonts w:eastAsia="Times New Roman"/>
                <w:b/>
                <w:bCs/>
                <w:color w:val="000000"/>
                <w:sz w:val="20"/>
                <w:szCs w:val="20"/>
                <w:lang w:eastAsia="ru-RU"/>
              </w:rPr>
              <w:t> </w:t>
            </w:r>
          </w:p>
        </w:tc>
        <w:tc>
          <w:tcPr>
            <w:tcW w:w="1864" w:type="dxa"/>
            <w:gridSpan w:val="2"/>
            <w:tcBorders>
              <w:top w:val="single" w:sz="8" w:space="0" w:color="auto"/>
              <w:left w:val="nil"/>
              <w:bottom w:val="nil"/>
              <w:right w:val="single" w:sz="8" w:space="0" w:color="000000"/>
            </w:tcBorders>
            <w:shd w:val="clear" w:color="auto" w:fill="auto"/>
            <w:vAlign w:val="center"/>
            <w:hideMark/>
          </w:tcPr>
          <w:p w:rsidR="00E76536" w:rsidRPr="00E76536" w:rsidRDefault="00E76536" w:rsidP="00E76536">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 </w:t>
            </w:r>
          </w:p>
        </w:tc>
        <w:tc>
          <w:tcPr>
            <w:tcW w:w="1134" w:type="dxa"/>
            <w:tcBorders>
              <w:top w:val="nil"/>
              <w:left w:val="nil"/>
              <w:bottom w:val="nil"/>
              <w:right w:val="single" w:sz="4" w:space="0" w:color="auto"/>
            </w:tcBorders>
            <w:shd w:val="clear" w:color="auto" w:fill="auto"/>
            <w:noWrap/>
            <w:vAlign w:val="center"/>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01-07</w:t>
            </w:r>
          </w:p>
        </w:tc>
        <w:tc>
          <w:tcPr>
            <w:tcW w:w="1032" w:type="dxa"/>
            <w:tcBorders>
              <w:top w:val="nil"/>
              <w:left w:val="nil"/>
              <w:bottom w:val="nil"/>
              <w:right w:val="single" w:sz="4" w:space="0" w:color="auto"/>
            </w:tcBorders>
            <w:shd w:val="clear" w:color="auto" w:fill="auto"/>
            <w:noWrap/>
            <w:vAlign w:val="center"/>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8-14</w:t>
            </w:r>
          </w:p>
        </w:tc>
        <w:tc>
          <w:tcPr>
            <w:tcW w:w="1767" w:type="dxa"/>
            <w:gridSpan w:val="2"/>
            <w:tcBorders>
              <w:top w:val="nil"/>
              <w:left w:val="nil"/>
              <w:bottom w:val="nil"/>
              <w:right w:val="single" w:sz="4" w:space="0" w:color="auto"/>
            </w:tcBorders>
            <w:shd w:val="clear" w:color="auto" w:fill="auto"/>
            <w:noWrap/>
            <w:vAlign w:val="center"/>
            <w:hideMark/>
          </w:tcPr>
          <w:p w:rsidR="00E76536" w:rsidRPr="00E76536" w:rsidRDefault="00E76536" w:rsidP="00E76536">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15-20</w:t>
            </w:r>
          </w:p>
        </w:tc>
        <w:tc>
          <w:tcPr>
            <w:tcW w:w="1187" w:type="dxa"/>
            <w:tcBorders>
              <w:top w:val="nil"/>
              <w:left w:val="nil"/>
              <w:bottom w:val="nil"/>
              <w:right w:val="single" w:sz="8" w:space="0" w:color="auto"/>
            </w:tcBorders>
            <w:shd w:val="clear" w:color="auto" w:fill="auto"/>
            <w:noWrap/>
            <w:vAlign w:val="center"/>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21-31</w:t>
            </w:r>
          </w:p>
        </w:tc>
        <w:tc>
          <w:tcPr>
            <w:tcW w:w="1187" w:type="dxa"/>
            <w:tcBorders>
              <w:top w:val="nil"/>
              <w:left w:val="nil"/>
              <w:bottom w:val="nil"/>
              <w:right w:val="single" w:sz="4" w:space="0" w:color="auto"/>
            </w:tcBorders>
            <w:shd w:val="clear" w:color="auto" w:fill="auto"/>
            <w:noWrap/>
            <w:vAlign w:val="center"/>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01-07</w:t>
            </w:r>
          </w:p>
        </w:tc>
        <w:tc>
          <w:tcPr>
            <w:tcW w:w="1078" w:type="dxa"/>
            <w:tcBorders>
              <w:top w:val="nil"/>
              <w:left w:val="nil"/>
              <w:bottom w:val="nil"/>
              <w:right w:val="single" w:sz="8" w:space="0" w:color="auto"/>
            </w:tcBorders>
            <w:shd w:val="clear" w:color="auto" w:fill="auto"/>
            <w:noWrap/>
            <w:vAlign w:val="center"/>
            <w:hideMark/>
          </w:tcPr>
          <w:p w:rsidR="00E76536" w:rsidRPr="00E76536" w:rsidRDefault="00E76536" w:rsidP="00E76536">
            <w:pPr>
              <w:spacing w:before="0"/>
              <w:jc w:val="center"/>
              <w:rPr>
                <w:rFonts w:eastAsia="Times New Roman"/>
                <w:b/>
                <w:bCs/>
                <w:sz w:val="28"/>
                <w:szCs w:val="28"/>
                <w:lang w:eastAsia="ru-RU"/>
              </w:rPr>
            </w:pPr>
            <w:r w:rsidRPr="00E76536">
              <w:rPr>
                <w:rFonts w:eastAsia="Times New Roman"/>
                <w:b/>
                <w:bCs/>
                <w:sz w:val="20"/>
                <w:szCs w:val="20"/>
                <w:lang w:eastAsia="ru-RU"/>
              </w:rPr>
              <w:t>0</w:t>
            </w:r>
            <w:r>
              <w:rPr>
                <w:rFonts w:eastAsia="Times New Roman"/>
                <w:b/>
                <w:bCs/>
                <w:sz w:val="20"/>
                <w:szCs w:val="20"/>
                <w:lang w:eastAsia="ru-RU"/>
              </w:rPr>
              <w:t>8</w:t>
            </w:r>
            <w:r w:rsidRPr="00E76536">
              <w:rPr>
                <w:rFonts w:eastAsia="Times New Roman"/>
                <w:b/>
                <w:bCs/>
                <w:sz w:val="20"/>
                <w:szCs w:val="20"/>
                <w:lang w:eastAsia="ru-RU"/>
              </w:rPr>
              <w:t>-</w:t>
            </w:r>
            <w:r>
              <w:rPr>
                <w:rFonts w:eastAsia="Times New Roman"/>
                <w:b/>
                <w:bCs/>
                <w:sz w:val="20"/>
                <w:szCs w:val="20"/>
                <w:lang w:eastAsia="ru-RU"/>
              </w:rPr>
              <w:t>15</w:t>
            </w:r>
          </w:p>
        </w:tc>
      </w:tr>
      <w:tr w:rsidR="00140D27" w:rsidRPr="00E76536" w:rsidTr="00140D27">
        <w:trPr>
          <w:trHeight w:val="450"/>
        </w:trPr>
        <w:tc>
          <w:tcPr>
            <w:tcW w:w="106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E76536" w:rsidRPr="00E76536" w:rsidRDefault="00E76536" w:rsidP="00E76536">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1</w:t>
            </w:r>
          </w:p>
        </w:tc>
        <w:tc>
          <w:tcPr>
            <w:tcW w:w="1864" w:type="dxa"/>
            <w:gridSpan w:val="2"/>
            <w:tcBorders>
              <w:top w:val="single" w:sz="8" w:space="0" w:color="auto"/>
              <w:left w:val="nil"/>
              <w:bottom w:val="single" w:sz="4" w:space="0" w:color="auto"/>
              <w:right w:val="single" w:sz="8" w:space="0" w:color="000000"/>
            </w:tcBorders>
            <w:shd w:val="clear" w:color="auto" w:fill="auto"/>
            <w:hideMark/>
          </w:tcPr>
          <w:p w:rsidR="00E76536" w:rsidRPr="00E76536" w:rsidRDefault="00E76536" w:rsidP="00140D27">
            <w:pPr>
              <w:spacing w:before="0"/>
              <w:jc w:val="left"/>
              <w:rPr>
                <w:rFonts w:eastAsia="Times New Roman"/>
                <w:b/>
                <w:bCs/>
                <w:color w:val="000000"/>
                <w:sz w:val="20"/>
                <w:szCs w:val="20"/>
                <w:lang w:eastAsia="ru-RU"/>
              </w:rPr>
            </w:pPr>
            <w:r w:rsidRPr="00E76536">
              <w:rPr>
                <w:rFonts w:eastAsia="Times New Roman"/>
                <w:b/>
                <w:bCs/>
                <w:color w:val="000000"/>
                <w:sz w:val="20"/>
                <w:szCs w:val="20"/>
                <w:lang w:eastAsia="ru-RU"/>
              </w:rPr>
              <w:t xml:space="preserve">Демонтажные работы </w:t>
            </w:r>
            <w:r w:rsidR="00140D27">
              <w:rPr>
                <w:rFonts w:eastAsia="Times New Roman"/>
                <w:b/>
                <w:bCs/>
                <w:color w:val="000000"/>
                <w:sz w:val="20"/>
                <w:szCs w:val="20"/>
                <w:lang w:eastAsia="ru-RU"/>
              </w:rPr>
              <w:t>________</w:t>
            </w:r>
          </w:p>
        </w:tc>
        <w:tc>
          <w:tcPr>
            <w:tcW w:w="1134" w:type="dxa"/>
            <w:tcBorders>
              <w:top w:val="single" w:sz="8" w:space="0" w:color="auto"/>
              <w:left w:val="nil"/>
              <w:bottom w:val="single" w:sz="4" w:space="0" w:color="auto"/>
              <w:right w:val="single" w:sz="4" w:space="0" w:color="auto"/>
            </w:tcBorders>
            <w:shd w:val="clear" w:color="000000" w:fill="00B050"/>
            <w:noWrap/>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 </w:t>
            </w:r>
          </w:p>
        </w:tc>
        <w:tc>
          <w:tcPr>
            <w:tcW w:w="1032" w:type="dxa"/>
            <w:tcBorders>
              <w:top w:val="single" w:sz="8" w:space="0" w:color="auto"/>
              <w:left w:val="nil"/>
              <w:bottom w:val="single" w:sz="4" w:space="0" w:color="auto"/>
              <w:right w:val="single" w:sz="4" w:space="0" w:color="auto"/>
            </w:tcBorders>
            <w:shd w:val="clear" w:color="000000" w:fill="00B050"/>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767" w:type="dxa"/>
            <w:gridSpan w:val="2"/>
            <w:tcBorders>
              <w:top w:val="single" w:sz="8" w:space="0" w:color="auto"/>
              <w:left w:val="nil"/>
              <w:bottom w:val="single" w:sz="4" w:space="0" w:color="auto"/>
              <w:right w:val="single" w:sz="4" w:space="0" w:color="auto"/>
            </w:tcBorders>
            <w:shd w:val="clear" w:color="auto" w:fill="auto"/>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single" w:sz="8" w:space="0" w:color="auto"/>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single" w:sz="8" w:space="0" w:color="auto"/>
              <w:left w:val="nil"/>
              <w:bottom w:val="single" w:sz="4" w:space="0" w:color="auto"/>
              <w:right w:val="single" w:sz="4" w:space="0" w:color="auto"/>
            </w:tcBorders>
            <w:shd w:val="clear" w:color="auto" w:fill="auto"/>
            <w:noWrap/>
            <w:hideMark/>
          </w:tcPr>
          <w:p w:rsidR="00E76536" w:rsidRPr="00E76536" w:rsidRDefault="00E76536" w:rsidP="00E76536">
            <w:pPr>
              <w:spacing w:before="0"/>
              <w:jc w:val="left"/>
              <w:rPr>
                <w:rFonts w:eastAsia="Times New Roman"/>
                <w:color w:val="000000"/>
                <w:sz w:val="20"/>
                <w:szCs w:val="20"/>
                <w:lang w:eastAsia="ru-RU"/>
              </w:rPr>
            </w:pPr>
            <w:r w:rsidRPr="00E76536">
              <w:rPr>
                <w:rFonts w:eastAsia="Times New Roman"/>
                <w:color w:val="000000"/>
                <w:sz w:val="20"/>
                <w:szCs w:val="20"/>
                <w:lang w:eastAsia="ru-RU"/>
              </w:rPr>
              <w:t> </w:t>
            </w:r>
          </w:p>
        </w:tc>
        <w:tc>
          <w:tcPr>
            <w:tcW w:w="1078" w:type="dxa"/>
            <w:tcBorders>
              <w:top w:val="single" w:sz="8" w:space="0" w:color="auto"/>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color w:val="000000"/>
                <w:sz w:val="28"/>
                <w:szCs w:val="28"/>
                <w:lang w:eastAsia="ru-RU"/>
              </w:rPr>
            </w:pPr>
            <w:r w:rsidRPr="00E76536">
              <w:rPr>
                <w:rFonts w:eastAsia="Times New Roman"/>
                <w:color w:val="000000"/>
                <w:sz w:val="28"/>
                <w:szCs w:val="28"/>
                <w:lang w:eastAsia="ru-RU"/>
              </w:rPr>
              <w:t> </w:t>
            </w:r>
          </w:p>
        </w:tc>
      </w:tr>
      <w:tr w:rsidR="00140D27" w:rsidRPr="00E76536" w:rsidTr="00140D27">
        <w:trPr>
          <w:trHeight w:val="450"/>
        </w:trPr>
        <w:tc>
          <w:tcPr>
            <w:tcW w:w="1064" w:type="dxa"/>
            <w:tcBorders>
              <w:top w:val="nil"/>
              <w:left w:val="single" w:sz="8" w:space="0" w:color="auto"/>
              <w:bottom w:val="single" w:sz="4" w:space="0" w:color="auto"/>
              <w:right w:val="single" w:sz="8" w:space="0" w:color="auto"/>
            </w:tcBorders>
            <w:shd w:val="clear" w:color="auto" w:fill="auto"/>
            <w:noWrap/>
            <w:vAlign w:val="center"/>
            <w:hideMark/>
          </w:tcPr>
          <w:p w:rsidR="00E76536" w:rsidRPr="00E76536" w:rsidRDefault="00E76536" w:rsidP="00E76536">
            <w:pPr>
              <w:spacing w:before="0"/>
              <w:jc w:val="center"/>
              <w:rPr>
                <w:rFonts w:eastAsia="Times New Roman"/>
                <w:color w:val="000000"/>
                <w:sz w:val="20"/>
                <w:szCs w:val="20"/>
                <w:lang w:eastAsia="ru-RU"/>
              </w:rPr>
            </w:pPr>
            <w:r w:rsidRPr="00E76536">
              <w:rPr>
                <w:rFonts w:eastAsia="Times New Roman"/>
                <w:color w:val="000000"/>
                <w:sz w:val="20"/>
                <w:szCs w:val="20"/>
                <w:lang w:eastAsia="ru-RU"/>
              </w:rPr>
              <w:t>1.1</w:t>
            </w:r>
          </w:p>
        </w:tc>
        <w:tc>
          <w:tcPr>
            <w:tcW w:w="1864" w:type="dxa"/>
            <w:gridSpan w:val="2"/>
            <w:tcBorders>
              <w:top w:val="single" w:sz="4" w:space="0" w:color="auto"/>
              <w:left w:val="nil"/>
              <w:bottom w:val="single" w:sz="4" w:space="0" w:color="auto"/>
              <w:right w:val="single" w:sz="8" w:space="0" w:color="000000"/>
            </w:tcBorders>
            <w:shd w:val="clear" w:color="auto" w:fill="auto"/>
            <w:hideMark/>
          </w:tcPr>
          <w:p w:rsidR="00E76536" w:rsidRPr="00E76536" w:rsidRDefault="00140D27" w:rsidP="00E76536">
            <w:pPr>
              <w:spacing w:before="0"/>
              <w:jc w:val="left"/>
              <w:rPr>
                <w:rFonts w:eastAsia="Times New Roman"/>
                <w:color w:val="000000"/>
                <w:sz w:val="20"/>
                <w:szCs w:val="20"/>
                <w:lang w:eastAsia="ru-RU"/>
              </w:rPr>
            </w:pPr>
            <w:r>
              <w:rPr>
                <w:rFonts w:eastAsia="Times New Roman"/>
                <w:color w:val="000000"/>
                <w:sz w:val="20"/>
                <w:szCs w:val="20"/>
                <w:lang w:eastAsia="ru-RU"/>
              </w:rPr>
              <w:t>______________________________</w:t>
            </w:r>
          </w:p>
        </w:tc>
        <w:tc>
          <w:tcPr>
            <w:tcW w:w="1134" w:type="dxa"/>
            <w:tcBorders>
              <w:top w:val="nil"/>
              <w:left w:val="nil"/>
              <w:bottom w:val="single" w:sz="4" w:space="0" w:color="auto"/>
              <w:right w:val="single" w:sz="4" w:space="0" w:color="auto"/>
            </w:tcBorders>
            <w:shd w:val="clear" w:color="000000" w:fill="00B050"/>
            <w:noWrap/>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 </w:t>
            </w:r>
          </w:p>
        </w:tc>
        <w:tc>
          <w:tcPr>
            <w:tcW w:w="1032" w:type="dxa"/>
            <w:tcBorders>
              <w:top w:val="nil"/>
              <w:left w:val="nil"/>
              <w:bottom w:val="single" w:sz="4" w:space="0" w:color="auto"/>
              <w:right w:val="single" w:sz="4" w:space="0" w:color="auto"/>
            </w:tcBorders>
            <w:shd w:val="clear" w:color="000000" w:fill="00B050"/>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767" w:type="dxa"/>
            <w:gridSpan w:val="2"/>
            <w:tcBorders>
              <w:top w:val="nil"/>
              <w:left w:val="nil"/>
              <w:bottom w:val="single" w:sz="4" w:space="0" w:color="auto"/>
              <w:right w:val="single" w:sz="4" w:space="0" w:color="auto"/>
            </w:tcBorders>
            <w:shd w:val="clear" w:color="auto" w:fill="auto"/>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nil"/>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nil"/>
              <w:left w:val="nil"/>
              <w:bottom w:val="single" w:sz="4" w:space="0" w:color="auto"/>
              <w:right w:val="single" w:sz="4" w:space="0" w:color="auto"/>
            </w:tcBorders>
            <w:shd w:val="clear" w:color="auto" w:fill="auto"/>
            <w:noWrap/>
            <w:hideMark/>
          </w:tcPr>
          <w:p w:rsidR="00E76536" w:rsidRPr="00E76536" w:rsidRDefault="00E76536" w:rsidP="00E76536">
            <w:pPr>
              <w:spacing w:before="0"/>
              <w:jc w:val="left"/>
              <w:rPr>
                <w:rFonts w:eastAsia="Times New Roman"/>
                <w:color w:val="000000"/>
                <w:sz w:val="20"/>
                <w:szCs w:val="20"/>
                <w:lang w:eastAsia="ru-RU"/>
              </w:rPr>
            </w:pPr>
            <w:r w:rsidRPr="00E76536">
              <w:rPr>
                <w:rFonts w:eastAsia="Times New Roman"/>
                <w:color w:val="000000"/>
                <w:sz w:val="20"/>
                <w:szCs w:val="20"/>
                <w:lang w:eastAsia="ru-RU"/>
              </w:rPr>
              <w:t> </w:t>
            </w:r>
          </w:p>
        </w:tc>
        <w:tc>
          <w:tcPr>
            <w:tcW w:w="1078" w:type="dxa"/>
            <w:tcBorders>
              <w:top w:val="nil"/>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color w:val="000000"/>
                <w:sz w:val="28"/>
                <w:szCs w:val="28"/>
                <w:lang w:eastAsia="ru-RU"/>
              </w:rPr>
            </w:pPr>
            <w:r w:rsidRPr="00E76536">
              <w:rPr>
                <w:rFonts w:eastAsia="Times New Roman"/>
                <w:color w:val="000000"/>
                <w:sz w:val="28"/>
                <w:szCs w:val="28"/>
                <w:lang w:eastAsia="ru-RU"/>
              </w:rPr>
              <w:t> </w:t>
            </w:r>
          </w:p>
        </w:tc>
      </w:tr>
      <w:tr w:rsidR="00140D27" w:rsidRPr="00E76536" w:rsidTr="00140D27">
        <w:trPr>
          <w:trHeight w:val="450"/>
        </w:trPr>
        <w:tc>
          <w:tcPr>
            <w:tcW w:w="1064" w:type="dxa"/>
            <w:tcBorders>
              <w:top w:val="nil"/>
              <w:left w:val="single" w:sz="8" w:space="0" w:color="auto"/>
              <w:bottom w:val="single" w:sz="4" w:space="0" w:color="auto"/>
              <w:right w:val="single" w:sz="8" w:space="0" w:color="auto"/>
            </w:tcBorders>
            <w:shd w:val="clear" w:color="auto" w:fill="auto"/>
            <w:noWrap/>
            <w:vAlign w:val="center"/>
            <w:hideMark/>
          </w:tcPr>
          <w:p w:rsidR="00E76536" w:rsidRPr="00E76536" w:rsidRDefault="00E76536" w:rsidP="00E76536">
            <w:pPr>
              <w:spacing w:before="0"/>
              <w:jc w:val="center"/>
              <w:rPr>
                <w:rFonts w:eastAsia="Times New Roman"/>
                <w:color w:val="000000"/>
                <w:sz w:val="20"/>
                <w:szCs w:val="20"/>
                <w:lang w:eastAsia="ru-RU"/>
              </w:rPr>
            </w:pPr>
            <w:r w:rsidRPr="00E76536">
              <w:rPr>
                <w:rFonts w:eastAsia="Times New Roman"/>
                <w:color w:val="000000"/>
                <w:sz w:val="20"/>
                <w:szCs w:val="20"/>
                <w:lang w:eastAsia="ru-RU"/>
              </w:rPr>
              <w:t>1.2</w:t>
            </w:r>
          </w:p>
        </w:tc>
        <w:tc>
          <w:tcPr>
            <w:tcW w:w="1864" w:type="dxa"/>
            <w:gridSpan w:val="2"/>
            <w:tcBorders>
              <w:top w:val="single" w:sz="4" w:space="0" w:color="auto"/>
              <w:left w:val="nil"/>
              <w:bottom w:val="single" w:sz="4" w:space="0" w:color="auto"/>
              <w:right w:val="single" w:sz="8" w:space="0" w:color="000000"/>
            </w:tcBorders>
            <w:shd w:val="clear" w:color="auto" w:fill="auto"/>
            <w:hideMark/>
          </w:tcPr>
          <w:p w:rsidR="00E76536" w:rsidRPr="00E76536" w:rsidRDefault="00140D27" w:rsidP="00E76536">
            <w:pPr>
              <w:spacing w:before="0"/>
              <w:jc w:val="left"/>
              <w:rPr>
                <w:rFonts w:eastAsia="Times New Roman"/>
                <w:color w:val="000000"/>
                <w:sz w:val="20"/>
                <w:szCs w:val="20"/>
                <w:lang w:eastAsia="ru-RU"/>
              </w:rPr>
            </w:pPr>
            <w:r>
              <w:rPr>
                <w:rFonts w:eastAsia="Times New Roman"/>
                <w:color w:val="000000"/>
                <w:sz w:val="20"/>
                <w:szCs w:val="20"/>
                <w:lang w:eastAsia="ru-RU"/>
              </w:rPr>
              <w:t>______________________________</w:t>
            </w:r>
          </w:p>
        </w:tc>
        <w:tc>
          <w:tcPr>
            <w:tcW w:w="1134" w:type="dxa"/>
            <w:tcBorders>
              <w:top w:val="nil"/>
              <w:left w:val="nil"/>
              <w:bottom w:val="single" w:sz="4" w:space="0" w:color="auto"/>
              <w:right w:val="single" w:sz="4" w:space="0" w:color="auto"/>
            </w:tcBorders>
            <w:shd w:val="clear" w:color="000000" w:fill="00B050"/>
            <w:noWrap/>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 </w:t>
            </w:r>
          </w:p>
        </w:tc>
        <w:tc>
          <w:tcPr>
            <w:tcW w:w="1032" w:type="dxa"/>
            <w:tcBorders>
              <w:top w:val="nil"/>
              <w:left w:val="nil"/>
              <w:bottom w:val="single" w:sz="4" w:space="0" w:color="auto"/>
              <w:right w:val="single" w:sz="4" w:space="0" w:color="auto"/>
            </w:tcBorders>
            <w:shd w:val="clear" w:color="000000" w:fill="00B050"/>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767" w:type="dxa"/>
            <w:gridSpan w:val="2"/>
            <w:tcBorders>
              <w:top w:val="nil"/>
              <w:left w:val="nil"/>
              <w:bottom w:val="single" w:sz="4" w:space="0" w:color="auto"/>
              <w:right w:val="single" w:sz="4" w:space="0" w:color="auto"/>
            </w:tcBorders>
            <w:shd w:val="clear" w:color="auto" w:fill="auto"/>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nil"/>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nil"/>
              <w:left w:val="nil"/>
              <w:bottom w:val="single" w:sz="4" w:space="0" w:color="auto"/>
              <w:right w:val="single" w:sz="4" w:space="0" w:color="auto"/>
            </w:tcBorders>
            <w:shd w:val="clear" w:color="auto" w:fill="auto"/>
            <w:noWrap/>
            <w:hideMark/>
          </w:tcPr>
          <w:p w:rsidR="00E76536" w:rsidRPr="00E76536" w:rsidRDefault="00E76536" w:rsidP="00E76536">
            <w:pPr>
              <w:spacing w:before="0"/>
              <w:jc w:val="left"/>
              <w:rPr>
                <w:rFonts w:eastAsia="Times New Roman"/>
                <w:color w:val="000000"/>
                <w:sz w:val="20"/>
                <w:szCs w:val="20"/>
                <w:lang w:eastAsia="ru-RU"/>
              </w:rPr>
            </w:pPr>
            <w:r w:rsidRPr="00E76536">
              <w:rPr>
                <w:rFonts w:eastAsia="Times New Roman"/>
                <w:color w:val="000000"/>
                <w:sz w:val="20"/>
                <w:szCs w:val="20"/>
                <w:lang w:eastAsia="ru-RU"/>
              </w:rPr>
              <w:t> </w:t>
            </w:r>
          </w:p>
        </w:tc>
        <w:tc>
          <w:tcPr>
            <w:tcW w:w="1078" w:type="dxa"/>
            <w:tcBorders>
              <w:top w:val="nil"/>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color w:val="000000"/>
                <w:sz w:val="28"/>
                <w:szCs w:val="28"/>
                <w:lang w:eastAsia="ru-RU"/>
              </w:rPr>
            </w:pPr>
            <w:r w:rsidRPr="00E76536">
              <w:rPr>
                <w:rFonts w:eastAsia="Times New Roman"/>
                <w:color w:val="000000"/>
                <w:sz w:val="28"/>
                <w:szCs w:val="28"/>
                <w:lang w:eastAsia="ru-RU"/>
              </w:rPr>
              <w:t> </w:t>
            </w:r>
          </w:p>
        </w:tc>
      </w:tr>
      <w:tr w:rsidR="00140D27" w:rsidRPr="00E76536" w:rsidTr="00140D27">
        <w:trPr>
          <w:trHeight w:val="450"/>
        </w:trPr>
        <w:tc>
          <w:tcPr>
            <w:tcW w:w="106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E76536" w:rsidRPr="00E76536" w:rsidRDefault="00E76536" w:rsidP="00E76536">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2</w:t>
            </w:r>
          </w:p>
        </w:tc>
        <w:tc>
          <w:tcPr>
            <w:tcW w:w="1864" w:type="dxa"/>
            <w:gridSpan w:val="2"/>
            <w:tcBorders>
              <w:top w:val="single" w:sz="8" w:space="0" w:color="auto"/>
              <w:left w:val="nil"/>
              <w:bottom w:val="single" w:sz="4" w:space="0" w:color="auto"/>
              <w:right w:val="single" w:sz="8" w:space="0" w:color="000000"/>
            </w:tcBorders>
            <w:shd w:val="clear" w:color="auto" w:fill="auto"/>
            <w:hideMark/>
          </w:tcPr>
          <w:p w:rsidR="00E76536" w:rsidRPr="00E76536" w:rsidRDefault="00E76536" w:rsidP="00140D27">
            <w:pPr>
              <w:spacing w:before="0"/>
              <w:jc w:val="left"/>
              <w:rPr>
                <w:rFonts w:eastAsia="Times New Roman"/>
                <w:b/>
                <w:bCs/>
                <w:color w:val="000000"/>
                <w:sz w:val="20"/>
                <w:szCs w:val="20"/>
                <w:lang w:eastAsia="ru-RU"/>
              </w:rPr>
            </w:pPr>
            <w:r w:rsidRPr="00E76536">
              <w:rPr>
                <w:rFonts w:eastAsia="Times New Roman"/>
                <w:b/>
                <w:bCs/>
                <w:color w:val="000000"/>
                <w:sz w:val="20"/>
                <w:szCs w:val="20"/>
                <w:lang w:eastAsia="ru-RU"/>
              </w:rPr>
              <w:t xml:space="preserve">Подготовительные работы </w:t>
            </w:r>
            <w:r w:rsidR="00140D27">
              <w:rPr>
                <w:rFonts w:eastAsia="Times New Roman"/>
                <w:b/>
                <w:bCs/>
                <w:color w:val="000000"/>
                <w:sz w:val="20"/>
                <w:szCs w:val="20"/>
                <w:lang w:eastAsia="ru-RU"/>
              </w:rPr>
              <w:t>______________________________</w:t>
            </w:r>
          </w:p>
        </w:tc>
        <w:tc>
          <w:tcPr>
            <w:tcW w:w="1134" w:type="dxa"/>
            <w:tcBorders>
              <w:top w:val="single" w:sz="8" w:space="0" w:color="auto"/>
              <w:left w:val="nil"/>
              <w:bottom w:val="single" w:sz="4" w:space="0" w:color="auto"/>
              <w:right w:val="single" w:sz="4" w:space="0" w:color="auto"/>
            </w:tcBorders>
            <w:shd w:val="clear" w:color="auto" w:fill="auto"/>
            <w:noWrap/>
            <w:hideMark/>
          </w:tcPr>
          <w:p w:rsidR="00E76536" w:rsidRPr="00E76536" w:rsidRDefault="00E76536" w:rsidP="00E76536">
            <w:pPr>
              <w:spacing w:before="0"/>
              <w:jc w:val="center"/>
              <w:rPr>
                <w:rFonts w:eastAsia="Times New Roman"/>
                <w:b/>
                <w:bCs/>
                <w:sz w:val="20"/>
                <w:szCs w:val="20"/>
                <w:lang w:eastAsia="ru-RU"/>
              </w:rPr>
            </w:pPr>
            <w:r w:rsidRPr="00E76536">
              <w:rPr>
                <w:rFonts w:eastAsia="Times New Roman"/>
                <w:b/>
                <w:bCs/>
                <w:sz w:val="20"/>
                <w:szCs w:val="20"/>
                <w:lang w:eastAsia="ru-RU"/>
              </w:rPr>
              <w:t> </w:t>
            </w:r>
          </w:p>
        </w:tc>
        <w:tc>
          <w:tcPr>
            <w:tcW w:w="1032" w:type="dxa"/>
            <w:tcBorders>
              <w:top w:val="single" w:sz="8" w:space="0" w:color="auto"/>
              <w:left w:val="nil"/>
              <w:bottom w:val="single" w:sz="4" w:space="0" w:color="auto"/>
              <w:right w:val="single" w:sz="4" w:space="0" w:color="auto"/>
            </w:tcBorders>
            <w:shd w:val="clear" w:color="000000" w:fill="00B050"/>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767" w:type="dxa"/>
            <w:gridSpan w:val="2"/>
            <w:tcBorders>
              <w:top w:val="single" w:sz="8" w:space="0" w:color="auto"/>
              <w:left w:val="nil"/>
              <w:bottom w:val="single" w:sz="4" w:space="0" w:color="auto"/>
              <w:right w:val="single" w:sz="4" w:space="0" w:color="auto"/>
            </w:tcBorders>
            <w:shd w:val="clear" w:color="000000" w:fill="00B050"/>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single" w:sz="8" w:space="0" w:color="auto"/>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sz w:val="20"/>
                <w:szCs w:val="20"/>
                <w:lang w:eastAsia="ru-RU"/>
              </w:rPr>
            </w:pPr>
            <w:r w:rsidRPr="00E76536">
              <w:rPr>
                <w:rFonts w:eastAsia="Times New Roman"/>
                <w:sz w:val="20"/>
                <w:szCs w:val="20"/>
                <w:lang w:eastAsia="ru-RU"/>
              </w:rPr>
              <w:t> </w:t>
            </w:r>
          </w:p>
        </w:tc>
        <w:tc>
          <w:tcPr>
            <w:tcW w:w="1187" w:type="dxa"/>
            <w:tcBorders>
              <w:top w:val="single" w:sz="8" w:space="0" w:color="auto"/>
              <w:left w:val="nil"/>
              <w:bottom w:val="single" w:sz="4" w:space="0" w:color="auto"/>
              <w:right w:val="single" w:sz="4" w:space="0" w:color="auto"/>
            </w:tcBorders>
            <w:shd w:val="clear" w:color="auto" w:fill="auto"/>
            <w:noWrap/>
            <w:hideMark/>
          </w:tcPr>
          <w:p w:rsidR="00E76536" w:rsidRPr="00E76536" w:rsidRDefault="00E76536" w:rsidP="00E76536">
            <w:pPr>
              <w:spacing w:before="0"/>
              <w:jc w:val="left"/>
              <w:rPr>
                <w:rFonts w:eastAsia="Times New Roman"/>
                <w:color w:val="000000"/>
                <w:sz w:val="20"/>
                <w:szCs w:val="20"/>
                <w:lang w:eastAsia="ru-RU"/>
              </w:rPr>
            </w:pPr>
            <w:r w:rsidRPr="00E76536">
              <w:rPr>
                <w:rFonts w:eastAsia="Times New Roman"/>
                <w:color w:val="000000"/>
                <w:sz w:val="20"/>
                <w:szCs w:val="20"/>
                <w:lang w:eastAsia="ru-RU"/>
              </w:rPr>
              <w:t> </w:t>
            </w:r>
          </w:p>
        </w:tc>
        <w:tc>
          <w:tcPr>
            <w:tcW w:w="1078" w:type="dxa"/>
            <w:tcBorders>
              <w:top w:val="single" w:sz="8" w:space="0" w:color="auto"/>
              <w:left w:val="nil"/>
              <w:bottom w:val="single" w:sz="4" w:space="0" w:color="auto"/>
              <w:right w:val="single" w:sz="8" w:space="0" w:color="auto"/>
            </w:tcBorders>
            <w:shd w:val="clear" w:color="auto" w:fill="auto"/>
            <w:noWrap/>
            <w:hideMark/>
          </w:tcPr>
          <w:p w:rsidR="00E76536" w:rsidRPr="00E76536" w:rsidRDefault="00E76536" w:rsidP="00E76536">
            <w:pPr>
              <w:spacing w:before="0"/>
              <w:jc w:val="left"/>
              <w:rPr>
                <w:rFonts w:eastAsia="Times New Roman"/>
                <w:color w:val="000000"/>
                <w:sz w:val="28"/>
                <w:szCs w:val="28"/>
                <w:lang w:eastAsia="ru-RU"/>
              </w:rPr>
            </w:pPr>
            <w:r w:rsidRPr="00E76536">
              <w:rPr>
                <w:rFonts w:eastAsia="Times New Roman"/>
                <w:color w:val="000000"/>
                <w:sz w:val="28"/>
                <w:szCs w:val="28"/>
                <w:lang w:eastAsia="ru-RU"/>
              </w:rPr>
              <w:t> </w:t>
            </w:r>
          </w:p>
        </w:tc>
      </w:tr>
      <w:tr w:rsidR="00140D27" w:rsidRPr="00E76536" w:rsidTr="00140D27">
        <w:trPr>
          <w:trHeight w:val="450"/>
        </w:trPr>
        <w:tc>
          <w:tcPr>
            <w:tcW w:w="1064" w:type="dxa"/>
            <w:tcBorders>
              <w:top w:val="single" w:sz="8" w:space="0" w:color="auto"/>
              <w:left w:val="single" w:sz="8" w:space="0" w:color="auto"/>
              <w:bottom w:val="single" w:sz="4" w:space="0" w:color="auto"/>
              <w:right w:val="single" w:sz="8" w:space="0" w:color="auto"/>
            </w:tcBorders>
            <w:shd w:val="clear" w:color="auto" w:fill="auto"/>
            <w:noWrap/>
            <w:vAlign w:val="center"/>
          </w:tcPr>
          <w:p w:rsidR="00140D27" w:rsidRPr="00E76536" w:rsidRDefault="00140D27" w:rsidP="00140D27">
            <w:pPr>
              <w:spacing w:before="0"/>
              <w:jc w:val="center"/>
              <w:rPr>
                <w:rFonts w:eastAsia="Times New Roman"/>
                <w:color w:val="000000"/>
                <w:sz w:val="20"/>
                <w:szCs w:val="20"/>
                <w:lang w:eastAsia="ru-RU"/>
              </w:rPr>
            </w:pPr>
            <w:r w:rsidRPr="00E76536">
              <w:rPr>
                <w:rFonts w:eastAsia="Times New Roman"/>
                <w:color w:val="000000"/>
                <w:sz w:val="20"/>
                <w:szCs w:val="20"/>
                <w:lang w:eastAsia="ru-RU"/>
              </w:rPr>
              <w:t>1.1</w:t>
            </w:r>
          </w:p>
        </w:tc>
        <w:tc>
          <w:tcPr>
            <w:tcW w:w="1864" w:type="dxa"/>
            <w:gridSpan w:val="2"/>
            <w:tcBorders>
              <w:top w:val="single" w:sz="8" w:space="0" w:color="auto"/>
              <w:left w:val="nil"/>
              <w:bottom w:val="single" w:sz="4" w:space="0" w:color="auto"/>
              <w:right w:val="single" w:sz="8" w:space="0" w:color="000000"/>
            </w:tcBorders>
            <w:shd w:val="clear" w:color="auto" w:fill="auto"/>
          </w:tcPr>
          <w:p w:rsidR="00140D27" w:rsidRPr="00E76536" w:rsidRDefault="00140D27" w:rsidP="00140D27">
            <w:pPr>
              <w:spacing w:before="0"/>
              <w:jc w:val="left"/>
              <w:rPr>
                <w:rFonts w:eastAsia="Times New Roman"/>
                <w:color w:val="000000"/>
                <w:sz w:val="20"/>
                <w:szCs w:val="20"/>
                <w:lang w:eastAsia="ru-RU"/>
              </w:rPr>
            </w:pPr>
            <w:r>
              <w:rPr>
                <w:rFonts w:eastAsia="Times New Roman"/>
                <w:color w:val="000000"/>
                <w:sz w:val="20"/>
                <w:szCs w:val="20"/>
                <w:lang w:eastAsia="ru-RU"/>
              </w:rPr>
              <w:t>________________________________</w:t>
            </w:r>
          </w:p>
        </w:tc>
        <w:tc>
          <w:tcPr>
            <w:tcW w:w="1134" w:type="dxa"/>
            <w:tcBorders>
              <w:top w:val="single" w:sz="8" w:space="0" w:color="auto"/>
              <w:left w:val="nil"/>
              <w:bottom w:val="single" w:sz="4" w:space="0" w:color="auto"/>
              <w:right w:val="single" w:sz="4" w:space="0" w:color="auto"/>
            </w:tcBorders>
            <w:shd w:val="clear" w:color="auto" w:fill="auto"/>
            <w:noWrap/>
          </w:tcPr>
          <w:p w:rsidR="00140D27" w:rsidRPr="00E76536" w:rsidRDefault="00140D27" w:rsidP="00140D27">
            <w:pPr>
              <w:spacing w:before="0"/>
              <w:jc w:val="center"/>
              <w:rPr>
                <w:rFonts w:eastAsia="Times New Roman"/>
                <w:b/>
                <w:bCs/>
                <w:sz w:val="20"/>
                <w:szCs w:val="20"/>
                <w:lang w:eastAsia="ru-RU"/>
              </w:rPr>
            </w:pPr>
          </w:p>
        </w:tc>
        <w:tc>
          <w:tcPr>
            <w:tcW w:w="1032" w:type="dxa"/>
            <w:tcBorders>
              <w:top w:val="single" w:sz="8" w:space="0" w:color="auto"/>
              <w:left w:val="nil"/>
              <w:bottom w:val="single" w:sz="4" w:space="0" w:color="auto"/>
              <w:right w:val="single" w:sz="4" w:space="0" w:color="auto"/>
            </w:tcBorders>
            <w:shd w:val="clear" w:color="000000" w:fill="00B050"/>
            <w:noWrap/>
          </w:tcPr>
          <w:p w:rsidR="00140D27" w:rsidRPr="00E76536" w:rsidRDefault="00140D27" w:rsidP="00140D27">
            <w:pPr>
              <w:spacing w:before="0"/>
              <w:jc w:val="left"/>
              <w:rPr>
                <w:rFonts w:eastAsia="Times New Roman"/>
                <w:sz w:val="20"/>
                <w:szCs w:val="20"/>
                <w:lang w:eastAsia="ru-RU"/>
              </w:rPr>
            </w:pPr>
          </w:p>
        </w:tc>
        <w:tc>
          <w:tcPr>
            <w:tcW w:w="1767" w:type="dxa"/>
            <w:gridSpan w:val="2"/>
            <w:tcBorders>
              <w:top w:val="single" w:sz="8" w:space="0" w:color="auto"/>
              <w:left w:val="nil"/>
              <w:bottom w:val="single" w:sz="4" w:space="0" w:color="auto"/>
              <w:right w:val="single" w:sz="4" w:space="0" w:color="auto"/>
            </w:tcBorders>
            <w:shd w:val="clear" w:color="000000" w:fill="00B050"/>
            <w:noWrap/>
          </w:tcPr>
          <w:p w:rsidR="00140D27" w:rsidRPr="00E76536" w:rsidRDefault="00140D27" w:rsidP="00140D27">
            <w:pPr>
              <w:spacing w:before="0"/>
              <w:jc w:val="left"/>
              <w:rPr>
                <w:rFonts w:eastAsia="Times New Roman"/>
                <w:sz w:val="20"/>
                <w:szCs w:val="20"/>
                <w:lang w:eastAsia="ru-RU"/>
              </w:rPr>
            </w:pPr>
          </w:p>
        </w:tc>
        <w:tc>
          <w:tcPr>
            <w:tcW w:w="1187" w:type="dxa"/>
            <w:tcBorders>
              <w:top w:val="single" w:sz="8" w:space="0" w:color="auto"/>
              <w:left w:val="nil"/>
              <w:bottom w:val="single" w:sz="4" w:space="0" w:color="auto"/>
              <w:right w:val="single" w:sz="8" w:space="0" w:color="auto"/>
            </w:tcBorders>
            <w:shd w:val="clear" w:color="auto" w:fill="auto"/>
            <w:noWrap/>
          </w:tcPr>
          <w:p w:rsidR="00140D27" w:rsidRPr="00E76536" w:rsidRDefault="00140D27" w:rsidP="00140D27">
            <w:pPr>
              <w:spacing w:before="0"/>
              <w:jc w:val="left"/>
              <w:rPr>
                <w:rFonts w:eastAsia="Times New Roman"/>
                <w:sz w:val="20"/>
                <w:szCs w:val="20"/>
                <w:lang w:eastAsia="ru-RU"/>
              </w:rPr>
            </w:pPr>
          </w:p>
        </w:tc>
        <w:tc>
          <w:tcPr>
            <w:tcW w:w="1187" w:type="dxa"/>
            <w:tcBorders>
              <w:top w:val="single" w:sz="8" w:space="0" w:color="auto"/>
              <w:left w:val="nil"/>
              <w:bottom w:val="single" w:sz="4" w:space="0" w:color="auto"/>
              <w:right w:val="single" w:sz="4" w:space="0" w:color="auto"/>
            </w:tcBorders>
            <w:shd w:val="clear" w:color="auto" w:fill="auto"/>
            <w:noWrap/>
          </w:tcPr>
          <w:p w:rsidR="00140D27" w:rsidRPr="00E76536" w:rsidRDefault="00140D27" w:rsidP="00140D27">
            <w:pPr>
              <w:spacing w:before="0"/>
              <w:jc w:val="left"/>
              <w:rPr>
                <w:rFonts w:eastAsia="Times New Roman"/>
                <w:color w:val="000000"/>
                <w:sz w:val="20"/>
                <w:szCs w:val="20"/>
                <w:lang w:eastAsia="ru-RU"/>
              </w:rPr>
            </w:pPr>
          </w:p>
        </w:tc>
        <w:tc>
          <w:tcPr>
            <w:tcW w:w="1078" w:type="dxa"/>
            <w:tcBorders>
              <w:top w:val="single" w:sz="8" w:space="0" w:color="auto"/>
              <w:left w:val="nil"/>
              <w:bottom w:val="single" w:sz="4" w:space="0" w:color="auto"/>
              <w:right w:val="single" w:sz="8" w:space="0" w:color="auto"/>
            </w:tcBorders>
            <w:shd w:val="clear" w:color="auto" w:fill="auto"/>
            <w:noWrap/>
          </w:tcPr>
          <w:p w:rsidR="00140D27" w:rsidRPr="00E76536" w:rsidRDefault="00140D27" w:rsidP="00140D27">
            <w:pPr>
              <w:spacing w:before="0"/>
              <w:jc w:val="left"/>
              <w:rPr>
                <w:rFonts w:eastAsia="Times New Roman"/>
                <w:color w:val="000000"/>
                <w:sz w:val="28"/>
                <w:szCs w:val="28"/>
                <w:lang w:eastAsia="ru-RU"/>
              </w:rPr>
            </w:pPr>
          </w:p>
        </w:tc>
      </w:tr>
      <w:tr w:rsidR="00140D27" w:rsidRPr="00E76536" w:rsidTr="00140D27">
        <w:trPr>
          <w:trHeight w:val="450"/>
        </w:trPr>
        <w:tc>
          <w:tcPr>
            <w:tcW w:w="1064" w:type="dxa"/>
            <w:tcBorders>
              <w:top w:val="single" w:sz="8" w:space="0" w:color="auto"/>
              <w:left w:val="single" w:sz="8" w:space="0" w:color="auto"/>
              <w:bottom w:val="single" w:sz="4" w:space="0" w:color="auto"/>
              <w:right w:val="single" w:sz="8" w:space="0" w:color="auto"/>
            </w:tcBorders>
            <w:shd w:val="clear" w:color="auto" w:fill="auto"/>
            <w:noWrap/>
            <w:vAlign w:val="center"/>
          </w:tcPr>
          <w:p w:rsidR="00140D27" w:rsidRPr="00E76536" w:rsidRDefault="00140D27" w:rsidP="00140D27">
            <w:pPr>
              <w:spacing w:before="0"/>
              <w:jc w:val="center"/>
              <w:rPr>
                <w:rFonts w:eastAsia="Times New Roman"/>
                <w:color w:val="000000"/>
                <w:sz w:val="20"/>
                <w:szCs w:val="20"/>
                <w:lang w:eastAsia="ru-RU"/>
              </w:rPr>
            </w:pPr>
            <w:r w:rsidRPr="00E76536">
              <w:rPr>
                <w:rFonts w:eastAsia="Times New Roman"/>
                <w:color w:val="000000"/>
                <w:sz w:val="20"/>
                <w:szCs w:val="20"/>
                <w:lang w:eastAsia="ru-RU"/>
              </w:rPr>
              <w:t>1.2</w:t>
            </w:r>
          </w:p>
        </w:tc>
        <w:tc>
          <w:tcPr>
            <w:tcW w:w="1864" w:type="dxa"/>
            <w:gridSpan w:val="2"/>
            <w:tcBorders>
              <w:top w:val="single" w:sz="8" w:space="0" w:color="auto"/>
              <w:left w:val="nil"/>
              <w:bottom w:val="single" w:sz="4" w:space="0" w:color="auto"/>
              <w:right w:val="single" w:sz="8" w:space="0" w:color="000000"/>
            </w:tcBorders>
            <w:shd w:val="clear" w:color="auto" w:fill="auto"/>
          </w:tcPr>
          <w:p w:rsidR="00140D27" w:rsidRPr="00E76536" w:rsidRDefault="00140D27" w:rsidP="00140D27">
            <w:pPr>
              <w:spacing w:before="0"/>
              <w:jc w:val="left"/>
              <w:rPr>
                <w:rFonts w:eastAsia="Times New Roman"/>
                <w:color w:val="000000"/>
                <w:sz w:val="20"/>
                <w:szCs w:val="20"/>
                <w:lang w:eastAsia="ru-RU"/>
              </w:rPr>
            </w:pPr>
            <w:r>
              <w:rPr>
                <w:rFonts w:eastAsia="Times New Roman"/>
                <w:color w:val="000000"/>
                <w:sz w:val="20"/>
                <w:szCs w:val="20"/>
                <w:lang w:eastAsia="ru-RU"/>
              </w:rPr>
              <w:t>________________________________</w:t>
            </w:r>
          </w:p>
        </w:tc>
        <w:tc>
          <w:tcPr>
            <w:tcW w:w="1134" w:type="dxa"/>
            <w:tcBorders>
              <w:top w:val="single" w:sz="8" w:space="0" w:color="auto"/>
              <w:left w:val="nil"/>
              <w:bottom w:val="single" w:sz="4" w:space="0" w:color="auto"/>
              <w:right w:val="single" w:sz="4" w:space="0" w:color="auto"/>
            </w:tcBorders>
            <w:shd w:val="clear" w:color="auto" w:fill="auto"/>
            <w:noWrap/>
          </w:tcPr>
          <w:p w:rsidR="00140D27" w:rsidRPr="00E76536" w:rsidRDefault="00140D27" w:rsidP="00140D27">
            <w:pPr>
              <w:spacing w:before="0"/>
              <w:jc w:val="center"/>
              <w:rPr>
                <w:rFonts w:eastAsia="Times New Roman"/>
                <w:b/>
                <w:bCs/>
                <w:sz w:val="20"/>
                <w:szCs w:val="20"/>
                <w:lang w:eastAsia="ru-RU"/>
              </w:rPr>
            </w:pPr>
          </w:p>
        </w:tc>
        <w:tc>
          <w:tcPr>
            <w:tcW w:w="1032" w:type="dxa"/>
            <w:tcBorders>
              <w:top w:val="single" w:sz="8" w:space="0" w:color="auto"/>
              <w:left w:val="nil"/>
              <w:bottom w:val="single" w:sz="4" w:space="0" w:color="auto"/>
              <w:right w:val="single" w:sz="4" w:space="0" w:color="auto"/>
            </w:tcBorders>
            <w:shd w:val="clear" w:color="000000" w:fill="00B050"/>
            <w:noWrap/>
          </w:tcPr>
          <w:p w:rsidR="00140D27" w:rsidRPr="00E76536" w:rsidRDefault="00140D27" w:rsidP="00140D27">
            <w:pPr>
              <w:spacing w:before="0"/>
              <w:jc w:val="left"/>
              <w:rPr>
                <w:rFonts w:eastAsia="Times New Roman"/>
                <w:sz w:val="20"/>
                <w:szCs w:val="20"/>
                <w:lang w:eastAsia="ru-RU"/>
              </w:rPr>
            </w:pPr>
          </w:p>
        </w:tc>
        <w:tc>
          <w:tcPr>
            <w:tcW w:w="1767" w:type="dxa"/>
            <w:gridSpan w:val="2"/>
            <w:tcBorders>
              <w:top w:val="single" w:sz="8" w:space="0" w:color="auto"/>
              <w:left w:val="nil"/>
              <w:bottom w:val="single" w:sz="4" w:space="0" w:color="auto"/>
              <w:right w:val="single" w:sz="4" w:space="0" w:color="auto"/>
            </w:tcBorders>
            <w:shd w:val="clear" w:color="000000" w:fill="00B050"/>
            <w:noWrap/>
          </w:tcPr>
          <w:p w:rsidR="00140D27" w:rsidRPr="00E76536" w:rsidRDefault="00140D27" w:rsidP="00140D27">
            <w:pPr>
              <w:spacing w:before="0"/>
              <w:jc w:val="left"/>
              <w:rPr>
                <w:rFonts w:eastAsia="Times New Roman"/>
                <w:sz w:val="20"/>
                <w:szCs w:val="20"/>
                <w:lang w:eastAsia="ru-RU"/>
              </w:rPr>
            </w:pPr>
          </w:p>
        </w:tc>
        <w:tc>
          <w:tcPr>
            <w:tcW w:w="1187" w:type="dxa"/>
            <w:tcBorders>
              <w:top w:val="single" w:sz="8" w:space="0" w:color="auto"/>
              <w:left w:val="nil"/>
              <w:bottom w:val="single" w:sz="4" w:space="0" w:color="auto"/>
              <w:right w:val="single" w:sz="8" w:space="0" w:color="auto"/>
            </w:tcBorders>
            <w:shd w:val="clear" w:color="auto" w:fill="auto"/>
            <w:noWrap/>
          </w:tcPr>
          <w:p w:rsidR="00140D27" w:rsidRPr="00E76536" w:rsidRDefault="00140D27" w:rsidP="00140D27">
            <w:pPr>
              <w:spacing w:before="0"/>
              <w:jc w:val="left"/>
              <w:rPr>
                <w:rFonts w:eastAsia="Times New Roman"/>
                <w:sz w:val="20"/>
                <w:szCs w:val="20"/>
                <w:lang w:eastAsia="ru-RU"/>
              </w:rPr>
            </w:pPr>
          </w:p>
        </w:tc>
        <w:tc>
          <w:tcPr>
            <w:tcW w:w="1187" w:type="dxa"/>
            <w:tcBorders>
              <w:top w:val="single" w:sz="8" w:space="0" w:color="auto"/>
              <w:left w:val="nil"/>
              <w:bottom w:val="single" w:sz="4" w:space="0" w:color="auto"/>
              <w:right w:val="single" w:sz="4" w:space="0" w:color="auto"/>
            </w:tcBorders>
            <w:shd w:val="clear" w:color="auto" w:fill="auto"/>
            <w:noWrap/>
          </w:tcPr>
          <w:p w:rsidR="00140D27" w:rsidRPr="00E76536" w:rsidRDefault="00140D27" w:rsidP="00140D27">
            <w:pPr>
              <w:spacing w:before="0"/>
              <w:jc w:val="left"/>
              <w:rPr>
                <w:rFonts w:eastAsia="Times New Roman"/>
                <w:color w:val="000000"/>
                <w:sz w:val="20"/>
                <w:szCs w:val="20"/>
                <w:lang w:eastAsia="ru-RU"/>
              </w:rPr>
            </w:pPr>
          </w:p>
        </w:tc>
        <w:tc>
          <w:tcPr>
            <w:tcW w:w="1078" w:type="dxa"/>
            <w:tcBorders>
              <w:top w:val="single" w:sz="8" w:space="0" w:color="auto"/>
              <w:left w:val="nil"/>
              <w:bottom w:val="single" w:sz="4" w:space="0" w:color="auto"/>
              <w:right w:val="single" w:sz="8" w:space="0" w:color="auto"/>
            </w:tcBorders>
            <w:shd w:val="clear" w:color="auto" w:fill="auto"/>
            <w:noWrap/>
          </w:tcPr>
          <w:p w:rsidR="00140D27" w:rsidRPr="00E76536" w:rsidRDefault="00140D27" w:rsidP="00140D27">
            <w:pPr>
              <w:spacing w:before="0"/>
              <w:jc w:val="left"/>
              <w:rPr>
                <w:rFonts w:eastAsia="Times New Roman"/>
                <w:color w:val="000000"/>
                <w:sz w:val="28"/>
                <w:szCs w:val="28"/>
                <w:lang w:eastAsia="ru-RU"/>
              </w:rPr>
            </w:pPr>
          </w:p>
        </w:tc>
      </w:tr>
      <w:tr w:rsidR="00140D27" w:rsidRPr="00E76536" w:rsidTr="00140D27">
        <w:trPr>
          <w:trHeight w:val="450"/>
        </w:trPr>
        <w:tc>
          <w:tcPr>
            <w:tcW w:w="1064" w:type="dxa"/>
            <w:tcBorders>
              <w:top w:val="single" w:sz="8" w:space="0" w:color="auto"/>
              <w:left w:val="single" w:sz="8" w:space="0" w:color="auto"/>
              <w:bottom w:val="single" w:sz="4" w:space="0" w:color="auto"/>
              <w:right w:val="single" w:sz="8" w:space="0" w:color="auto"/>
            </w:tcBorders>
            <w:shd w:val="clear" w:color="auto" w:fill="auto"/>
            <w:noWrap/>
            <w:vAlign w:val="center"/>
          </w:tcPr>
          <w:p w:rsidR="00140D27" w:rsidRPr="00E76536" w:rsidRDefault="00140D27" w:rsidP="00140D27">
            <w:pPr>
              <w:spacing w:before="0"/>
              <w:jc w:val="center"/>
              <w:rPr>
                <w:rFonts w:eastAsia="Times New Roman"/>
                <w:b/>
                <w:bCs/>
                <w:color w:val="000000"/>
                <w:sz w:val="20"/>
                <w:szCs w:val="20"/>
                <w:lang w:eastAsia="ru-RU"/>
              </w:rPr>
            </w:pPr>
            <w:r w:rsidRPr="00E76536">
              <w:rPr>
                <w:rFonts w:eastAsia="Times New Roman"/>
                <w:b/>
                <w:bCs/>
                <w:color w:val="000000"/>
                <w:sz w:val="20"/>
                <w:szCs w:val="20"/>
                <w:lang w:eastAsia="ru-RU"/>
              </w:rPr>
              <w:t>2</w:t>
            </w:r>
          </w:p>
        </w:tc>
        <w:tc>
          <w:tcPr>
            <w:tcW w:w="1864" w:type="dxa"/>
            <w:gridSpan w:val="2"/>
            <w:tcBorders>
              <w:top w:val="single" w:sz="8" w:space="0" w:color="auto"/>
              <w:left w:val="nil"/>
              <w:bottom w:val="single" w:sz="4" w:space="0" w:color="auto"/>
              <w:right w:val="single" w:sz="8" w:space="0" w:color="000000"/>
            </w:tcBorders>
            <w:shd w:val="clear" w:color="auto" w:fill="auto"/>
          </w:tcPr>
          <w:p w:rsidR="00140D27" w:rsidRPr="00E76536" w:rsidRDefault="00140D27" w:rsidP="00140D27">
            <w:pPr>
              <w:spacing w:before="0"/>
              <w:jc w:val="left"/>
              <w:rPr>
                <w:rFonts w:eastAsia="Times New Roman"/>
                <w:b/>
                <w:bCs/>
                <w:color w:val="000000"/>
                <w:sz w:val="20"/>
                <w:szCs w:val="20"/>
                <w:lang w:eastAsia="ru-RU"/>
              </w:rPr>
            </w:pPr>
            <w:r>
              <w:rPr>
                <w:rFonts w:eastAsia="Times New Roman"/>
                <w:b/>
                <w:bCs/>
                <w:color w:val="000000"/>
                <w:sz w:val="20"/>
                <w:szCs w:val="20"/>
                <w:lang w:eastAsia="ru-RU"/>
              </w:rPr>
              <w:t>Отделочные, монтажные</w:t>
            </w:r>
            <w:r w:rsidRPr="00E76536">
              <w:rPr>
                <w:rFonts w:eastAsia="Times New Roman"/>
                <w:b/>
                <w:bCs/>
                <w:color w:val="000000"/>
                <w:sz w:val="20"/>
                <w:szCs w:val="20"/>
                <w:lang w:eastAsia="ru-RU"/>
              </w:rPr>
              <w:t xml:space="preserve"> работы </w:t>
            </w:r>
            <w:r>
              <w:rPr>
                <w:rFonts w:eastAsia="Times New Roman"/>
                <w:b/>
                <w:bCs/>
                <w:color w:val="000000"/>
                <w:sz w:val="20"/>
                <w:szCs w:val="20"/>
                <w:lang w:eastAsia="ru-RU"/>
              </w:rPr>
              <w:t>________________________________</w:t>
            </w:r>
          </w:p>
        </w:tc>
        <w:tc>
          <w:tcPr>
            <w:tcW w:w="1134" w:type="dxa"/>
            <w:tcBorders>
              <w:top w:val="single" w:sz="8" w:space="0" w:color="auto"/>
              <w:left w:val="nil"/>
              <w:bottom w:val="single" w:sz="4" w:space="0" w:color="auto"/>
              <w:right w:val="single" w:sz="4" w:space="0" w:color="auto"/>
            </w:tcBorders>
            <w:shd w:val="clear" w:color="auto" w:fill="auto"/>
            <w:noWrap/>
          </w:tcPr>
          <w:p w:rsidR="00140D27" w:rsidRPr="00E76536" w:rsidRDefault="00140D27" w:rsidP="00140D27">
            <w:pPr>
              <w:spacing w:before="0"/>
              <w:jc w:val="center"/>
              <w:rPr>
                <w:rFonts w:eastAsia="Times New Roman"/>
                <w:b/>
                <w:bCs/>
                <w:sz w:val="20"/>
                <w:szCs w:val="20"/>
                <w:lang w:eastAsia="ru-RU"/>
              </w:rPr>
            </w:pPr>
          </w:p>
        </w:tc>
        <w:tc>
          <w:tcPr>
            <w:tcW w:w="1032" w:type="dxa"/>
            <w:tcBorders>
              <w:top w:val="single" w:sz="8" w:space="0" w:color="auto"/>
              <w:left w:val="nil"/>
              <w:bottom w:val="single" w:sz="4" w:space="0" w:color="auto"/>
              <w:right w:val="single" w:sz="4" w:space="0" w:color="auto"/>
            </w:tcBorders>
            <w:shd w:val="clear" w:color="auto" w:fill="auto"/>
            <w:noWrap/>
          </w:tcPr>
          <w:p w:rsidR="00140D27" w:rsidRPr="00140D27" w:rsidRDefault="00140D27" w:rsidP="00140D27">
            <w:pPr>
              <w:spacing w:before="0"/>
              <w:jc w:val="left"/>
              <w:rPr>
                <w:rFonts w:eastAsia="Times New Roman"/>
                <w:sz w:val="20"/>
                <w:szCs w:val="20"/>
                <w:lang w:eastAsia="ru-RU"/>
              </w:rPr>
            </w:pPr>
          </w:p>
        </w:tc>
        <w:tc>
          <w:tcPr>
            <w:tcW w:w="1767" w:type="dxa"/>
            <w:gridSpan w:val="2"/>
            <w:tcBorders>
              <w:top w:val="single" w:sz="8" w:space="0" w:color="auto"/>
              <w:left w:val="nil"/>
              <w:bottom w:val="single" w:sz="4" w:space="0" w:color="auto"/>
              <w:right w:val="single" w:sz="4" w:space="0" w:color="auto"/>
            </w:tcBorders>
            <w:shd w:val="clear" w:color="auto" w:fill="00B050"/>
            <w:noWrap/>
          </w:tcPr>
          <w:p w:rsidR="00140D27" w:rsidRPr="00140D27" w:rsidRDefault="00140D27" w:rsidP="00140D27">
            <w:pPr>
              <w:spacing w:before="0"/>
              <w:jc w:val="left"/>
              <w:rPr>
                <w:rFonts w:eastAsia="Times New Roman"/>
                <w:sz w:val="20"/>
                <w:szCs w:val="20"/>
                <w:lang w:eastAsia="ru-RU"/>
              </w:rPr>
            </w:pPr>
          </w:p>
        </w:tc>
        <w:tc>
          <w:tcPr>
            <w:tcW w:w="1187" w:type="dxa"/>
            <w:tcBorders>
              <w:top w:val="single" w:sz="8" w:space="0" w:color="auto"/>
              <w:left w:val="nil"/>
              <w:bottom w:val="single" w:sz="4" w:space="0" w:color="auto"/>
              <w:right w:val="single" w:sz="8" w:space="0" w:color="auto"/>
            </w:tcBorders>
            <w:shd w:val="clear" w:color="auto" w:fill="00B050"/>
            <w:noWrap/>
          </w:tcPr>
          <w:p w:rsidR="00140D27" w:rsidRDefault="00140D27" w:rsidP="00140D27">
            <w:pPr>
              <w:spacing w:before="0"/>
              <w:jc w:val="left"/>
              <w:rPr>
                <w:rFonts w:eastAsia="Times New Roman"/>
                <w:sz w:val="28"/>
                <w:szCs w:val="28"/>
              </w:rPr>
            </w:pPr>
            <w:r>
              <w:rPr>
                <w:sz w:val="28"/>
                <w:szCs w:val="28"/>
              </w:rPr>
              <w:t> </w:t>
            </w:r>
          </w:p>
        </w:tc>
        <w:tc>
          <w:tcPr>
            <w:tcW w:w="1187" w:type="dxa"/>
            <w:tcBorders>
              <w:top w:val="single" w:sz="8" w:space="0" w:color="auto"/>
              <w:left w:val="nil"/>
              <w:bottom w:val="single" w:sz="4" w:space="0" w:color="auto"/>
              <w:right w:val="single" w:sz="4" w:space="0" w:color="auto"/>
            </w:tcBorders>
            <w:shd w:val="clear" w:color="auto" w:fill="00B050"/>
            <w:noWrap/>
          </w:tcPr>
          <w:p w:rsidR="00140D27" w:rsidRDefault="00140D27" w:rsidP="00140D27">
            <w:pPr>
              <w:rPr>
                <w:sz w:val="28"/>
                <w:szCs w:val="28"/>
              </w:rPr>
            </w:pPr>
            <w:r>
              <w:rPr>
                <w:sz w:val="28"/>
                <w:szCs w:val="28"/>
              </w:rPr>
              <w:t> </w:t>
            </w:r>
          </w:p>
        </w:tc>
        <w:tc>
          <w:tcPr>
            <w:tcW w:w="1078" w:type="dxa"/>
            <w:tcBorders>
              <w:top w:val="single" w:sz="8" w:space="0" w:color="auto"/>
              <w:left w:val="nil"/>
              <w:bottom w:val="single" w:sz="4" w:space="0" w:color="auto"/>
              <w:right w:val="single" w:sz="8" w:space="0" w:color="auto"/>
            </w:tcBorders>
            <w:shd w:val="clear" w:color="auto" w:fill="00B050"/>
            <w:noWrap/>
          </w:tcPr>
          <w:p w:rsidR="00140D27" w:rsidRDefault="00140D27" w:rsidP="00140D27">
            <w:pPr>
              <w:rPr>
                <w:color w:val="000000"/>
                <w:sz w:val="28"/>
                <w:szCs w:val="28"/>
              </w:rPr>
            </w:pPr>
            <w:r>
              <w:rPr>
                <w:color w:val="000000"/>
                <w:sz w:val="28"/>
                <w:szCs w:val="28"/>
              </w:rPr>
              <w:t> </w:t>
            </w:r>
          </w:p>
        </w:tc>
      </w:tr>
      <w:tr w:rsidR="00140D27" w:rsidRPr="00E76536" w:rsidTr="00140D27">
        <w:trPr>
          <w:trHeight w:val="450"/>
        </w:trPr>
        <w:tc>
          <w:tcPr>
            <w:tcW w:w="1064" w:type="dxa"/>
            <w:tcBorders>
              <w:top w:val="single" w:sz="8" w:space="0" w:color="auto"/>
              <w:left w:val="single" w:sz="8" w:space="0" w:color="auto"/>
              <w:bottom w:val="single" w:sz="4" w:space="0" w:color="auto"/>
              <w:right w:val="single" w:sz="8" w:space="0" w:color="auto"/>
            </w:tcBorders>
            <w:shd w:val="clear" w:color="auto" w:fill="auto"/>
            <w:noWrap/>
            <w:vAlign w:val="center"/>
          </w:tcPr>
          <w:p w:rsidR="00140D27" w:rsidRPr="00E76536" w:rsidRDefault="00140D27" w:rsidP="00140D27">
            <w:pPr>
              <w:spacing w:before="0"/>
              <w:jc w:val="center"/>
              <w:rPr>
                <w:rFonts w:eastAsia="Times New Roman"/>
                <w:color w:val="000000"/>
                <w:sz w:val="20"/>
                <w:szCs w:val="20"/>
                <w:lang w:eastAsia="ru-RU"/>
              </w:rPr>
            </w:pPr>
            <w:r w:rsidRPr="00E76536">
              <w:rPr>
                <w:rFonts w:eastAsia="Times New Roman"/>
                <w:color w:val="000000"/>
                <w:sz w:val="20"/>
                <w:szCs w:val="20"/>
                <w:lang w:eastAsia="ru-RU"/>
              </w:rPr>
              <w:t>1.1</w:t>
            </w:r>
          </w:p>
        </w:tc>
        <w:tc>
          <w:tcPr>
            <w:tcW w:w="1864" w:type="dxa"/>
            <w:gridSpan w:val="2"/>
            <w:tcBorders>
              <w:top w:val="single" w:sz="8" w:space="0" w:color="auto"/>
              <w:left w:val="nil"/>
              <w:bottom w:val="single" w:sz="4" w:space="0" w:color="auto"/>
              <w:right w:val="single" w:sz="8" w:space="0" w:color="000000"/>
            </w:tcBorders>
            <w:shd w:val="clear" w:color="auto" w:fill="auto"/>
          </w:tcPr>
          <w:p w:rsidR="00140D27" w:rsidRPr="00E76536" w:rsidRDefault="00140D27" w:rsidP="00140D27">
            <w:pPr>
              <w:spacing w:before="0"/>
              <w:jc w:val="left"/>
              <w:rPr>
                <w:rFonts w:eastAsia="Times New Roman"/>
                <w:color w:val="000000"/>
                <w:sz w:val="20"/>
                <w:szCs w:val="20"/>
                <w:lang w:eastAsia="ru-RU"/>
              </w:rPr>
            </w:pPr>
            <w:r>
              <w:rPr>
                <w:rFonts w:eastAsia="Times New Roman"/>
                <w:color w:val="000000"/>
                <w:sz w:val="20"/>
                <w:szCs w:val="20"/>
                <w:lang w:eastAsia="ru-RU"/>
              </w:rPr>
              <w:t>________________________________</w:t>
            </w:r>
          </w:p>
        </w:tc>
        <w:tc>
          <w:tcPr>
            <w:tcW w:w="1134" w:type="dxa"/>
            <w:tcBorders>
              <w:top w:val="single" w:sz="8" w:space="0" w:color="auto"/>
              <w:left w:val="nil"/>
              <w:bottom w:val="single" w:sz="4" w:space="0" w:color="auto"/>
              <w:right w:val="single" w:sz="4" w:space="0" w:color="auto"/>
            </w:tcBorders>
            <w:shd w:val="clear" w:color="auto" w:fill="auto"/>
            <w:noWrap/>
          </w:tcPr>
          <w:p w:rsidR="00140D27" w:rsidRPr="00E76536" w:rsidRDefault="00140D27" w:rsidP="00140D27">
            <w:pPr>
              <w:spacing w:before="0"/>
              <w:jc w:val="center"/>
              <w:rPr>
                <w:rFonts w:eastAsia="Times New Roman"/>
                <w:b/>
                <w:bCs/>
                <w:sz w:val="20"/>
                <w:szCs w:val="20"/>
                <w:lang w:eastAsia="ru-RU"/>
              </w:rPr>
            </w:pPr>
          </w:p>
        </w:tc>
        <w:tc>
          <w:tcPr>
            <w:tcW w:w="1032" w:type="dxa"/>
            <w:tcBorders>
              <w:top w:val="single" w:sz="8" w:space="0" w:color="auto"/>
              <w:left w:val="nil"/>
              <w:bottom w:val="single" w:sz="4" w:space="0" w:color="auto"/>
              <w:right w:val="single" w:sz="4" w:space="0" w:color="auto"/>
            </w:tcBorders>
            <w:shd w:val="clear" w:color="auto" w:fill="auto"/>
            <w:noWrap/>
          </w:tcPr>
          <w:p w:rsidR="00140D27" w:rsidRPr="00140D27" w:rsidRDefault="00140D27" w:rsidP="00140D27">
            <w:pPr>
              <w:spacing w:before="0"/>
              <w:jc w:val="left"/>
              <w:rPr>
                <w:rFonts w:eastAsia="Times New Roman"/>
                <w:sz w:val="20"/>
                <w:szCs w:val="20"/>
                <w:lang w:eastAsia="ru-RU"/>
              </w:rPr>
            </w:pPr>
          </w:p>
        </w:tc>
        <w:tc>
          <w:tcPr>
            <w:tcW w:w="1767" w:type="dxa"/>
            <w:gridSpan w:val="2"/>
            <w:tcBorders>
              <w:top w:val="single" w:sz="8" w:space="0" w:color="auto"/>
              <w:left w:val="nil"/>
              <w:bottom w:val="single" w:sz="4" w:space="0" w:color="auto"/>
              <w:right w:val="single" w:sz="4" w:space="0" w:color="auto"/>
            </w:tcBorders>
            <w:shd w:val="clear" w:color="auto" w:fill="00B050"/>
            <w:noWrap/>
          </w:tcPr>
          <w:p w:rsidR="00140D27" w:rsidRPr="00140D27" w:rsidRDefault="00140D27" w:rsidP="00140D27">
            <w:pPr>
              <w:spacing w:before="0"/>
              <w:jc w:val="left"/>
              <w:rPr>
                <w:rFonts w:eastAsia="Times New Roman"/>
                <w:sz w:val="20"/>
                <w:szCs w:val="20"/>
                <w:lang w:eastAsia="ru-RU"/>
              </w:rPr>
            </w:pPr>
          </w:p>
        </w:tc>
        <w:tc>
          <w:tcPr>
            <w:tcW w:w="1187" w:type="dxa"/>
            <w:tcBorders>
              <w:top w:val="single" w:sz="8" w:space="0" w:color="auto"/>
              <w:left w:val="nil"/>
              <w:bottom w:val="single" w:sz="4" w:space="0" w:color="auto"/>
              <w:right w:val="single" w:sz="8" w:space="0" w:color="auto"/>
            </w:tcBorders>
            <w:shd w:val="clear" w:color="auto" w:fill="00B050"/>
            <w:noWrap/>
          </w:tcPr>
          <w:p w:rsidR="00140D27" w:rsidRDefault="00140D27" w:rsidP="00140D27">
            <w:pPr>
              <w:rPr>
                <w:sz w:val="28"/>
                <w:szCs w:val="28"/>
              </w:rPr>
            </w:pPr>
            <w:r>
              <w:rPr>
                <w:sz w:val="28"/>
                <w:szCs w:val="28"/>
              </w:rPr>
              <w:t> </w:t>
            </w:r>
          </w:p>
        </w:tc>
        <w:tc>
          <w:tcPr>
            <w:tcW w:w="1187" w:type="dxa"/>
            <w:tcBorders>
              <w:top w:val="single" w:sz="8" w:space="0" w:color="auto"/>
              <w:left w:val="nil"/>
              <w:bottom w:val="single" w:sz="4" w:space="0" w:color="auto"/>
              <w:right w:val="single" w:sz="4" w:space="0" w:color="auto"/>
            </w:tcBorders>
            <w:shd w:val="clear" w:color="auto" w:fill="00B050"/>
            <w:noWrap/>
          </w:tcPr>
          <w:p w:rsidR="00140D27" w:rsidRDefault="00140D27" w:rsidP="00140D27">
            <w:pPr>
              <w:rPr>
                <w:sz w:val="28"/>
                <w:szCs w:val="28"/>
              </w:rPr>
            </w:pPr>
            <w:r>
              <w:rPr>
                <w:sz w:val="28"/>
                <w:szCs w:val="28"/>
              </w:rPr>
              <w:t> </w:t>
            </w:r>
          </w:p>
        </w:tc>
        <w:tc>
          <w:tcPr>
            <w:tcW w:w="1078" w:type="dxa"/>
            <w:tcBorders>
              <w:top w:val="single" w:sz="8" w:space="0" w:color="auto"/>
              <w:left w:val="nil"/>
              <w:bottom w:val="single" w:sz="4" w:space="0" w:color="auto"/>
              <w:right w:val="single" w:sz="8" w:space="0" w:color="auto"/>
            </w:tcBorders>
            <w:shd w:val="clear" w:color="auto" w:fill="00B050"/>
            <w:noWrap/>
          </w:tcPr>
          <w:p w:rsidR="00140D27" w:rsidRDefault="00140D27" w:rsidP="00140D27">
            <w:pPr>
              <w:rPr>
                <w:color w:val="000000"/>
                <w:sz w:val="28"/>
                <w:szCs w:val="28"/>
              </w:rPr>
            </w:pPr>
            <w:r>
              <w:rPr>
                <w:color w:val="000000"/>
                <w:sz w:val="28"/>
                <w:szCs w:val="28"/>
              </w:rPr>
              <w:t> </w:t>
            </w:r>
          </w:p>
        </w:tc>
      </w:tr>
      <w:tr w:rsidR="00140D27" w:rsidRPr="00E76536" w:rsidTr="00140D27">
        <w:trPr>
          <w:trHeight w:val="375"/>
        </w:trPr>
        <w:tc>
          <w:tcPr>
            <w:tcW w:w="1064"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color w:val="000000"/>
                <w:sz w:val="28"/>
                <w:szCs w:val="28"/>
                <w:lang w:eastAsia="ru-RU"/>
              </w:rPr>
            </w:pPr>
          </w:p>
        </w:tc>
        <w:tc>
          <w:tcPr>
            <w:tcW w:w="950"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914"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134"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032"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767" w:type="dxa"/>
            <w:gridSpan w:val="2"/>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187"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187"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c>
          <w:tcPr>
            <w:tcW w:w="1078" w:type="dxa"/>
            <w:tcBorders>
              <w:top w:val="nil"/>
              <w:left w:val="nil"/>
              <w:bottom w:val="nil"/>
              <w:right w:val="nil"/>
            </w:tcBorders>
            <w:shd w:val="clear" w:color="auto" w:fill="auto"/>
            <w:noWrap/>
            <w:hideMark/>
          </w:tcPr>
          <w:p w:rsidR="00E76536" w:rsidRPr="00E76536" w:rsidRDefault="00E76536" w:rsidP="00E76536">
            <w:pPr>
              <w:spacing w:before="0"/>
              <w:jc w:val="left"/>
              <w:rPr>
                <w:rFonts w:eastAsia="Times New Roman"/>
                <w:sz w:val="20"/>
                <w:szCs w:val="20"/>
                <w:lang w:eastAsia="ru-RU"/>
              </w:rPr>
            </w:pPr>
          </w:p>
        </w:tc>
      </w:tr>
      <w:tr w:rsidR="00E76536" w:rsidRPr="00E76536" w:rsidTr="00140D27">
        <w:trPr>
          <w:trHeight w:val="375"/>
        </w:trPr>
        <w:tc>
          <w:tcPr>
            <w:tcW w:w="5799" w:type="dxa"/>
            <w:gridSpan w:val="6"/>
            <w:vMerge w:val="restart"/>
            <w:tcBorders>
              <w:top w:val="nil"/>
              <w:left w:val="nil"/>
              <w:bottom w:val="nil"/>
              <w:right w:val="nil"/>
            </w:tcBorders>
            <w:shd w:val="clear" w:color="auto" w:fill="auto"/>
            <w:hideMark/>
          </w:tcPr>
          <w:p w:rsidR="00E76536" w:rsidRPr="00E76536" w:rsidRDefault="00E76536" w:rsidP="00E76536">
            <w:pPr>
              <w:spacing w:before="0"/>
              <w:jc w:val="left"/>
              <w:rPr>
                <w:rFonts w:eastAsia="Times New Roman"/>
                <w:b/>
                <w:bCs/>
                <w:sz w:val="24"/>
                <w:szCs w:val="24"/>
                <w:lang w:eastAsia="ru-RU"/>
              </w:rPr>
            </w:pPr>
            <w:r w:rsidRPr="00E76536">
              <w:rPr>
                <w:rFonts w:eastAsia="Times New Roman"/>
                <w:b/>
                <w:bCs/>
                <w:sz w:val="24"/>
                <w:szCs w:val="24"/>
                <w:lang w:eastAsia="ru-RU"/>
              </w:rPr>
              <w:t>ЗАКАЗЧИК:</w:t>
            </w:r>
            <w:r w:rsidRPr="00E76536">
              <w:rPr>
                <w:rFonts w:eastAsia="Times New Roman"/>
                <w:b/>
                <w:bCs/>
                <w:sz w:val="24"/>
                <w:szCs w:val="24"/>
                <w:lang w:eastAsia="ru-RU"/>
              </w:rPr>
              <w:br/>
              <w:t xml:space="preserve">Исполнительный директор </w:t>
            </w:r>
            <w:r w:rsidRPr="00E76536">
              <w:rPr>
                <w:rFonts w:eastAsia="Times New Roman"/>
                <w:b/>
                <w:bCs/>
                <w:sz w:val="24"/>
                <w:szCs w:val="24"/>
                <w:lang w:eastAsia="ru-RU"/>
              </w:rPr>
              <w:br/>
              <w:t>АН ДОО «Алмазик»</w:t>
            </w:r>
            <w:r w:rsidRPr="00E76536">
              <w:rPr>
                <w:rFonts w:eastAsia="Times New Roman"/>
                <w:b/>
                <w:bCs/>
                <w:sz w:val="24"/>
                <w:szCs w:val="24"/>
                <w:lang w:eastAsia="ru-RU"/>
              </w:rPr>
              <w:br/>
              <w:t xml:space="preserve"> </w:t>
            </w:r>
            <w:r w:rsidRPr="00E76536">
              <w:rPr>
                <w:rFonts w:eastAsia="Times New Roman"/>
                <w:b/>
                <w:bCs/>
                <w:sz w:val="24"/>
                <w:szCs w:val="24"/>
                <w:lang w:eastAsia="ru-RU"/>
              </w:rPr>
              <w:br/>
              <w:t xml:space="preserve">__________________ Е.Е. Балахонский </w:t>
            </w:r>
            <w:r w:rsidRPr="00E76536">
              <w:rPr>
                <w:rFonts w:eastAsia="Times New Roman"/>
                <w:b/>
                <w:bCs/>
                <w:sz w:val="24"/>
                <w:szCs w:val="24"/>
                <w:lang w:eastAsia="ru-RU"/>
              </w:rPr>
              <w:br/>
            </w:r>
            <w:r w:rsidRPr="00E76536">
              <w:rPr>
                <w:rFonts w:eastAsia="Times New Roman"/>
                <w:sz w:val="24"/>
                <w:szCs w:val="24"/>
                <w:lang w:eastAsia="ru-RU"/>
              </w:rPr>
              <w:t>мп</w:t>
            </w:r>
          </w:p>
        </w:tc>
        <w:tc>
          <w:tcPr>
            <w:tcW w:w="4514" w:type="dxa"/>
            <w:gridSpan w:val="4"/>
            <w:vMerge w:val="restart"/>
            <w:tcBorders>
              <w:top w:val="nil"/>
              <w:left w:val="nil"/>
              <w:bottom w:val="nil"/>
              <w:right w:val="nil"/>
            </w:tcBorders>
            <w:shd w:val="clear" w:color="auto" w:fill="auto"/>
            <w:hideMark/>
          </w:tcPr>
          <w:p w:rsidR="00E76536" w:rsidRPr="00E76536" w:rsidRDefault="00E76536" w:rsidP="00140D27">
            <w:pPr>
              <w:spacing w:before="0"/>
              <w:jc w:val="left"/>
              <w:rPr>
                <w:rFonts w:eastAsia="Times New Roman"/>
                <w:b/>
                <w:bCs/>
                <w:sz w:val="24"/>
                <w:szCs w:val="24"/>
                <w:lang w:eastAsia="ru-RU"/>
              </w:rPr>
            </w:pPr>
            <w:r w:rsidRPr="00E76536">
              <w:rPr>
                <w:rFonts w:eastAsia="Times New Roman"/>
                <w:b/>
                <w:bCs/>
                <w:sz w:val="24"/>
                <w:szCs w:val="24"/>
                <w:lang w:eastAsia="ru-RU"/>
              </w:rPr>
              <w:t>ПОДРЯДЧИК:</w:t>
            </w:r>
            <w:r w:rsidRPr="00E76536">
              <w:rPr>
                <w:rFonts w:eastAsia="Times New Roman"/>
                <w:b/>
                <w:bCs/>
                <w:sz w:val="24"/>
                <w:szCs w:val="24"/>
                <w:lang w:eastAsia="ru-RU"/>
              </w:rPr>
              <w:br/>
            </w:r>
            <w:r>
              <w:rPr>
                <w:rFonts w:eastAsia="Times New Roman"/>
                <w:b/>
                <w:bCs/>
                <w:sz w:val="24"/>
                <w:szCs w:val="24"/>
                <w:lang w:eastAsia="ru-RU"/>
              </w:rPr>
              <w:t>_________________________________________</w:t>
            </w:r>
            <w:r w:rsidR="00140D27">
              <w:rPr>
                <w:rFonts w:eastAsia="Times New Roman"/>
                <w:b/>
                <w:bCs/>
                <w:sz w:val="24"/>
                <w:szCs w:val="24"/>
                <w:lang w:eastAsia="ru-RU"/>
              </w:rPr>
              <w:t>_____________________________</w:t>
            </w:r>
            <w:r w:rsidRPr="00E76536">
              <w:rPr>
                <w:rFonts w:eastAsia="Times New Roman"/>
                <w:b/>
                <w:bCs/>
                <w:sz w:val="24"/>
                <w:szCs w:val="24"/>
                <w:lang w:eastAsia="ru-RU"/>
              </w:rPr>
              <w:br/>
            </w:r>
            <w:r w:rsidRPr="00E76536">
              <w:rPr>
                <w:rFonts w:eastAsia="Times New Roman"/>
                <w:b/>
                <w:bCs/>
                <w:sz w:val="24"/>
                <w:szCs w:val="24"/>
                <w:lang w:eastAsia="ru-RU"/>
              </w:rPr>
              <w:br/>
              <w:t xml:space="preserve">__________________ </w:t>
            </w:r>
            <w:r>
              <w:rPr>
                <w:rFonts w:eastAsia="Times New Roman"/>
                <w:b/>
                <w:bCs/>
                <w:sz w:val="24"/>
                <w:szCs w:val="24"/>
                <w:lang w:eastAsia="ru-RU"/>
              </w:rPr>
              <w:t>__________________</w:t>
            </w:r>
            <w:r w:rsidRPr="00E76536">
              <w:rPr>
                <w:rFonts w:eastAsia="Times New Roman"/>
                <w:b/>
                <w:bCs/>
                <w:sz w:val="24"/>
                <w:szCs w:val="24"/>
                <w:lang w:eastAsia="ru-RU"/>
              </w:rPr>
              <w:br/>
            </w:r>
            <w:r w:rsidRPr="00E76536">
              <w:rPr>
                <w:rFonts w:eastAsia="Times New Roman"/>
                <w:sz w:val="24"/>
                <w:szCs w:val="24"/>
                <w:lang w:eastAsia="ru-RU"/>
              </w:rPr>
              <w:t>мп</w:t>
            </w:r>
          </w:p>
        </w:tc>
      </w:tr>
      <w:tr w:rsidR="00E76536" w:rsidRPr="00E76536" w:rsidTr="00140D27">
        <w:trPr>
          <w:trHeight w:val="375"/>
        </w:trPr>
        <w:tc>
          <w:tcPr>
            <w:tcW w:w="5799" w:type="dxa"/>
            <w:gridSpan w:val="6"/>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c>
          <w:tcPr>
            <w:tcW w:w="4514" w:type="dxa"/>
            <w:gridSpan w:val="4"/>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r>
      <w:tr w:rsidR="00E76536" w:rsidRPr="00E76536" w:rsidTr="00140D27">
        <w:trPr>
          <w:trHeight w:val="375"/>
        </w:trPr>
        <w:tc>
          <w:tcPr>
            <w:tcW w:w="5799" w:type="dxa"/>
            <w:gridSpan w:val="6"/>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c>
          <w:tcPr>
            <w:tcW w:w="4514" w:type="dxa"/>
            <w:gridSpan w:val="4"/>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r>
      <w:tr w:rsidR="00E76536" w:rsidRPr="00E76536" w:rsidTr="00140D27">
        <w:trPr>
          <w:trHeight w:val="368"/>
        </w:trPr>
        <w:tc>
          <w:tcPr>
            <w:tcW w:w="5799" w:type="dxa"/>
            <w:gridSpan w:val="6"/>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c>
          <w:tcPr>
            <w:tcW w:w="4514" w:type="dxa"/>
            <w:gridSpan w:val="4"/>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r>
      <w:tr w:rsidR="00E76536" w:rsidRPr="00E76536" w:rsidTr="00140D27">
        <w:trPr>
          <w:trHeight w:val="368"/>
        </w:trPr>
        <w:tc>
          <w:tcPr>
            <w:tcW w:w="5799" w:type="dxa"/>
            <w:gridSpan w:val="6"/>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c>
          <w:tcPr>
            <w:tcW w:w="4514" w:type="dxa"/>
            <w:gridSpan w:val="4"/>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r>
      <w:tr w:rsidR="00E76536" w:rsidRPr="00E76536" w:rsidTr="00140D27">
        <w:trPr>
          <w:trHeight w:val="368"/>
        </w:trPr>
        <w:tc>
          <w:tcPr>
            <w:tcW w:w="5799" w:type="dxa"/>
            <w:gridSpan w:val="6"/>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c>
          <w:tcPr>
            <w:tcW w:w="4514" w:type="dxa"/>
            <w:gridSpan w:val="4"/>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r>
      <w:tr w:rsidR="00E76536" w:rsidRPr="00E76536" w:rsidTr="00140D27">
        <w:trPr>
          <w:trHeight w:val="420"/>
        </w:trPr>
        <w:tc>
          <w:tcPr>
            <w:tcW w:w="5799" w:type="dxa"/>
            <w:gridSpan w:val="6"/>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c>
          <w:tcPr>
            <w:tcW w:w="4514" w:type="dxa"/>
            <w:gridSpan w:val="4"/>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r>
      <w:tr w:rsidR="00E76536" w:rsidRPr="00E76536" w:rsidTr="00140D27">
        <w:trPr>
          <w:trHeight w:val="368"/>
        </w:trPr>
        <w:tc>
          <w:tcPr>
            <w:tcW w:w="5799" w:type="dxa"/>
            <w:gridSpan w:val="6"/>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c>
          <w:tcPr>
            <w:tcW w:w="4514" w:type="dxa"/>
            <w:gridSpan w:val="4"/>
            <w:vMerge/>
            <w:tcBorders>
              <w:top w:val="nil"/>
              <w:left w:val="nil"/>
              <w:bottom w:val="nil"/>
              <w:right w:val="nil"/>
            </w:tcBorders>
            <w:vAlign w:val="center"/>
            <w:hideMark/>
          </w:tcPr>
          <w:p w:rsidR="00E76536" w:rsidRPr="00E76536" w:rsidRDefault="00E76536" w:rsidP="00E76536">
            <w:pPr>
              <w:spacing w:before="0"/>
              <w:jc w:val="left"/>
              <w:rPr>
                <w:rFonts w:eastAsia="Times New Roman"/>
                <w:b/>
                <w:bCs/>
                <w:sz w:val="32"/>
                <w:szCs w:val="32"/>
                <w:lang w:eastAsia="ru-RU"/>
              </w:rPr>
            </w:pPr>
          </w:p>
        </w:tc>
      </w:tr>
    </w:tbl>
    <w:p w:rsidR="00E76536" w:rsidRDefault="00E76536" w:rsidP="00E76536">
      <w:pPr>
        <w:jc w:val="center"/>
        <w:rPr>
          <w:b/>
          <w:sz w:val="24"/>
          <w:szCs w:val="24"/>
        </w:rPr>
      </w:pPr>
    </w:p>
    <w:p w:rsidR="00E76536" w:rsidRDefault="00E76536" w:rsidP="00E76536">
      <w:pPr>
        <w:shd w:val="clear" w:color="auto" w:fill="FFFFFF"/>
        <w:spacing w:before="60"/>
        <w:ind w:left="5529" w:right="80" w:firstLine="1"/>
        <w:jc w:val="right"/>
        <w:rPr>
          <w:b/>
          <w:sz w:val="24"/>
          <w:szCs w:val="24"/>
        </w:rPr>
      </w:pPr>
      <w:r>
        <w:rPr>
          <w:b/>
          <w:sz w:val="24"/>
          <w:szCs w:val="24"/>
        </w:rPr>
        <w:lastRenderedPageBreak/>
        <w:tab/>
      </w:r>
    </w:p>
    <w:p w:rsidR="002D35E7" w:rsidRPr="00577E18" w:rsidRDefault="002D35E7" w:rsidP="002D35E7">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Pr="00577E18">
        <w:rPr>
          <w:rFonts w:eastAsia="Calibri"/>
          <w:sz w:val="20"/>
          <w:szCs w:val="20"/>
        </w:rPr>
        <w:t xml:space="preserve">Приложение № </w:t>
      </w:r>
      <w:r w:rsidR="00E76536">
        <w:rPr>
          <w:rFonts w:eastAsia="Calibri"/>
          <w:sz w:val="20"/>
          <w:szCs w:val="20"/>
        </w:rPr>
        <w:t>4</w:t>
      </w:r>
    </w:p>
    <w:p w:rsidR="002D35E7" w:rsidRPr="00577E18" w:rsidRDefault="002D35E7" w:rsidP="002D35E7">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2D35E7" w:rsidRPr="00577E18" w:rsidRDefault="002D35E7" w:rsidP="002D35E7">
      <w:pPr>
        <w:spacing w:before="0"/>
        <w:ind w:left="5529" w:right="80" w:firstLine="1"/>
        <w:jc w:val="right"/>
        <w:rPr>
          <w:rFonts w:eastAsia="Calibri"/>
          <w:sz w:val="20"/>
          <w:szCs w:val="20"/>
        </w:rPr>
      </w:pPr>
      <w:r w:rsidRPr="00577E18">
        <w:rPr>
          <w:rFonts w:eastAsia="Calibri"/>
          <w:sz w:val="20"/>
          <w:szCs w:val="20"/>
        </w:rPr>
        <w:t xml:space="preserve">                  от _______________ 201</w:t>
      </w:r>
      <w:r>
        <w:rPr>
          <w:rFonts w:eastAsia="Calibri"/>
          <w:sz w:val="20"/>
          <w:szCs w:val="20"/>
        </w:rPr>
        <w:t>9</w:t>
      </w:r>
      <w:r w:rsidRPr="00577E18">
        <w:rPr>
          <w:rFonts w:eastAsia="Calibri"/>
          <w:sz w:val="20"/>
          <w:szCs w:val="20"/>
        </w:rPr>
        <w:t xml:space="preserve"> года      </w:t>
      </w:r>
    </w:p>
    <w:p w:rsidR="002D35E7" w:rsidRPr="00577E18" w:rsidRDefault="002D35E7" w:rsidP="002D35E7">
      <w:pPr>
        <w:spacing w:before="0"/>
        <w:ind w:left="5529" w:right="80" w:firstLine="1"/>
        <w:jc w:val="left"/>
        <w:rPr>
          <w:rFonts w:eastAsia="Calibri"/>
          <w:b/>
          <w:sz w:val="24"/>
          <w:szCs w:val="24"/>
        </w:rPr>
      </w:pPr>
      <w:r w:rsidRPr="00577E18">
        <w:rPr>
          <w:rFonts w:eastAsia="Calibri"/>
          <w:sz w:val="20"/>
          <w:szCs w:val="20"/>
        </w:rPr>
        <w:t xml:space="preserve">     </w:t>
      </w:r>
    </w:p>
    <w:p w:rsidR="002D35E7" w:rsidRPr="00577E18" w:rsidRDefault="002D35E7" w:rsidP="002D35E7">
      <w:pPr>
        <w:jc w:val="center"/>
        <w:rPr>
          <w:b/>
          <w:sz w:val="24"/>
          <w:szCs w:val="24"/>
        </w:rPr>
      </w:pPr>
      <w:r w:rsidRPr="00577E18">
        <w:rPr>
          <w:b/>
          <w:sz w:val="24"/>
          <w:szCs w:val="24"/>
        </w:rPr>
        <w:t xml:space="preserve">Штрафные санкции </w:t>
      </w:r>
    </w:p>
    <w:p w:rsidR="002D35E7" w:rsidRPr="00577E18" w:rsidRDefault="002D35E7" w:rsidP="002D35E7">
      <w:pPr>
        <w:jc w:val="center"/>
        <w:rPr>
          <w:b/>
          <w:sz w:val="24"/>
          <w:szCs w:val="24"/>
        </w:rPr>
      </w:pPr>
      <w:r w:rsidRPr="00577E18">
        <w:rPr>
          <w:b/>
          <w:sz w:val="24"/>
          <w:szCs w:val="24"/>
        </w:rPr>
        <w:t xml:space="preserve">за несоблюдение ПОДРЯДЧИКОМ </w:t>
      </w:r>
    </w:p>
    <w:p w:rsidR="002D35E7" w:rsidRPr="00577E18" w:rsidRDefault="002D35E7" w:rsidP="002D35E7">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2D35E7" w:rsidRPr="00577E18" w:rsidRDefault="002D35E7" w:rsidP="002D35E7">
      <w:pPr>
        <w:jc w:val="center"/>
        <w:rPr>
          <w:b/>
          <w:sz w:val="24"/>
          <w:szCs w:val="24"/>
        </w:rPr>
      </w:pPr>
      <w:r w:rsidRPr="00577E18">
        <w:rPr>
          <w:b/>
          <w:sz w:val="24"/>
          <w:szCs w:val="24"/>
        </w:rPr>
        <w:t>при выполнении работ на Объекте</w:t>
      </w:r>
    </w:p>
    <w:p w:rsidR="002D35E7" w:rsidRPr="00577E18" w:rsidRDefault="002D35E7" w:rsidP="002D35E7">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2D35E7" w:rsidRPr="00577E18" w:rsidTr="002D35E7">
        <w:trPr>
          <w:trHeight w:val="421"/>
        </w:trPr>
        <w:tc>
          <w:tcPr>
            <w:tcW w:w="817" w:type="dxa"/>
            <w:vAlign w:val="center"/>
          </w:tcPr>
          <w:p w:rsidR="002D35E7" w:rsidRPr="00577E18" w:rsidRDefault="002D35E7" w:rsidP="002D35E7">
            <w:pPr>
              <w:jc w:val="center"/>
              <w:rPr>
                <w:sz w:val="24"/>
                <w:szCs w:val="24"/>
              </w:rPr>
            </w:pPr>
            <w:r w:rsidRPr="00577E18">
              <w:rPr>
                <w:sz w:val="24"/>
                <w:szCs w:val="24"/>
              </w:rPr>
              <w:t>п/п</w:t>
            </w:r>
          </w:p>
        </w:tc>
        <w:tc>
          <w:tcPr>
            <w:tcW w:w="6095" w:type="dxa"/>
          </w:tcPr>
          <w:p w:rsidR="002D35E7" w:rsidRPr="00577E18" w:rsidRDefault="002D35E7" w:rsidP="002D35E7">
            <w:pPr>
              <w:jc w:val="center"/>
              <w:rPr>
                <w:b/>
                <w:sz w:val="24"/>
                <w:szCs w:val="24"/>
              </w:rPr>
            </w:pPr>
            <w:r w:rsidRPr="00577E18">
              <w:rPr>
                <w:b/>
                <w:sz w:val="24"/>
                <w:szCs w:val="24"/>
              </w:rPr>
              <w:t>Вид нарушения</w:t>
            </w:r>
          </w:p>
        </w:tc>
        <w:tc>
          <w:tcPr>
            <w:tcW w:w="3006" w:type="dxa"/>
          </w:tcPr>
          <w:p w:rsidR="002D35E7" w:rsidRPr="00577E18" w:rsidRDefault="002D35E7" w:rsidP="002D35E7">
            <w:pPr>
              <w:jc w:val="center"/>
              <w:rPr>
                <w:b/>
                <w:sz w:val="24"/>
                <w:szCs w:val="24"/>
              </w:rPr>
            </w:pPr>
            <w:r w:rsidRPr="00577E18">
              <w:rPr>
                <w:b/>
                <w:sz w:val="24"/>
                <w:szCs w:val="24"/>
              </w:rPr>
              <w:t>Штрафные санкции</w:t>
            </w:r>
          </w:p>
        </w:tc>
      </w:tr>
      <w:tr w:rsidR="002D35E7" w:rsidRPr="00577E18" w:rsidTr="002D35E7">
        <w:tc>
          <w:tcPr>
            <w:tcW w:w="817" w:type="dxa"/>
          </w:tcPr>
          <w:p w:rsidR="002D35E7" w:rsidRPr="00577E18" w:rsidRDefault="002D35E7" w:rsidP="002D35E7">
            <w:pPr>
              <w:rPr>
                <w:sz w:val="24"/>
                <w:szCs w:val="24"/>
              </w:rPr>
            </w:pPr>
            <w:r w:rsidRPr="00577E18">
              <w:rPr>
                <w:sz w:val="24"/>
                <w:szCs w:val="24"/>
              </w:rPr>
              <w:t>1.</w:t>
            </w:r>
          </w:p>
        </w:tc>
        <w:tc>
          <w:tcPr>
            <w:tcW w:w="6095" w:type="dxa"/>
          </w:tcPr>
          <w:p w:rsidR="002D35E7" w:rsidRPr="00577E18" w:rsidRDefault="002D35E7" w:rsidP="002D35E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2D35E7" w:rsidRPr="00577E18" w:rsidRDefault="002D35E7" w:rsidP="002D35E7">
            <w:pPr>
              <w:jc w:val="center"/>
              <w:rPr>
                <w:b/>
                <w:sz w:val="24"/>
                <w:szCs w:val="24"/>
              </w:rPr>
            </w:pPr>
          </w:p>
        </w:tc>
      </w:tr>
      <w:tr w:rsidR="002D35E7" w:rsidRPr="00577E18" w:rsidTr="002D35E7">
        <w:tc>
          <w:tcPr>
            <w:tcW w:w="817" w:type="dxa"/>
          </w:tcPr>
          <w:p w:rsidR="002D35E7" w:rsidRPr="00577E18" w:rsidRDefault="002D35E7" w:rsidP="002D35E7">
            <w:pPr>
              <w:rPr>
                <w:sz w:val="24"/>
                <w:szCs w:val="24"/>
              </w:rPr>
            </w:pPr>
            <w:r w:rsidRPr="00577E18">
              <w:rPr>
                <w:sz w:val="24"/>
                <w:szCs w:val="24"/>
              </w:rPr>
              <w:t>1.1.</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2D35E7" w:rsidRPr="00577E18" w:rsidRDefault="002D35E7" w:rsidP="002D35E7">
            <w:pPr>
              <w:jc w:val="center"/>
              <w:rPr>
                <w:sz w:val="24"/>
                <w:szCs w:val="24"/>
              </w:rPr>
            </w:pPr>
            <w:r w:rsidRPr="00577E18">
              <w:rPr>
                <w:sz w:val="24"/>
                <w:szCs w:val="24"/>
              </w:rPr>
              <w:t>3 000 рублей за каждый установленный факт</w:t>
            </w:r>
          </w:p>
        </w:tc>
      </w:tr>
      <w:tr w:rsidR="002D35E7" w:rsidRPr="00577E18" w:rsidTr="002D35E7">
        <w:trPr>
          <w:cantSplit/>
          <w:trHeight w:val="614"/>
        </w:trPr>
        <w:tc>
          <w:tcPr>
            <w:tcW w:w="817" w:type="dxa"/>
          </w:tcPr>
          <w:p w:rsidR="002D35E7" w:rsidRPr="00577E18" w:rsidRDefault="002D35E7" w:rsidP="002D35E7">
            <w:pPr>
              <w:rPr>
                <w:sz w:val="24"/>
                <w:szCs w:val="24"/>
              </w:rPr>
            </w:pPr>
            <w:r w:rsidRPr="00577E18">
              <w:rPr>
                <w:sz w:val="24"/>
                <w:szCs w:val="24"/>
              </w:rPr>
              <w:t>2.</w:t>
            </w:r>
          </w:p>
        </w:tc>
        <w:tc>
          <w:tcPr>
            <w:tcW w:w="6095" w:type="dxa"/>
          </w:tcPr>
          <w:p w:rsidR="002D35E7" w:rsidRPr="00577E18" w:rsidRDefault="002D35E7" w:rsidP="002D35E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2D35E7" w:rsidRPr="00577E18" w:rsidRDefault="002D35E7" w:rsidP="002D35E7">
            <w:pPr>
              <w:jc w:val="center"/>
              <w:rPr>
                <w:b/>
                <w:sz w:val="24"/>
                <w:szCs w:val="24"/>
              </w:rPr>
            </w:pP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 xml:space="preserve">2.1. </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2D35E7" w:rsidRPr="00577E18" w:rsidRDefault="002D35E7" w:rsidP="002D35E7">
            <w:pPr>
              <w:jc w:val="center"/>
              <w:rPr>
                <w:sz w:val="24"/>
                <w:szCs w:val="24"/>
              </w:rPr>
            </w:pPr>
            <w:r w:rsidRPr="00577E18">
              <w:rPr>
                <w:sz w:val="24"/>
                <w:szCs w:val="24"/>
              </w:rPr>
              <w:t>3000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2.2.</w:t>
            </w:r>
          </w:p>
        </w:tc>
        <w:tc>
          <w:tcPr>
            <w:tcW w:w="6095" w:type="dxa"/>
          </w:tcPr>
          <w:p w:rsidR="002D35E7" w:rsidRPr="00577E18" w:rsidRDefault="002D35E7" w:rsidP="002D35E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2D35E7" w:rsidRPr="00577E18" w:rsidRDefault="002D35E7" w:rsidP="002D35E7">
            <w:pPr>
              <w:jc w:val="center"/>
              <w:rPr>
                <w:b/>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2.3.</w:t>
            </w:r>
          </w:p>
        </w:tc>
        <w:tc>
          <w:tcPr>
            <w:tcW w:w="6095" w:type="dxa"/>
          </w:tcPr>
          <w:p w:rsidR="002D35E7" w:rsidRPr="00577E18" w:rsidRDefault="002D35E7" w:rsidP="002D35E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2D35E7" w:rsidRPr="00577E18" w:rsidRDefault="002D35E7" w:rsidP="002D35E7">
            <w:pPr>
              <w:jc w:val="center"/>
              <w:rPr>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2.4.</w:t>
            </w:r>
          </w:p>
        </w:tc>
        <w:tc>
          <w:tcPr>
            <w:tcW w:w="6095" w:type="dxa"/>
          </w:tcPr>
          <w:p w:rsidR="002D35E7" w:rsidRPr="00577E18" w:rsidRDefault="002D35E7" w:rsidP="002D35E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2D35E7" w:rsidRPr="00577E18" w:rsidRDefault="002D35E7" w:rsidP="002D35E7">
            <w:pPr>
              <w:jc w:val="center"/>
              <w:rPr>
                <w:sz w:val="24"/>
                <w:szCs w:val="24"/>
              </w:rPr>
            </w:pPr>
            <w:r w:rsidRPr="00577E18">
              <w:rPr>
                <w:sz w:val="24"/>
                <w:szCs w:val="24"/>
              </w:rPr>
              <w:t>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2.5.</w:t>
            </w:r>
          </w:p>
        </w:tc>
        <w:tc>
          <w:tcPr>
            <w:tcW w:w="6095" w:type="dxa"/>
          </w:tcPr>
          <w:p w:rsidR="002D35E7" w:rsidRPr="00577E18" w:rsidRDefault="002D35E7" w:rsidP="002D35E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2.6.</w:t>
            </w:r>
          </w:p>
        </w:tc>
        <w:tc>
          <w:tcPr>
            <w:tcW w:w="6095" w:type="dxa"/>
          </w:tcPr>
          <w:p w:rsidR="002D35E7" w:rsidRPr="00577E18" w:rsidRDefault="002D35E7" w:rsidP="002D35E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2.7.</w:t>
            </w:r>
          </w:p>
        </w:tc>
        <w:tc>
          <w:tcPr>
            <w:tcW w:w="6095" w:type="dxa"/>
          </w:tcPr>
          <w:p w:rsidR="002D35E7" w:rsidRPr="00577E18" w:rsidRDefault="002D35E7" w:rsidP="002D35E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bl>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9307A">
      <w:pPr>
        <w:ind w:left="5954"/>
        <w:rPr>
          <w:sz w:val="18"/>
          <w:szCs w:val="18"/>
        </w:rPr>
        <w:sectPr w:rsidR="0029307A" w:rsidSect="0029307A">
          <w:pgSz w:w="11906" w:h="16838"/>
          <w:pgMar w:top="425" w:right="567" w:bottom="1134" w:left="1134" w:header="709" w:footer="709" w:gutter="0"/>
          <w:cols w:space="708"/>
          <w:docGrid w:linePitch="360"/>
        </w:sectPr>
      </w:pPr>
    </w:p>
    <w:p w:rsidR="002D35E7" w:rsidRPr="00577E18" w:rsidRDefault="002D35E7" w:rsidP="002D35E7">
      <w:pPr>
        <w:ind w:left="5954"/>
        <w:jc w:val="right"/>
        <w:rPr>
          <w:sz w:val="18"/>
          <w:szCs w:val="18"/>
        </w:rPr>
      </w:pPr>
      <w:r w:rsidRPr="00577E18">
        <w:rPr>
          <w:sz w:val="18"/>
          <w:szCs w:val="18"/>
        </w:rPr>
        <w:lastRenderedPageBreak/>
        <w:t>ШАБЛОН</w:t>
      </w:r>
    </w:p>
    <w:p w:rsidR="002D35E7" w:rsidRPr="00577E18" w:rsidRDefault="002D35E7" w:rsidP="002D35E7">
      <w:pPr>
        <w:ind w:left="5954"/>
        <w:jc w:val="right"/>
        <w:rPr>
          <w:sz w:val="18"/>
          <w:szCs w:val="18"/>
        </w:rPr>
      </w:pPr>
      <w:r w:rsidRPr="00577E18">
        <w:rPr>
          <w:sz w:val="18"/>
          <w:szCs w:val="18"/>
        </w:rPr>
        <w:t xml:space="preserve">Приложение № </w:t>
      </w:r>
      <w:r w:rsidR="00E76536">
        <w:rPr>
          <w:sz w:val="18"/>
          <w:szCs w:val="18"/>
        </w:rPr>
        <w:t>5</w:t>
      </w:r>
    </w:p>
    <w:p w:rsidR="002D35E7" w:rsidRPr="00577E18" w:rsidRDefault="002D35E7" w:rsidP="002D35E7">
      <w:pPr>
        <w:ind w:left="5954"/>
        <w:jc w:val="right"/>
        <w:rPr>
          <w:sz w:val="18"/>
          <w:szCs w:val="18"/>
        </w:rPr>
      </w:pPr>
      <w:r w:rsidRPr="00577E18">
        <w:rPr>
          <w:sz w:val="18"/>
          <w:szCs w:val="18"/>
        </w:rPr>
        <w:t>к договору подряда №_________</w:t>
      </w:r>
    </w:p>
    <w:p w:rsidR="002D35E7" w:rsidRPr="00577E18" w:rsidRDefault="002D35E7" w:rsidP="002D35E7">
      <w:pPr>
        <w:ind w:left="5954"/>
        <w:jc w:val="right"/>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2D35E7" w:rsidRPr="00577E18" w:rsidRDefault="002D35E7" w:rsidP="002D35E7">
      <w:pPr>
        <w:jc w:val="center"/>
        <w:rPr>
          <w:sz w:val="18"/>
          <w:szCs w:val="18"/>
        </w:rPr>
      </w:pPr>
    </w:p>
    <w:p w:rsidR="002D35E7" w:rsidRPr="00577E18" w:rsidRDefault="002D35E7" w:rsidP="002D35E7">
      <w:pPr>
        <w:jc w:val="center"/>
        <w:rPr>
          <w:b/>
          <w:sz w:val="24"/>
          <w:szCs w:val="24"/>
        </w:rPr>
      </w:pPr>
      <w:r w:rsidRPr="00577E18">
        <w:rPr>
          <w:b/>
          <w:sz w:val="24"/>
          <w:szCs w:val="24"/>
        </w:rPr>
        <w:t xml:space="preserve">АН ДОО «Алмазик» </w:t>
      </w:r>
    </w:p>
    <w:p w:rsidR="002D35E7" w:rsidRPr="00577E18" w:rsidRDefault="002D35E7" w:rsidP="002D35E7">
      <w:pPr>
        <w:jc w:val="center"/>
        <w:rPr>
          <w:b/>
          <w:sz w:val="18"/>
          <w:szCs w:val="18"/>
        </w:rPr>
      </w:pPr>
      <w:r w:rsidRPr="00577E18">
        <w:rPr>
          <w:sz w:val="18"/>
          <w:szCs w:val="18"/>
        </w:rPr>
        <w:t>Объект: _________________________________</w:t>
      </w:r>
    </w:p>
    <w:p w:rsidR="002D35E7" w:rsidRPr="00577E18" w:rsidRDefault="002D35E7" w:rsidP="002D35E7">
      <w:pPr>
        <w:tabs>
          <w:tab w:val="num" w:pos="1380"/>
        </w:tabs>
        <w:jc w:val="center"/>
        <w:rPr>
          <w:b/>
          <w:sz w:val="18"/>
          <w:szCs w:val="18"/>
        </w:rPr>
      </w:pPr>
      <w:r w:rsidRPr="00577E18">
        <w:rPr>
          <w:b/>
          <w:sz w:val="18"/>
          <w:szCs w:val="18"/>
        </w:rPr>
        <w:t>ТАЛОН НАРУШИТЕЛЯ № _________от «_____»_________________201       г. ВРЕМЯ _____________</w:t>
      </w:r>
    </w:p>
    <w:p w:rsidR="002D35E7" w:rsidRPr="00577E18" w:rsidRDefault="002D35E7" w:rsidP="002D35E7">
      <w:pPr>
        <w:tabs>
          <w:tab w:val="num" w:pos="1380"/>
        </w:tabs>
        <w:rPr>
          <w:sz w:val="18"/>
          <w:szCs w:val="18"/>
        </w:rPr>
      </w:pPr>
      <w:r w:rsidRPr="00577E18">
        <w:rPr>
          <w:sz w:val="18"/>
          <w:szCs w:val="18"/>
        </w:rPr>
        <w:t>Область нарушения: ОТиБ; ППБ; ЭБ; Промсанитария:</w:t>
      </w:r>
    </w:p>
    <w:p w:rsidR="002D35E7" w:rsidRPr="00577E18" w:rsidRDefault="002D35E7" w:rsidP="002D35E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2D35E7" w:rsidRPr="00577E18" w:rsidRDefault="002D35E7" w:rsidP="002D35E7">
      <w:pPr>
        <w:tabs>
          <w:tab w:val="num" w:pos="1380"/>
        </w:tabs>
        <w:rPr>
          <w:sz w:val="18"/>
          <w:szCs w:val="18"/>
        </w:rPr>
      </w:pPr>
      <w:r w:rsidRPr="00577E18">
        <w:rPr>
          <w:sz w:val="18"/>
          <w:szCs w:val="18"/>
        </w:rPr>
        <w:t xml:space="preserve">                                                                                                                  (занимая должность инспектирующего, Ф.И.О.)</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2D35E7" w:rsidRPr="00577E18" w:rsidRDefault="002D35E7" w:rsidP="002D35E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(факт нарушения)</w:t>
      </w:r>
    </w:p>
    <w:p w:rsidR="002D35E7" w:rsidRPr="00577E18" w:rsidRDefault="002D35E7" w:rsidP="002D35E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2D35E7" w:rsidRPr="00577E18" w:rsidRDefault="002D35E7" w:rsidP="002D35E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2D35E7" w:rsidRPr="00577E18" w:rsidRDefault="002D35E7" w:rsidP="002D35E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2D35E7" w:rsidRPr="00577E18" w:rsidRDefault="002D35E7" w:rsidP="002D35E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2D35E7" w:rsidRPr="00577E18" w:rsidRDefault="002D35E7" w:rsidP="002D35E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Инспектирующий_______________________________  Нарушитель___________________________________________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rPr>
          <w:sz w:val="18"/>
          <w:szCs w:val="18"/>
        </w:rPr>
      </w:pPr>
      <w:r w:rsidRPr="00577E18">
        <w:rPr>
          <w:sz w:val="18"/>
          <w:szCs w:val="18"/>
        </w:rPr>
        <w:t>Согласование бланка</w:t>
      </w: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tabs>
          <w:tab w:val="left" w:pos="2310"/>
        </w:tabs>
        <w:rPr>
          <w:b/>
          <w:sz w:val="24"/>
          <w:szCs w:val="24"/>
        </w:rPr>
      </w:pPr>
    </w:p>
    <w:p w:rsidR="002D35E7" w:rsidRDefault="002D35E7" w:rsidP="002D35E7">
      <w:pPr>
        <w:jc w:val="center"/>
        <w:rPr>
          <w:b/>
          <w:sz w:val="24"/>
          <w:szCs w:val="24"/>
        </w:rPr>
      </w:pPr>
    </w:p>
    <w:p w:rsidR="0029307A" w:rsidRDefault="0029307A" w:rsidP="002D35E7">
      <w:pPr>
        <w:jc w:val="center"/>
        <w:rPr>
          <w:b/>
          <w:sz w:val="24"/>
          <w:szCs w:val="24"/>
        </w:rPr>
      </w:pPr>
    </w:p>
    <w:p w:rsidR="0029307A" w:rsidRDefault="0029307A" w:rsidP="002D35E7">
      <w:pPr>
        <w:jc w:val="center"/>
        <w:rPr>
          <w:b/>
          <w:sz w:val="24"/>
          <w:szCs w:val="24"/>
        </w:rPr>
      </w:pPr>
    </w:p>
    <w:p w:rsidR="0029307A" w:rsidRDefault="002D35E7" w:rsidP="002D35E7">
      <w:pPr>
        <w:jc w:val="center"/>
        <w:rPr>
          <w:b/>
          <w:sz w:val="24"/>
          <w:szCs w:val="24"/>
        </w:rPr>
        <w:sectPr w:rsidR="0029307A" w:rsidSect="0029307A">
          <w:pgSz w:w="11906" w:h="16838"/>
          <w:pgMar w:top="425" w:right="567" w:bottom="1134" w:left="1134" w:header="709" w:footer="709" w:gutter="0"/>
          <w:cols w:space="708"/>
          <w:docGrid w:linePitch="360"/>
        </w:sectPr>
      </w:pPr>
      <w:r>
        <w:rPr>
          <w:b/>
          <w:sz w:val="24"/>
          <w:szCs w:val="24"/>
        </w:rPr>
        <w:br w:type="page"/>
      </w:r>
    </w:p>
    <w:p w:rsidR="00952E91" w:rsidRDefault="00CA168E" w:rsidP="00FA5A3B">
      <w:pPr>
        <w:pStyle w:val="11"/>
        <w:numPr>
          <w:ilvl w:val="0"/>
          <w:numId w:val="0"/>
        </w:numPr>
      </w:pPr>
      <w:r>
        <w:lastRenderedPageBreak/>
        <w:t xml:space="preserve">9.2 </w:t>
      </w:r>
      <w:r w:rsidR="00714027" w:rsidRPr="001C784B">
        <w:t>ПРИЛОЖЕНИЕ 2:</w:t>
      </w:r>
      <w:bookmarkEnd w:id="294"/>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3" w:name="_Toc519172736"/>
      <w:bookmarkStart w:id="384" w:name="_Ref467578460"/>
      <w:bookmarkStart w:id="385" w:name="_Toc467849824"/>
      <w:bookmarkEnd w:id="295"/>
      <w:bookmarkEnd w:id="296"/>
      <w:bookmarkEnd w:id="297"/>
      <w:bookmarkEnd w:id="298"/>
      <w:bookmarkEnd w:id="299"/>
      <w:bookmarkEnd w:id="300"/>
      <w:bookmarkEnd w:id="301"/>
      <w:r>
        <w:rPr>
          <w:b/>
        </w:rPr>
        <w:t xml:space="preserve">9.3 </w:t>
      </w:r>
      <w:r w:rsidR="009973B4" w:rsidRPr="00C43B3C">
        <w:rPr>
          <w:b/>
        </w:rPr>
        <w:t>ПРИЛОЖЕНИЕ </w:t>
      </w:r>
      <w:bookmarkStart w:id="386" w:name="_Toc519172737"/>
      <w:bookmarkEnd w:id="383"/>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6"/>
      <w:r w:rsidR="00A616D1">
        <w:rPr>
          <w:b/>
        </w:rPr>
        <w:t>.</w:t>
      </w:r>
    </w:p>
    <w:bookmarkEnd w:id="384"/>
    <w:bookmarkEnd w:id="385"/>
    <w:p w:rsidR="00A0525F" w:rsidRDefault="00A0525F" w:rsidP="007079DB"/>
    <w:p w:rsidR="00E252D2" w:rsidRPr="007079DB" w:rsidRDefault="0076702E" w:rsidP="007079DB">
      <w:pPr>
        <w:sectPr w:rsidR="00E252D2" w:rsidRPr="007079DB" w:rsidSect="0029307A">
          <w:pgSz w:w="16838" w:h="11906" w:orient="landscape"/>
          <w:pgMar w:top="1134" w:right="425" w:bottom="567" w:left="1134" w:header="709" w:footer="709" w:gutter="0"/>
          <w:cols w:space="708"/>
          <w:docGrid w:linePitch="360"/>
        </w:sectPr>
      </w:pPr>
      <w:bookmarkStart w:id="387" w:name="_GoBack"/>
      <w:r w:rsidRPr="0076702E">
        <w:drawing>
          <wp:inline distT="0" distB="0" distL="0" distR="0">
            <wp:extent cx="9702165" cy="1770315"/>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02165" cy="1770315"/>
                    </a:xfrm>
                    <a:prstGeom prst="rect">
                      <a:avLst/>
                    </a:prstGeom>
                    <a:noFill/>
                    <a:ln>
                      <a:noFill/>
                    </a:ln>
                  </pic:spPr>
                </pic:pic>
              </a:graphicData>
            </a:graphic>
          </wp:inline>
        </w:drawing>
      </w:r>
      <w:bookmarkEnd w:id="387"/>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1A4D47">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r w:rsidR="001A4D47">
              <w:rPr>
                <w:rFonts w:eastAsia="Calibri"/>
                <w:b/>
                <w:sz w:val="18"/>
                <w:szCs w:val="18"/>
                <w:lang w:eastAsia="ru-RU"/>
              </w:rPr>
              <w:t xml:space="preserve"> (подтверждается копиями договоров и соответствующими актами выполненных работ)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0A3C18">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w:t>
            </w:r>
            <w:r w:rsidR="000A3C18">
              <w:rPr>
                <w:rFonts w:eastAsia="Calibri"/>
                <w:sz w:val="20"/>
                <w:szCs w:val="20"/>
              </w:rPr>
              <w:t>три</w:t>
            </w:r>
            <w:r w:rsidRPr="00577E18">
              <w:rPr>
                <w:rFonts w:eastAsia="Calibri"/>
                <w:sz w:val="20"/>
                <w:szCs w:val="20"/>
              </w:rPr>
              <w:t xml:space="preserve">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 xml:space="preserve">Nmaх – максимальное оцениваемое количество исполненных договоров </w:t>
            </w:r>
            <w:r w:rsidRPr="00577E18">
              <w:rPr>
                <w:rFonts w:eastAsia="Calibri"/>
                <w:sz w:val="20"/>
                <w:szCs w:val="20"/>
              </w:rPr>
              <w:lastRenderedPageBreak/>
              <w:t>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Default="000D6F8F" w:rsidP="00EE68DD">
            <w:pPr>
              <w:numPr>
                <w:ilvl w:val="6"/>
                <w:numId w:val="0"/>
              </w:numPr>
              <w:spacing w:before="0" w:after="120"/>
              <w:ind w:left="-80"/>
              <w:jc w:val="left"/>
              <w:rPr>
                <w:rFonts w:eastAsia="Calibri"/>
                <w:sz w:val="20"/>
                <w:szCs w:val="20"/>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577E18" w:rsidRDefault="00D24074" w:rsidP="00EE68DD">
            <w:pPr>
              <w:numPr>
                <w:ilvl w:val="6"/>
                <w:numId w:val="0"/>
              </w:numPr>
              <w:spacing w:before="0" w:after="120"/>
              <w:ind w:left="-80"/>
              <w:jc w:val="left"/>
              <w:rPr>
                <w:rFonts w:eastAsia="Calibri"/>
                <w:sz w:val="18"/>
                <w:szCs w:val="18"/>
                <w:lang w:eastAsia="ru-RU"/>
              </w:rPr>
            </w:pPr>
            <w:r w:rsidRPr="00577E18">
              <w:rPr>
                <w:rFonts w:eastAsia="Calibri"/>
                <w:sz w:val="20"/>
                <w:szCs w:val="20"/>
              </w:rPr>
              <w:t xml:space="preserve">В случае если </w:t>
            </w:r>
            <w:r>
              <w:rPr>
                <w:rFonts w:eastAsia="Calibri"/>
                <w:sz w:val="20"/>
                <w:szCs w:val="20"/>
              </w:rPr>
              <w:t xml:space="preserve">к </w:t>
            </w:r>
            <w:r w:rsidRPr="00577E18">
              <w:rPr>
                <w:rFonts w:eastAsia="Calibri"/>
                <w:sz w:val="20"/>
                <w:szCs w:val="20"/>
              </w:rPr>
              <w:t>участник</w:t>
            </w:r>
            <w:r>
              <w:rPr>
                <w:rFonts w:eastAsia="Calibri"/>
                <w:sz w:val="20"/>
                <w:szCs w:val="20"/>
              </w:rPr>
              <w:t>у</w:t>
            </w:r>
            <w:r w:rsidRPr="00577E18">
              <w:rPr>
                <w:rFonts w:eastAsia="Calibri"/>
                <w:sz w:val="20"/>
                <w:szCs w:val="20"/>
              </w:rPr>
              <w:t xml:space="preserve"> </w:t>
            </w:r>
            <w:r>
              <w:rPr>
                <w:rFonts w:eastAsia="Calibri"/>
                <w:sz w:val="20"/>
                <w:szCs w:val="20"/>
              </w:rPr>
              <w:t>имеются претензии по выполнению обязательств по договорам с АН ДОО «Алмазик» (включая гарантийные обязательства) за последние 5 лет</w:t>
            </w:r>
            <w:r w:rsidRPr="00577E18">
              <w:rPr>
                <w:rFonts w:eastAsia="Calibri"/>
                <w:sz w:val="20"/>
                <w:szCs w:val="20"/>
              </w:rPr>
              <w:t xml:space="preserve">, </w:t>
            </w:r>
            <w:r>
              <w:rPr>
                <w:rFonts w:eastAsia="Calibri"/>
                <w:sz w:val="20"/>
                <w:szCs w:val="20"/>
              </w:rPr>
              <w:t xml:space="preserve">то </w:t>
            </w:r>
            <w:r w:rsidRPr="00577E18">
              <w:rPr>
                <w:rFonts w:eastAsia="Calibri"/>
                <w:sz w:val="20"/>
                <w:szCs w:val="20"/>
              </w:rPr>
              <w:t>такой участник получает балл равный 0.</w:t>
            </w:r>
          </w:p>
        </w:tc>
      </w:tr>
      <w:tr w:rsidR="000D6F8F" w:rsidRPr="00577E18" w:rsidTr="00F52A1A">
        <w:trPr>
          <w:trHeight w:val="636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9D199A" w:rsidRPr="00BF0ED3" w:rsidRDefault="009D199A" w:rsidP="009D199A">
            <w:pPr>
              <w:numPr>
                <w:ilvl w:val="7"/>
                <w:numId w:val="0"/>
              </w:numPr>
              <w:spacing w:before="40" w:after="40"/>
              <w:rPr>
                <w:rFonts w:eastAsia="Calibri"/>
                <w:sz w:val="16"/>
                <w:szCs w:val="16"/>
                <w:lang w:eastAsia="ru-RU"/>
              </w:rPr>
            </w:pPr>
            <w:r w:rsidRPr="00BF0ED3">
              <w:rPr>
                <w:rFonts w:eastAsia="Calibri"/>
                <w:b/>
                <w:sz w:val="16"/>
                <w:szCs w:val="16"/>
                <w:lang w:eastAsia="ru-RU"/>
              </w:rPr>
              <w:t>Наличие квалифицированных специалистов</w:t>
            </w:r>
          </w:p>
          <w:p w:rsidR="009D199A" w:rsidRPr="00BF0ED3" w:rsidRDefault="009D199A" w:rsidP="009D199A">
            <w:pPr>
              <w:numPr>
                <w:ilvl w:val="7"/>
                <w:numId w:val="0"/>
              </w:numPr>
              <w:spacing w:before="40" w:after="40"/>
              <w:rPr>
                <w:rFonts w:eastAsia="Calibri"/>
                <w:sz w:val="16"/>
                <w:szCs w:val="16"/>
                <w:lang w:eastAsia="ru-RU"/>
              </w:rPr>
            </w:pPr>
            <w:r w:rsidRPr="00BF0ED3">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EE18F8" w:rsidRDefault="00EE18F8" w:rsidP="00EE18F8">
            <w:pPr>
              <w:pStyle w:val="41"/>
              <w:numPr>
                <w:ilvl w:val="0"/>
                <w:numId w:val="39"/>
              </w:numPr>
              <w:spacing w:before="0" w:after="0"/>
              <w:ind w:left="317" w:right="57" w:hanging="283"/>
              <w:rPr>
                <w:rFonts w:eastAsiaTheme="minorHAnsi"/>
                <w:i/>
                <w:sz w:val="16"/>
                <w:szCs w:val="16"/>
                <w:lang w:eastAsia="en-US"/>
              </w:rPr>
            </w:pPr>
            <w:r w:rsidRPr="00EE18F8">
              <w:rPr>
                <w:rFonts w:eastAsiaTheme="minorHAnsi"/>
                <w:i/>
                <w:sz w:val="16"/>
                <w:szCs w:val="16"/>
                <w:lang w:eastAsia="en-US"/>
              </w:rPr>
              <w:t xml:space="preserve">не менее чем </w:t>
            </w:r>
            <w:r>
              <w:rPr>
                <w:rFonts w:eastAsiaTheme="minorHAnsi"/>
                <w:i/>
                <w:sz w:val="16"/>
                <w:szCs w:val="16"/>
                <w:lang w:eastAsia="en-US"/>
              </w:rPr>
              <w:t xml:space="preserve">2 </w:t>
            </w:r>
            <w:r w:rsidRPr="00EE18F8">
              <w:rPr>
                <w:rFonts w:eastAsiaTheme="minorHAnsi"/>
                <w:i/>
                <w:sz w:val="16"/>
                <w:szCs w:val="16"/>
                <w:lang w:eastAsia="en-US"/>
              </w:rPr>
              <w:t>работник</w:t>
            </w:r>
            <w:r>
              <w:rPr>
                <w:rFonts w:eastAsiaTheme="minorHAnsi"/>
                <w:i/>
                <w:sz w:val="16"/>
                <w:szCs w:val="16"/>
                <w:lang w:eastAsia="en-US"/>
              </w:rPr>
              <w:t>а</w:t>
            </w:r>
            <w:r w:rsidRPr="00EE18F8">
              <w:rPr>
                <w:rFonts w:eastAsiaTheme="minorHAnsi"/>
                <w:i/>
                <w:sz w:val="16"/>
                <w:szCs w:val="16"/>
                <w:lang w:eastAsia="en-US"/>
              </w:rPr>
              <w:t xml:space="preserve"> долж</w:t>
            </w:r>
            <w:r>
              <w:rPr>
                <w:rFonts w:eastAsiaTheme="minorHAnsi"/>
                <w:i/>
                <w:sz w:val="16"/>
                <w:szCs w:val="16"/>
                <w:lang w:eastAsia="en-US"/>
              </w:rPr>
              <w:t>ны</w:t>
            </w:r>
            <w:r w:rsidRPr="00EE18F8">
              <w:rPr>
                <w:rFonts w:eastAsiaTheme="minorHAnsi"/>
                <w:i/>
                <w:sz w:val="16"/>
                <w:szCs w:val="16"/>
                <w:lang w:eastAsia="en-US"/>
              </w:rPr>
              <w:t xml:space="preserve"> иметь удостоверения электросварщика не ниже 4 разряда с группой допуска по электробезопасности не ниже 3. </w:t>
            </w:r>
          </w:p>
          <w:p w:rsidR="00EE18F8" w:rsidRPr="00EE18F8" w:rsidRDefault="00EE18F8" w:rsidP="00EE18F8">
            <w:pPr>
              <w:pStyle w:val="41"/>
              <w:numPr>
                <w:ilvl w:val="0"/>
                <w:numId w:val="39"/>
              </w:numPr>
              <w:spacing w:before="0" w:after="0"/>
              <w:ind w:left="317" w:right="57" w:hanging="283"/>
              <w:rPr>
                <w:rFonts w:eastAsiaTheme="minorHAnsi"/>
                <w:i/>
                <w:sz w:val="16"/>
                <w:szCs w:val="16"/>
                <w:lang w:eastAsia="en-US"/>
              </w:rPr>
            </w:pPr>
            <w:r w:rsidRPr="00EE18F8">
              <w:rPr>
                <w:rFonts w:eastAsiaTheme="minorHAnsi"/>
                <w:i/>
                <w:sz w:val="16"/>
                <w:szCs w:val="16"/>
                <w:lang w:eastAsia="en-US"/>
              </w:rPr>
              <w:t xml:space="preserve">не менее чем </w:t>
            </w:r>
            <w:r>
              <w:rPr>
                <w:rFonts w:eastAsiaTheme="minorHAnsi"/>
                <w:i/>
                <w:sz w:val="16"/>
                <w:szCs w:val="16"/>
                <w:lang w:eastAsia="en-US"/>
              </w:rPr>
              <w:t>2</w:t>
            </w:r>
            <w:r w:rsidRPr="00EE18F8">
              <w:rPr>
                <w:rFonts w:eastAsiaTheme="minorHAnsi"/>
                <w:i/>
                <w:sz w:val="16"/>
                <w:szCs w:val="16"/>
                <w:lang w:eastAsia="en-US"/>
              </w:rPr>
              <w:t xml:space="preserve"> работник</w:t>
            </w:r>
            <w:r>
              <w:rPr>
                <w:rFonts w:eastAsiaTheme="minorHAnsi"/>
                <w:i/>
                <w:sz w:val="16"/>
                <w:szCs w:val="16"/>
                <w:lang w:eastAsia="en-US"/>
              </w:rPr>
              <w:t>а</w:t>
            </w:r>
            <w:r w:rsidRPr="00EE18F8">
              <w:rPr>
                <w:rFonts w:eastAsiaTheme="minorHAnsi"/>
                <w:i/>
                <w:sz w:val="16"/>
                <w:szCs w:val="16"/>
                <w:lang w:eastAsia="en-US"/>
              </w:rPr>
              <w:t xml:space="preserve"> должн</w:t>
            </w:r>
            <w:r>
              <w:rPr>
                <w:rFonts w:eastAsiaTheme="minorHAnsi"/>
                <w:i/>
                <w:sz w:val="16"/>
                <w:szCs w:val="16"/>
                <w:lang w:eastAsia="en-US"/>
              </w:rPr>
              <w:t>ы</w:t>
            </w:r>
            <w:r w:rsidRPr="00EE18F8">
              <w:rPr>
                <w:rFonts w:eastAsiaTheme="minorHAnsi"/>
                <w:i/>
                <w:sz w:val="16"/>
                <w:szCs w:val="16"/>
                <w:lang w:eastAsia="en-US"/>
              </w:rPr>
              <w:t xml:space="preserve"> иметь удостоверения бетонщика не ниже 4 разряда.</w:t>
            </w:r>
          </w:p>
          <w:p w:rsidR="000D6F8F" w:rsidRPr="00577E18" w:rsidRDefault="009D199A" w:rsidP="00EE18F8">
            <w:pPr>
              <w:tabs>
                <w:tab w:val="left" w:pos="0"/>
              </w:tabs>
              <w:spacing w:before="60" w:after="60"/>
              <w:rPr>
                <w:rFonts w:eastAsia="Calibri"/>
                <w:b/>
                <w:sz w:val="18"/>
                <w:szCs w:val="18"/>
                <w:lang w:eastAsia="ru-RU"/>
              </w:rPr>
            </w:pPr>
            <w:r w:rsidRPr="00370A99">
              <w:rPr>
                <w:rFonts w:eastAsia="Calibri"/>
                <w:b/>
                <w:sz w:val="16"/>
                <w:szCs w:val="16"/>
              </w:rPr>
              <w:t xml:space="preserve">Оформляется справкой </w:t>
            </w:r>
            <w:r w:rsidR="00BD143F" w:rsidRPr="00BD143F">
              <w:rPr>
                <w:b/>
                <w:sz w:val="16"/>
                <w:szCs w:val="16"/>
              </w:rPr>
              <w:t>о кадровых ресурсах по форме сог</w:t>
            </w:r>
            <w:r w:rsidR="00BD143F">
              <w:rPr>
                <w:b/>
                <w:sz w:val="16"/>
                <w:szCs w:val="16"/>
              </w:rPr>
              <w:t xml:space="preserve">ласно </w:t>
            </w:r>
            <w:r w:rsidR="00BD143F" w:rsidRPr="00370A99">
              <w:rPr>
                <w:rFonts w:eastAsia="Calibri"/>
                <w:b/>
                <w:sz w:val="16"/>
                <w:szCs w:val="16"/>
              </w:rPr>
              <w:t>п. 8.</w:t>
            </w:r>
            <w:r w:rsidR="00BD143F">
              <w:rPr>
                <w:rFonts w:eastAsia="Calibri"/>
                <w:b/>
                <w:sz w:val="16"/>
                <w:szCs w:val="16"/>
              </w:rPr>
              <w:t>12</w:t>
            </w:r>
            <w:r w:rsidR="00BD143F">
              <w:rPr>
                <w:b/>
                <w:sz w:val="16"/>
                <w:szCs w:val="16"/>
              </w:rPr>
              <w:t xml:space="preserve"> </w:t>
            </w:r>
            <w:r w:rsidRPr="00370A99">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w:t>
            </w:r>
            <w:r w:rsidR="00122B53">
              <w:rPr>
                <w:rFonts w:eastAsia="Calibri"/>
                <w:sz w:val="20"/>
                <w:szCs w:val="20"/>
                <w:lang w:eastAsia="ru-RU"/>
              </w:rPr>
              <w:t xml:space="preserve">ребуемых специалистов и более - </w:t>
            </w:r>
            <w:r w:rsidRPr="00577E18">
              <w:rPr>
                <w:rFonts w:eastAsia="Calibri"/>
                <w:sz w:val="20"/>
                <w:szCs w:val="20"/>
                <w:lang w:eastAsia="ru-RU"/>
              </w:rPr>
              <w:t>5 баллов;</w:t>
            </w:r>
          </w:p>
          <w:p w:rsidR="00122B53" w:rsidRPr="00577E18" w:rsidRDefault="00122B53" w:rsidP="00EE68DD">
            <w:pPr>
              <w:numPr>
                <w:ilvl w:val="6"/>
                <w:numId w:val="0"/>
              </w:numPr>
              <w:spacing w:before="0" w:after="120"/>
              <w:ind w:left="-80"/>
              <w:jc w:val="left"/>
              <w:rPr>
                <w:rFonts w:eastAsia="Calibri"/>
                <w:sz w:val="20"/>
                <w:szCs w:val="20"/>
                <w:lang w:eastAsia="ru-RU"/>
              </w:rPr>
            </w:pPr>
            <w:r>
              <w:rPr>
                <w:rFonts w:eastAsia="Calibri"/>
                <w:sz w:val="20"/>
                <w:szCs w:val="20"/>
                <w:lang w:eastAsia="ru-RU"/>
              </w:rPr>
              <w:t>Ч</w:t>
            </w:r>
            <w:r w:rsidRPr="00577E18">
              <w:rPr>
                <w:rFonts w:eastAsia="Calibri"/>
                <w:sz w:val="20"/>
                <w:szCs w:val="20"/>
                <w:lang w:eastAsia="ru-RU"/>
              </w:rPr>
              <w:t xml:space="preserve">астичное отсутствие специалистов – </w:t>
            </w:r>
            <w:r>
              <w:rPr>
                <w:rFonts w:eastAsia="Calibri"/>
                <w:sz w:val="20"/>
                <w:szCs w:val="20"/>
                <w:lang w:eastAsia="ru-RU"/>
              </w:rPr>
              <w:t>2,5</w:t>
            </w:r>
            <w:r w:rsidRPr="00577E18">
              <w:rPr>
                <w:rFonts w:eastAsia="Calibri"/>
                <w:sz w:val="20"/>
                <w:szCs w:val="20"/>
                <w:lang w:eastAsia="ru-RU"/>
              </w:rPr>
              <w:t xml:space="preserve"> балл</w:t>
            </w:r>
            <w:r>
              <w:rPr>
                <w:rFonts w:eastAsia="Calibri"/>
                <w:sz w:val="20"/>
                <w:szCs w:val="20"/>
                <w:lang w:eastAsia="ru-RU"/>
              </w:rPr>
              <w:t>а</w:t>
            </w:r>
            <w:r w:rsidRPr="00577E18">
              <w:rPr>
                <w:rFonts w:eastAsia="Calibri"/>
                <w:sz w:val="20"/>
                <w:szCs w:val="20"/>
                <w:lang w:eastAsia="ru-RU"/>
              </w:rPr>
              <w:t>.</w:t>
            </w:r>
          </w:p>
          <w:p w:rsidR="000D6F8F" w:rsidRPr="00577E18" w:rsidRDefault="000D6F8F" w:rsidP="00122B53">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w:t>
            </w:r>
            <w:r w:rsidR="00122B53">
              <w:rPr>
                <w:rFonts w:eastAsia="Calibri"/>
                <w:sz w:val="20"/>
                <w:szCs w:val="20"/>
                <w:lang w:eastAsia="ru-RU"/>
              </w:rPr>
              <w:t xml:space="preserve"> </w:t>
            </w:r>
            <w:r w:rsidRPr="00577E18">
              <w:rPr>
                <w:rFonts w:eastAsia="Calibri"/>
                <w:sz w:val="20"/>
                <w:szCs w:val="20"/>
                <w:lang w:eastAsia="ru-RU"/>
              </w:rPr>
              <w:t>– 0 баллов.</w:t>
            </w:r>
          </w:p>
        </w:tc>
      </w:tr>
      <w:tr w:rsidR="000D6F8F" w:rsidRPr="00577E18" w:rsidTr="00EE68DD">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lastRenderedPageBreak/>
              <w:t>3</w:t>
            </w:r>
            <w:r w:rsidR="000D6F8F" w:rsidRPr="00577E18">
              <w:rPr>
                <w:rFonts w:eastAsia="Calibri"/>
                <w:sz w:val="18"/>
                <w:szCs w:val="18"/>
                <w:lang w:eastAsia="ru-RU"/>
              </w:rPr>
              <w:t xml:space="preserve">.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357884"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4</w:t>
            </w:r>
            <w:r w:rsidR="000D6F8F" w:rsidRPr="00577E18">
              <w:rPr>
                <w:rFonts w:eastAsia="Calibri"/>
                <w:sz w:val="18"/>
                <w:szCs w:val="18"/>
                <w:lang w:eastAsia="ru-RU"/>
              </w:rPr>
              <w:t>.</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357884"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357884"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5</w:t>
            </w:r>
            <w:r w:rsidR="000D6F8F" w:rsidRPr="00577E18">
              <w:rPr>
                <w:rFonts w:eastAsia="Calibri"/>
                <w:sz w:val="18"/>
                <w:szCs w:val="18"/>
                <w:lang w:eastAsia="ru-RU"/>
              </w:rPr>
              <w:t>.</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357884"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4568B8" w:rsidRDefault="004568B8"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w:t>
            </w:r>
            <w:r>
              <w:rPr>
                <w:sz w:val="24"/>
                <w:szCs w:val="24"/>
              </w:rPr>
              <w:lastRenderedPageBreak/>
              <w:t>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w:t>
            </w:r>
            <w:r>
              <w:rPr>
                <w:sz w:val="24"/>
                <w:szCs w:val="24"/>
              </w:rPr>
              <w:lastRenderedPageBreak/>
              <w:t>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8" w:name="_Ref405791900"/>
            <w:r>
              <w:rPr>
                <w:sz w:val="24"/>
                <w:szCs w:val="24"/>
              </w:rPr>
              <w:lastRenderedPageBreak/>
              <w:t xml:space="preserve">Копии разрешительных документов на осуществление видов деятельности, видов работ/услуг, требуемых для выполнения </w:t>
            </w:r>
            <w:r>
              <w:rPr>
                <w:sz w:val="24"/>
                <w:szCs w:val="24"/>
              </w:rPr>
              <w:lastRenderedPageBreak/>
              <w:t>договора, а именно:</w:t>
            </w:r>
            <w:bookmarkEnd w:id="388"/>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lastRenderedPageBreak/>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Pr>
                <w:sz w:val="24"/>
                <w:szCs w:val="24"/>
              </w:rPr>
              <w:lastRenderedPageBreak/>
              <w:t xml:space="preserve">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w:t>
            </w:r>
            <w:r>
              <w:rPr>
                <w:sz w:val="24"/>
                <w:szCs w:val="24"/>
              </w:rPr>
              <w:lastRenderedPageBreak/>
              <w:t>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w:t>
            </w:r>
            <w:r>
              <w:rPr>
                <w:sz w:val="24"/>
                <w:szCs w:val="24"/>
              </w:rPr>
              <w:lastRenderedPageBreak/>
              <w:t xml:space="preserve">(форма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w:t>
            </w:r>
            <w:r>
              <w:rPr>
                <w:i/>
                <w:sz w:val="24"/>
                <w:szCs w:val="24"/>
              </w:rPr>
              <w:lastRenderedPageBreak/>
              <w:t>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lastRenderedPageBreak/>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rPr>
          <w:sz w:val="24"/>
          <w:szCs w:val="24"/>
        </w:r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F67985" w:rsidRDefault="00F67985" w:rsidP="00CA168E">
      <w:pPr>
        <w:pStyle w:val="11"/>
        <w:numPr>
          <w:ilvl w:val="0"/>
          <w:numId w:val="0"/>
        </w:numPr>
        <w:rPr>
          <w:sz w:val="24"/>
          <w:szCs w:val="24"/>
        </w:rPr>
      </w:pPr>
    </w:p>
    <w:p w:rsidR="00F67985" w:rsidRDefault="00F67985" w:rsidP="00CA168E">
      <w:pPr>
        <w:pStyle w:val="11"/>
        <w:numPr>
          <w:ilvl w:val="0"/>
          <w:numId w:val="0"/>
        </w:numPr>
      </w:pP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lastRenderedPageBreak/>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w:t>
            </w:r>
            <w:r w:rsidRPr="00735F96">
              <w:rPr>
                <w:sz w:val="24"/>
                <w:szCs w:val="24"/>
              </w:rPr>
              <w:lastRenderedPageBreak/>
              <w:t>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lastRenderedPageBreak/>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lastRenderedPageBreak/>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884" w:rsidRDefault="00357884" w:rsidP="00714027">
      <w:pPr>
        <w:spacing w:before="0"/>
      </w:pPr>
      <w:r>
        <w:separator/>
      </w:r>
    </w:p>
  </w:endnote>
  <w:endnote w:type="continuationSeparator" w:id="0">
    <w:p w:rsidR="00357884" w:rsidRDefault="00357884"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OpenSans">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C75" w:rsidRDefault="00054C75">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54C75" w:rsidRDefault="00054C7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6702E">
                            <w:rPr>
                              <w:noProof/>
                              <w:color w:val="0F243E" w:themeColor="text2" w:themeShade="80"/>
                            </w:rPr>
                            <w:t>113</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054C75" w:rsidRDefault="00054C7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6702E">
                      <w:rPr>
                        <w:noProof/>
                        <w:color w:val="0F243E" w:themeColor="text2" w:themeShade="80"/>
                      </w:rPr>
                      <w:t>113</w:t>
                    </w:r>
                    <w:r>
                      <w:rPr>
                        <w:color w:val="0F243E" w:themeColor="text2" w:themeShade="80"/>
                      </w:rPr>
                      <w:fldChar w:fldCharType="end"/>
                    </w:r>
                  </w:p>
                </w:txbxContent>
              </v:textbox>
              <w10:wrap anchorx="page" anchory="page"/>
            </v:shape>
          </w:pict>
        </mc:Fallback>
      </mc:AlternateContent>
    </w:r>
  </w:p>
  <w:p w:rsidR="00054C75" w:rsidRDefault="00054C75">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884" w:rsidRDefault="00357884" w:rsidP="00714027">
      <w:pPr>
        <w:spacing w:before="0"/>
      </w:pPr>
      <w:r>
        <w:separator/>
      </w:r>
    </w:p>
  </w:footnote>
  <w:footnote w:type="continuationSeparator" w:id="0">
    <w:p w:rsidR="00357884" w:rsidRDefault="00357884" w:rsidP="00714027">
      <w:pPr>
        <w:spacing w:before="0"/>
      </w:pPr>
      <w:r>
        <w:continuationSeparator/>
      </w:r>
    </w:p>
  </w:footnote>
  <w:footnote w:id="1">
    <w:p w:rsidR="00054C75" w:rsidRDefault="00054C75"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054C75" w:rsidRDefault="00054C75"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054C75" w:rsidRDefault="00054C75"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054C75" w:rsidRDefault="00054C75"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7EA1"/>
    <w:rsid w:val="000333FB"/>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622F"/>
    <w:rsid w:val="0007734D"/>
    <w:rsid w:val="0008035E"/>
    <w:rsid w:val="00080FEC"/>
    <w:rsid w:val="000848B0"/>
    <w:rsid w:val="000874A7"/>
    <w:rsid w:val="000951FE"/>
    <w:rsid w:val="000A3C18"/>
    <w:rsid w:val="000B054E"/>
    <w:rsid w:val="000B26BD"/>
    <w:rsid w:val="000B30E2"/>
    <w:rsid w:val="000C167B"/>
    <w:rsid w:val="000C37EA"/>
    <w:rsid w:val="000C4F84"/>
    <w:rsid w:val="000C5FC0"/>
    <w:rsid w:val="000D43AA"/>
    <w:rsid w:val="000D6544"/>
    <w:rsid w:val="000D6F8F"/>
    <w:rsid w:val="000E0852"/>
    <w:rsid w:val="000E543A"/>
    <w:rsid w:val="000F061D"/>
    <w:rsid w:val="000F4FE6"/>
    <w:rsid w:val="001108C8"/>
    <w:rsid w:val="00110B68"/>
    <w:rsid w:val="001132CD"/>
    <w:rsid w:val="00116FE1"/>
    <w:rsid w:val="00120330"/>
    <w:rsid w:val="00121927"/>
    <w:rsid w:val="00122B53"/>
    <w:rsid w:val="00124B02"/>
    <w:rsid w:val="00131AB4"/>
    <w:rsid w:val="00132FFD"/>
    <w:rsid w:val="00140D27"/>
    <w:rsid w:val="001419C2"/>
    <w:rsid w:val="00155FCF"/>
    <w:rsid w:val="00160DFD"/>
    <w:rsid w:val="00163571"/>
    <w:rsid w:val="0016575D"/>
    <w:rsid w:val="001712B8"/>
    <w:rsid w:val="001719BF"/>
    <w:rsid w:val="00180506"/>
    <w:rsid w:val="0018701F"/>
    <w:rsid w:val="00194D3A"/>
    <w:rsid w:val="001968CC"/>
    <w:rsid w:val="00197622"/>
    <w:rsid w:val="001A0CDD"/>
    <w:rsid w:val="001A3816"/>
    <w:rsid w:val="001A4D47"/>
    <w:rsid w:val="001A5014"/>
    <w:rsid w:val="001A7A11"/>
    <w:rsid w:val="001A7BED"/>
    <w:rsid w:val="001B7AAC"/>
    <w:rsid w:val="001B7D8C"/>
    <w:rsid w:val="001C3677"/>
    <w:rsid w:val="001C6C8B"/>
    <w:rsid w:val="001C713B"/>
    <w:rsid w:val="001D397B"/>
    <w:rsid w:val="001E3848"/>
    <w:rsid w:val="001F01EE"/>
    <w:rsid w:val="001F0373"/>
    <w:rsid w:val="001F5A9C"/>
    <w:rsid w:val="00200D08"/>
    <w:rsid w:val="00201DE3"/>
    <w:rsid w:val="0020504E"/>
    <w:rsid w:val="00210497"/>
    <w:rsid w:val="002159E3"/>
    <w:rsid w:val="00215BCD"/>
    <w:rsid w:val="00220B38"/>
    <w:rsid w:val="00231001"/>
    <w:rsid w:val="002358AC"/>
    <w:rsid w:val="00235D08"/>
    <w:rsid w:val="0023690B"/>
    <w:rsid w:val="002425D0"/>
    <w:rsid w:val="002460E6"/>
    <w:rsid w:val="00250245"/>
    <w:rsid w:val="0025215C"/>
    <w:rsid w:val="00253FA8"/>
    <w:rsid w:val="00257A4E"/>
    <w:rsid w:val="00262E45"/>
    <w:rsid w:val="00263729"/>
    <w:rsid w:val="0026478E"/>
    <w:rsid w:val="00270EA9"/>
    <w:rsid w:val="00276A4B"/>
    <w:rsid w:val="00277A33"/>
    <w:rsid w:val="00283020"/>
    <w:rsid w:val="00287F08"/>
    <w:rsid w:val="00291421"/>
    <w:rsid w:val="0029307A"/>
    <w:rsid w:val="00296238"/>
    <w:rsid w:val="00297AA4"/>
    <w:rsid w:val="00297BF9"/>
    <w:rsid w:val="002A3AA4"/>
    <w:rsid w:val="002B0AF9"/>
    <w:rsid w:val="002C0140"/>
    <w:rsid w:val="002C0BED"/>
    <w:rsid w:val="002C333E"/>
    <w:rsid w:val="002C4BAB"/>
    <w:rsid w:val="002D292A"/>
    <w:rsid w:val="002D35E7"/>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54F5"/>
    <w:rsid w:val="003371BB"/>
    <w:rsid w:val="00345DA5"/>
    <w:rsid w:val="00351EA9"/>
    <w:rsid w:val="003554C5"/>
    <w:rsid w:val="00355EA4"/>
    <w:rsid w:val="00357884"/>
    <w:rsid w:val="003632D5"/>
    <w:rsid w:val="00366191"/>
    <w:rsid w:val="003741B6"/>
    <w:rsid w:val="00376C4B"/>
    <w:rsid w:val="00376E33"/>
    <w:rsid w:val="00377875"/>
    <w:rsid w:val="00383D04"/>
    <w:rsid w:val="0038465E"/>
    <w:rsid w:val="00392A87"/>
    <w:rsid w:val="00393EDB"/>
    <w:rsid w:val="00394A40"/>
    <w:rsid w:val="00395E5F"/>
    <w:rsid w:val="003A0E3C"/>
    <w:rsid w:val="003A3162"/>
    <w:rsid w:val="003A491F"/>
    <w:rsid w:val="003A4AA0"/>
    <w:rsid w:val="003B17EE"/>
    <w:rsid w:val="003B791A"/>
    <w:rsid w:val="003C3AA9"/>
    <w:rsid w:val="003C5CA5"/>
    <w:rsid w:val="003D46BC"/>
    <w:rsid w:val="003E1085"/>
    <w:rsid w:val="003E35DD"/>
    <w:rsid w:val="003E43B4"/>
    <w:rsid w:val="003E5B32"/>
    <w:rsid w:val="003E70A9"/>
    <w:rsid w:val="003F38E5"/>
    <w:rsid w:val="003F505A"/>
    <w:rsid w:val="003F5F2D"/>
    <w:rsid w:val="00407DCB"/>
    <w:rsid w:val="004136D8"/>
    <w:rsid w:val="00417481"/>
    <w:rsid w:val="004250AB"/>
    <w:rsid w:val="00430518"/>
    <w:rsid w:val="00430831"/>
    <w:rsid w:val="0044500A"/>
    <w:rsid w:val="00452F42"/>
    <w:rsid w:val="004568B8"/>
    <w:rsid w:val="00460237"/>
    <w:rsid w:val="00472743"/>
    <w:rsid w:val="0048046D"/>
    <w:rsid w:val="00480598"/>
    <w:rsid w:val="00481ACE"/>
    <w:rsid w:val="00496B60"/>
    <w:rsid w:val="004A5124"/>
    <w:rsid w:val="004A660E"/>
    <w:rsid w:val="004C7009"/>
    <w:rsid w:val="004D1968"/>
    <w:rsid w:val="004D3184"/>
    <w:rsid w:val="004E1436"/>
    <w:rsid w:val="004E5F29"/>
    <w:rsid w:val="004E734B"/>
    <w:rsid w:val="004F45ED"/>
    <w:rsid w:val="004F4918"/>
    <w:rsid w:val="00500C38"/>
    <w:rsid w:val="0050508A"/>
    <w:rsid w:val="005055BB"/>
    <w:rsid w:val="00511573"/>
    <w:rsid w:val="00513FA6"/>
    <w:rsid w:val="005153BD"/>
    <w:rsid w:val="005159DD"/>
    <w:rsid w:val="00517649"/>
    <w:rsid w:val="00517A1E"/>
    <w:rsid w:val="00520914"/>
    <w:rsid w:val="00522BB1"/>
    <w:rsid w:val="00524CE8"/>
    <w:rsid w:val="0052696D"/>
    <w:rsid w:val="00526CD6"/>
    <w:rsid w:val="00532DCC"/>
    <w:rsid w:val="00540684"/>
    <w:rsid w:val="00547594"/>
    <w:rsid w:val="00547694"/>
    <w:rsid w:val="00554DAE"/>
    <w:rsid w:val="00554E2E"/>
    <w:rsid w:val="00555C50"/>
    <w:rsid w:val="00557434"/>
    <w:rsid w:val="00560675"/>
    <w:rsid w:val="00564E1C"/>
    <w:rsid w:val="00573C0A"/>
    <w:rsid w:val="00574EA1"/>
    <w:rsid w:val="00576F93"/>
    <w:rsid w:val="005803C6"/>
    <w:rsid w:val="0058374F"/>
    <w:rsid w:val="00586785"/>
    <w:rsid w:val="005919F4"/>
    <w:rsid w:val="00594B26"/>
    <w:rsid w:val="00594B67"/>
    <w:rsid w:val="00595562"/>
    <w:rsid w:val="00596FBD"/>
    <w:rsid w:val="005A0141"/>
    <w:rsid w:val="005A2CE1"/>
    <w:rsid w:val="005A566F"/>
    <w:rsid w:val="005A66E8"/>
    <w:rsid w:val="005B0D7B"/>
    <w:rsid w:val="005C0F14"/>
    <w:rsid w:val="005C100D"/>
    <w:rsid w:val="005C4854"/>
    <w:rsid w:val="005D1B47"/>
    <w:rsid w:val="005D4BEE"/>
    <w:rsid w:val="005D5D4F"/>
    <w:rsid w:val="005E55C1"/>
    <w:rsid w:val="005E75B3"/>
    <w:rsid w:val="005F01C5"/>
    <w:rsid w:val="005F0709"/>
    <w:rsid w:val="005F2134"/>
    <w:rsid w:val="005F5833"/>
    <w:rsid w:val="00602D43"/>
    <w:rsid w:val="00604AFD"/>
    <w:rsid w:val="00604BC3"/>
    <w:rsid w:val="00610344"/>
    <w:rsid w:val="00612394"/>
    <w:rsid w:val="00612A02"/>
    <w:rsid w:val="00622B7C"/>
    <w:rsid w:val="00625DE9"/>
    <w:rsid w:val="006457ED"/>
    <w:rsid w:val="00646DF1"/>
    <w:rsid w:val="00651066"/>
    <w:rsid w:val="00651B80"/>
    <w:rsid w:val="0065399E"/>
    <w:rsid w:val="00660921"/>
    <w:rsid w:val="00665A69"/>
    <w:rsid w:val="00666557"/>
    <w:rsid w:val="00666F40"/>
    <w:rsid w:val="00667905"/>
    <w:rsid w:val="00667F86"/>
    <w:rsid w:val="00676CF2"/>
    <w:rsid w:val="00677CE0"/>
    <w:rsid w:val="006971BC"/>
    <w:rsid w:val="00697C57"/>
    <w:rsid w:val="006A704E"/>
    <w:rsid w:val="006A72FA"/>
    <w:rsid w:val="006C7836"/>
    <w:rsid w:val="006D126D"/>
    <w:rsid w:val="006D1B0C"/>
    <w:rsid w:val="006D4B1C"/>
    <w:rsid w:val="006E6CFD"/>
    <w:rsid w:val="006F56CB"/>
    <w:rsid w:val="006F6839"/>
    <w:rsid w:val="00704F3F"/>
    <w:rsid w:val="007079DB"/>
    <w:rsid w:val="00714027"/>
    <w:rsid w:val="007169FB"/>
    <w:rsid w:val="00723FDD"/>
    <w:rsid w:val="007253CC"/>
    <w:rsid w:val="0072740C"/>
    <w:rsid w:val="00737684"/>
    <w:rsid w:val="00747443"/>
    <w:rsid w:val="007525F2"/>
    <w:rsid w:val="00754D3E"/>
    <w:rsid w:val="0076068D"/>
    <w:rsid w:val="00762608"/>
    <w:rsid w:val="00762925"/>
    <w:rsid w:val="00764D0E"/>
    <w:rsid w:val="00765AE9"/>
    <w:rsid w:val="00766543"/>
    <w:rsid w:val="0076702E"/>
    <w:rsid w:val="007766F3"/>
    <w:rsid w:val="007810D7"/>
    <w:rsid w:val="00781FE0"/>
    <w:rsid w:val="00782029"/>
    <w:rsid w:val="00784636"/>
    <w:rsid w:val="00787B82"/>
    <w:rsid w:val="007917B3"/>
    <w:rsid w:val="007946B5"/>
    <w:rsid w:val="007954E0"/>
    <w:rsid w:val="007A458C"/>
    <w:rsid w:val="007A6E49"/>
    <w:rsid w:val="007B289B"/>
    <w:rsid w:val="007B2D75"/>
    <w:rsid w:val="007B41AE"/>
    <w:rsid w:val="007B52E0"/>
    <w:rsid w:val="007C351D"/>
    <w:rsid w:val="007C762F"/>
    <w:rsid w:val="007D05B3"/>
    <w:rsid w:val="007D5A96"/>
    <w:rsid w:val="007D60B2"/>
    <w:rsid w:val="007D7345"/>
    <w:rsid w:val="007E0EB4"/>
    <w:rsid w:val="007E6A32"/>
    <w:rsid w:val="007F13BC"/>
    <w:rsid w:val="007F155F"/>
    <w:rsid w:val="007F1A66"/>
    <w:rsid w:val="00803F58"/>
    <w:rsid w:val="008140C4"/>
    <w:rsid w:val="0081710D"/>
    <w:rsid w:val="00822899"/>
    <w:rsid w:val="00826654"/>
    <w:rsid w:val="00826C6A"/>
    <w:rsid w:val="00830224"/>
    <w:rsid w:val="00840187"/>
    <w:rsid w:val="00840B63"/>
    <w:rsid w:val="00841577"/>
    <w:rsid w:val="00841F49"/>
    <w:rsid w:val="00845E59"/>
    <w:rsid w:val="00850496"/>
    <w:rsid w:val="00851929"/>
    <w:rsid w:val="00861415"/>
    <w:rsid w:val="008750BF"/>
    <w:rsid w:val="00881594"/>
    <w:rsid w:val="0088700B"/>
    <w:rsid w:val="008A11E5"/>
    <w:rsid w:val="008A47EA"/>
    <w:rsid w:val="008B49AE"/>
    <w:rsid w:val="008C49E0"/>
    <w:rsid w:val="008D4C60"/>
    <w:rsid w:val="008E7C56"/>
    <w:rsid w:val="008F0C1F"/>
    <w:rsid w:val="008F0E3F"/>
    <w:rsid w:val="008F1C6E"/>
    <w:rsid w:val="008F1D04"/>
    <w:rsid w:val="008F4491"/>
    <w:rsid w:val="008F540A"/>
    <w:rsid w:val="008F7DF6"/>
    <w:rsid w:val="009104D9"/>
    <w:rsid w:val="00911469"/>
    <w:rsid w:val="00920B66"/>
    <w:rsid w:val="0092547B"/>
    <w:rsid w:val="009307CF"/>
    <w:rsid w:val="00932F8F"/>
    <w:rsid w:val="0093447B"/>
    <w:rsid w:val="0093799F"/>
    <w:rsid w:val="009439D5"/>
    <w:rsid w:val="00944243"/>
    <w:rsid w:val="00944327"/>
    <w:rsid w:val="0094551E"/>
    <w:rsid w:val="00946EE5"/>
    <w:rsid w:val="00951FDD"/>
    <w:rsid w:val="00952685"/>
    <w:rsid w:val="00952E91"/>
    <w:rsid w:val="0096388B"/>
    <w:rsid w:val="009765EF"/>
    <w:rsid w:val="009767A6"/>
    <w:rsid w:val="00976C63"/>
    <w:rsid w:val="0098105C"/>
    <w:rsid w:val="00983422"/>
    <w:rsid w:val="009840A2"/>
    <w:rsid w:val="009840F0"/>
    <w:rsid w:val="00987D40"/>
    <w:rsid w:val="00992C30"/>
    <w:rsid w:val="00996D5E"/>
    <w:rsid w:val="00996EA2"/>
    <w:rsid w:val="0099720E"/>
    <w:rsid w:val="009973B4"/>
    <w:rsid w:val="00997982"/>
    <w:rsid w:val="009A5C98"/>
    <w:rsid w:val="009B166F"/>
    <w:rsid w:val="009C0CB2"/>
    <w:rsid w:val="009C739F"/>
    <w:rsid w:val="009C7703"/>
    <w:rsid w:val="009D0224"/>
    <w:rsid w:val="009D0999"/>
    <w:rsid w:val="009D199A"/>
    <w:rsid w:val="009D2FCD"/>
    <w:rsid w:val="009D3FE7"/>
    <w:rsid w:val="009E62F2"/>
    <w:rsid w:val="009F648E"/>
    <w:rsid w:val="00A0525F"/>
    <w:rsid w:val="00A0737E"/>
    <w:rsid w:val="00A10D84"/>
    <w:rsid w:val="00A17D64"/>
    <w:rsid w:val="00A2025D"/>
    <w:rsid w:val="00A429A0"/>
    <w:rsid w:val="00A435C2"/>
    <w:rsid w:val="00A47744"/>
    <w:rsid w:val="00A5333D"/>
    <w:rsid w:val="00A55A84"/>
    <w:rsid w:val="00A616D1"/>
    <w:rsid w:val="00A673A2"/>
    <w:rsid w:val="00A72581"/>
    <w:rsid w:val="00A767CB"/>
    <w:rsid w:val="00A83C0A"/>
    <w:rsid w:val="00A918A6"/>
    <w:rsid w:val="00A93D6E"/>
    <w:rsid w:val="00A974F1"/>
    <w:rsid w:val="00AA1C98"/>
    <w:rsid w:val="00AA1CE4"/>
    <w:rsid w:val="00AA7F73"/>
    <w:rsid w:val="00AB110A"/>
    <w:rsid w:val="00AC043B"/>
    <w:rsid w:val="00AC0F31"/>
    <w:rsid w:val="00AC69D6"/>
    <w:rsid w:val="00AC7CF2"/>
    <w:rsid w:val="00AD3299"/>
    <w:rsid w:val="00AD4726"/>
    <w:rsid w:val="00AE20A8"/>
    <w:rsid w:val="00AF0EE4"/>
    <w:rsid w:val="00AF1828"/>
    <w:rsid w:val="00AF7B24"/>
    <w:rsid w:val="00B01AFE"/>
    <w:rsid w:val="00B1526B"/>
    <w:rsid w:val="00B2093D"/>
    <w:rsid w:val="00B215C8"/>
    <w:rsid w:val="00B22CA6"/>
    <w:rsid w:val="00B27D8A"/>
    <w:rsid w:val="00B4433F"/>
    <w:rsid w:val="00B457B6"/>
    <w:rsid w:val="00B5372D"/>
    <w:rsid w:val="00B574E6"/>
    <w:rsid w:val="00B609B3"/>
    <w:rsid w:val="00B62623"/>
    <w:rsid w:val="00B651C4"/>
    <w:rsid w:val="00B66370"/>
    <w:rsid w:val="00B7396F"/>
    <w:rsid w:val="00B74518"/>
    <w:rsid w:val="00B7756F"/>
    <w:rsid w:val="00B80131"/>
    <w:rsid w:val="00B860F4"/>
    <w:rsid w:val="00B902F5"/>
    <w:rsid w:val="00B93973"/>
    <w:rsid w:val="00B94994"/>
    <w:rsid w:val="00B97B4B"/>
    <w:rsid w:val="00BA7304"/>
    <w:rsid w:val="00BB3C00"/>
    <w:rsid w:val="00BB60AA"/>
    <w:rsid w:val="00BB6242"/>
    <w:rsid w:val="00BC6A77"/>
    <w:rsid w:val="00BD143F"/>
    <w:rsid w:val="00BD2E2E"/>
    <w:rsid w:val="00BE1401"/>
    <w:rsid w:val="00BE1EE3"/>
    <w:rsid w:val="00BE3CC4"/>
    <w:rsid w:val="00BE6ABF"/>
    <w:rsid w:val="00BF0ED3"/>
    <w:rsid w:val="00BF36CD"/>
    <w:rsid w:val="00BF6175"/>
    <w:rsid w:val="00C05E76"/>
    <w:rsid w:val="00C06D0F"/>
    <w:rsid w:val="00C12A8C"/>
    <w:rsid w:val="00C146FC"/>
    <w:rsid w:val="00C24011"/>
    <w:rsid w:val="00C254C6"/>
    <w:rsid w:val="00C332FE"/>
    <w:rsid w:val="00C33D8E"/>
    <w:rsid w:val="00C40C8F"/>
    <w:rsid w:val="00C41FE3"/>
    <w:rsid w:val="00C43B3C"/>
    <w:rsid w:val="00C45BF7"/>
    <w:rsid w:val="00C4726F"/>
    <w:rsid w:val="00C518A0"/>
    <w:rsid w:val="00C533E9"/>
    <w:rsid w:val="00C60D5B"/>
    <w:rsid w:val="00C611CF"/>
    <w:rsid w:val="00C62AEE"/>
    <w:rsid w:val="00C63EBD"/>
    <w:rsid w:val="00C6483C"/>
    <w:rsid w:val="00C6608E"/>
    <w:rsid w:val="00C749F0"/>
    <w:rsid w:val="00C75B78"/>
    <w:rsid w:val="00C7612C"/>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E004D"/>
    <w:rsid w:val="00CE0337"/>
    <w:rsid w:val="00CE0D50"/>
    <w:rsid w:val="00CE31E8"/>
    <w:rsid w:val="00CE7AF3"/>
    <w:rsid w:val="00CE7E47"/>
    <w:rsid w:val="00CF27F3"/>
    <w:rsid w:val="00CF67D5"/>
    <w:rsid w:val="00D01EC1"/>
    <w:rsid w:val="00D04A0B"/>
    <w:rsid w:val="00D104E3"/>
    <w:rsid w:val="00D1401F"/>
    <w:rsid w:val="00D15BE6"/>
    <w:rsid w:val="00D1645B"/>
    <w:rsid w:val="00D2363E"/>
    <w:rsid w:val="00D24074"/>
    <w:rsid w:val="00D25AB2"/>
    <w:rsid w:val="00D3006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E94"/>
    <w:rsid w:val="00D854FC"/>
    <w:rsid w:val="00D8626B"/>
    <w:rsid w:val="00D92073"/>
    <w:rsid w:val="00D93D17"/>
    <w:rsid w:val="00DA1442"/>
    <w:rsid w:val="00DA14C4"/>
    <w:rsid w:val="00DA20DF"/>
    <w:rsid w:val="00DA289C"/>
    <w:rsid w:val="00DA3F05"/>
    <w:rsid w:val="00DA7036"/>
    <w:rsid w:val="00DB3817"/>
    <w:rsid w:val="00DC074A"/>
    <w:rsid w:val="00DC7BBE"/>
    <w:rsid w:val="00DD4B84"/>
    <w:rsid w:val="00DD59DF"/>
    <w:rsid w:val="00DE1FB1"/>
    <w:rsid w:val="00DE7737"/>
    <w:rsid w:val="00DF01A2"/>
    <w:rsid w:val="00DF5614"/>
    <w:rsid w:val="00E00148"/>
    <w:rsid w:val="00E058DA"/>
    <w:rsid w:val="00E064E9"/>
    <w:rsid w:val="00E067BB"/>
    <w:rsid w:val="00E15D0A"/>
    <w:rsid w:val="00E17034"/>
    <w:rsid w:val="00E22948"/>
    <w:rsid w:val="00E23D2F"/>
    <w:rsid w:val="00E252D2"/>
    <w:rsid w:val="00E27F06"/>
    <w:rsid w:val="00E30A70"/>
    <w:rsid w:val="00E36633"/>
    <w:rsid w:val="00E4219D"/>
    <w:rsid w:val="00E433F9"/>
    <w:rsid w:val="00E43C4D"/>
    <w:rsid w:val="00E43D93"/>
    <w:rsid w:val="00E456B8"/>
    <w:rsid w:val="00E45EA9"/>
    <w:rsid w:val="00E524E1"/>
    <w:rsid w:val="00E57B8D"/>
    <w:rsid w:val="00E62278"/>
    <w:rsid w:val="00E632DD"/>
    <w:rsid w:val="00E7295C"/>
    <w:rsid w:val="00E76536"/>
    <w:rsid w:val="00E77290"/>
    <w:rsid w:val="00E84ECB"/>
    <w:rsid w:val="00E864FA"/>
    <w:rsid w:val="00E9523C"/>
    <w:rsid w:val="00EA19B3"/>
    <w:rsid w:val="00EA2038"/>
    <w:rsid w:val="00EA285F"/>
    <w:rsid w:val="00EA446C"/>
    <w:rsid w:val="00EB1F18"/>
    <w:rsid w:val="00EB67B0"/>
    <w:rsid w:val="00EC0483"/>
    <w:rsid w:val="00EC09CB"/>
    <w:rsid w:val="00EC0E89"/>
    <w:rsid w:val="00EC3289"/>
    <w:rsid w:val="00EC62B5"/>
    <w:rsid w:val="00ED356E"/>
    <w:rsid w:val="00ED5B7B"/>
    <w:rsid w:val="00EE18F8"/>
    <w:rsid w:val="00EE2727"/>
    <w:rsid w:val="00EE34DC"/>
    <w:rsid w:val="00EE68DD"/>
    <w:rsid w:val="00EE7817"/>
    <w:rsid w:val="00EF0179"/>
    <w:rsid w:val="00EF28B0"/>
    <w:rsid w:val="00EF46C2"/>
    <w:rsid w:val="00EF7D2F"/>
    <w:rsid w:val="00F01BE0"/>
    <w:rsid w:val="00F024D6"/>
    <w:rsid w:val="00F05859"/>
    <w:rsid w:val="00F121BF"/>
    <w:rsid w:val="00F27F2E"/>
    <w:rsid w:val="00F41F2D"/>
    <w:rsid w:val="00F4294E"/>
    <w:rsid w:val="00F46DF0"/>
    <w:rsid w:val="00F47EFD"/>
    <w:rsid w:val="00F52A1A"/>
    <w:rsid w:val="00F5669B"/>
    <w:rsid w:val="00F569F3"/>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474"/>
    <w:rsid w:val="00FB5176"/>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50425-F53C-4528-9AE5-AC7CFC01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130</Pages>
  <Words>36897</Words>
  <Characters>210318</Characters>
  <Application>Microsoft Office Word</Application>
  <DocSecurity>0</DocSecurity>
  <Lines>1752</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87</cp:revision>
  <cp:lastPrinted>2020-02-17T08:27:00Z</cp:lastPrinted>
  <dcterms:created xsi:type="dcterms:W3CDTF">2019-04-22T06:24:00Z</dcterms:created>
  <dcterms:modified xsi:type="dcterms:W3CDTF">2020-04-20T23:38:00Z</dcterms:modified>
</cp:coreProperties>
</file>